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DB59" w14:textId="046402F6" w:rsidR="00361915" w:rsidRPr="0090433B" w:rsidRDefault="00361915" w:rsidP="00361915">
      <w:pPr>
        <w:suppressAutoHyphens/>
        <w:spacing w:after="0" w:line="240" w:lineRule="auto"/>
        <w:jc w:val="center"/>
        <w:rPr>
          <w:rFonts w:eastAsia="Times New Roman" w:cstheme="minorHAnsi"/>
          <w:sz w:val="20"/>
          <w:szCs w:val="20"/>
          <w:lang w:eastAsia="ar-SA"/>
        </w:rPr>
      </w:pPr>
    </w:p>
    <w:p w14:paraId="2466B894" w14:textId="77777777" w:rsidR="00361915" w:rsidRPr="0090433B" w:rsidRDefault="00361915" w:rsidP="00361915">
      <w:pPr>
        <w:suppressAutoHyphens/>
        <w:spacing w:after="0" w:line="240" w:lineRule="auto"/>
        <w:ind w:right="-427"/>
        <w:jc w:val="center"/>
        <w:rPr>
          <w:rFonts w:eastAsia="Times New Roman" w:cstheme="minorHAnsi"/>
          <w:i/>
          <w:sz w:val="20"/>
          <w:szCs w:val="20"/>
          <w:lang w:val="x-none" w:eastAsia="ar-SA"/>
        </w:rPr>
      </w:pPr>
    </w:p>
    <w:p w14:paraId="13C3D80A" w14:textId="77777777" w:rsidR="00361915" w:rsidRPr="0090433B" w:rsidRDefault="00361915" w:rsidP="00361915">
      <w:pPr>
        <w:suppressAutoHyphens/>
        <w:spacing w:after="0" w:line="240" w:lineRule="auto"/>
        <w:ind w:right="-1" w:firstLine="540"/>
        <w:jc w:val="center"/>
        <w:rPr>
          <w:rFonts w:eastAsia="Times New Roman" w:cstheme="minorHAnsi"/>
          <w:b/>
          <w:sz w:val="24"/>
          <w:szCs w:val="24"/>
          <w:lang w:eastAsia="ar-SA"/>
        </w:rPr>
      </w:pPr>
    </w:p>
    <w:p w14:paraId="5B43BC0A" w14:textId="78C27643" w:rsidR="00361915" w:rsidRPr="00834362" w:rsidRDefault="004625FD" w:rsidP="00361915">
      <w:pPr>
        <w:suppressAutoHyphens/>
        <w:spacing w:after="0" w:line="240" w:lineRule="auto"/>
        <w:ind w:right="-1" w:firstLine="540"/>
        <w:jc w:val="center"/>
        <w:rPr>
          <w:rFonts w:eastAsia="Times New Roman" w:cstheme="minorHAnsi"/>
          <w:b/>
          <w:sz w:val="28"/>
          <w:szCs w:val="28"/>
          <w:lang w:eastAsia="ar-SA"/>
        </w:rPr>
      </w:pPr>
      <w:r w:rsidRPr="00834362">
        <w:rPr>
          <w:rFonts w:eastAsia="Times New Roman" w:cstheme="minorHAnsi"/>
          <w:b/>
          <w:sz w:val="28"/>
          <w:szCs w:val="28"/>
          <w:lang w:eastAsia="ar-SA"/>
        </w:rPr>
        <w:t>Bydgoskie Centrum Sportu</w:t>
      </w:r>
    </w:p>
    <w:p w14:paraId="5091C59E" w14:textId="3285087E" w:rsidR="00361915" w:rsidRPr="00834362" w:rsidRDefault="00361915" w:rsidP="00361915">
      <w:pPr>
        <w:suppressAutoHyphens/>
        <w:spacing w:after="0" w:line="240" w:lineRule="auto"/>
        <w:ind w:left="540" w:right="-1"/>
        <w:jc w:val="center"/>
        <w:rPr>
          <w:rFonts w:eastAsia="Times New Roman" w:cstheme="minorHAnsi"/>
          <w:b/>
          <w:sz w:val="28"/>
          <w:szCs w:val="28"/>
          <w:lang w:eastAsia="ar-SA"/>
        </w:rPr>
      </w:pPr>
      <w:r w:rsidRPr="00834362">
        <w:rPr>
          <w:rFonts w:eastAsia="Times New Roman" w:cstheme="minorHAnsi"/>
          <w:b/>
          <w:sz w:val="28"/>
          <w:szCs w:val="28"/>
          <w:lang w:eastAsia="ar-SA"/>
        </w:rPr>
        <w:t xml:space="preserve">Adres: </w:t>
      </w:r>
      <w:r w:rsidR="00DA75FF" w:rsidRPr="00834362">
        <w:rPr>
          <w:rFonts w:eastAsia="Times New Roman" w:cstheme="minorHAnsi"/>
          <w:b/>
          <w:sz w:val="28"/>
          <w:szCs w:val="28"/>
          <w:lang w:eastAsia="ar-SA"/>
        </w:rPr>
        <w:t>85-915 Bydgoszcz</w:t>
      </w:r>
      <w:r w:rsidRPr="00834362">
        <w:rPr>
          <w:rFonts w:eastAsia="Times New Roman" w:cstheme="minorHAnsi"/>
          <w:b/>
          <w:sz w:val="28"/>
          <w:szCs w:val="28"/>
          <w:lang w:eastAsia="ar-SA"/>
        </w:rPr>
        <w:t xml:space="preserve">, </w:t>
      </w:r>
    </w:p>
    <w:p w14:paraId="03570D27" w14:textId="588B4500" w:rsidR="00361915" w:rsidRPr="00834362" w:rsidRDefault="00361915" w:rsidP="00361915">
      <w:pPr>
        <w:suppressAutoHyphens/>
        <w:spacing w:after="0" w:line="240" w:lineRule="auto"/>
        <w:ind w:left="540" w:right="-1"/>
        <w:jc w:val="center"/>
        <w:rPr>
          <w:rFonts w:eastAsia="Times New Roman" w:cstheme="minorHAnsi"/>
          <w:b/>
          <w:sz w:val="28"/>
          <w:szCs w:val="28"/>
          <w:lang w:eastAsia="ar-SA"/>
        </w:rPr>
      </w:pPr>
      <w:r w:rsidRPr="00834362">
        <w:rPr>
          <w:rFonts w:eastAsia="Times New Roman" w:cstheme="minorHAnsi"/>
          <w:b/>
          <w:sz w:val="28"/>
          <w:szCs w:val="28"/>
          <w:lang w:eastAsia="ar-SA"/>
        </w:rPr>
        <w:t xml:space="preserve">ul. </w:t>
      </w:r>
      <w:r w:rsidR="007754EA" w:rsidRPr="00834362">
        <w:rPr>
          <w:rFonts w:eastAsia="Times New Roman" w:cstheme="minorHAnsi"/>
          <w:b/>
          <w:sz w:val="28"/>
          <w:szCs w:val="28"/>
          <w:lang w:eastAsia="ar-SA"/>
        </w:rPr>
        <w:t>Gdańska 163</w:t>
      </w:r>
    </w:p>
    <w:p w14:paraId="3DA040F9" w14:textId="5F84922E" w:rsidR="00361915" w:rsidRPr="0090433B" w:rsidRDefault="00361915" w:rsidP="00361915">
      <w:pPr>
        <w:suppressAutoHyphens/>
        <w:spacing w:after="0" w:line="240" w:lineRule="auto"/>
        <w:ind w:left="540" w:right="-1"/>
        <w:jc w:val="center"/>
        <w:rPr>
          <w:rFonts w:eastAsia="Times New Roman" w:cstheme="minorHAnsi"/>
          <w:b/>
          <w:sz w:val="24"/>
          <w:szCs w:val="24"/>
          <w:lang w:eastAsia="ar-SA"/>
        </w:rPr>
      </w:pPr>
    </w:p>
    <w:p w14:paraId="7BE8DCDA" w14:textId="2F6D97D9" w:rsidR="00BF6603" w:rsidRPr="0090433B" w:rsidRDefault="00BF6603" w:rsidP="00361915">
      <w:pPr>
        <w:suppressAutoHyphens/>
        <w:spacing w:after="0" w:line="240" w:lineRule="auto"/>
        <w:ind w:left="540" w:right="-1"/>
        <w:jc w:val="center"/>
        <w:rPr>
          <w:rFonts w:eastAsia="Times New Roman" w:cstheme="minorHAnsi"/>
          <w:b/>
          <w:sz w:val="24"/>
          <w:szCs w:val="24"/>
          <w:lang w:eastAsia="ar-SA"/>
        </w:rPr>
      </w:pPr>
    </w:p>
    <w:p w14:paraId="1A673507" w14:textId="77777777" w:rsidR="00BF6603" w:rsidRPr="0090433B" w:rsidRDefault="00BF6603" w:rsidP="00361915">
      <w:pPr>
        <w:suppressAutoHyphens/>
        <w:spacing w:after="0" w:line="240" w:lineRule="auto"/>
        <w:ind w:left="540" w:right="-1"/>
        <w:jc w:val="center"/>
        <w:rPr>
          <w:rFonts w:eastAsia="Times New Roman" w:cstheme="minorHAnsi"/>
          <w:b/>
          <w:sz w:val="24"/>
          <w:szCs w:val="24"/>
          <w:lang w:eastAsia="ar-SA"/>
        </w:rPr>
      </w:pPr>
    </w:p>
    <w:p w14:paraId="47E965F3" w14:textId="77777777" w:rsidR="00361915" w:rsidRPr="0090433B" w:rsidRDefault="00361915" w:rsidP="00361915">
      <w:pPr>
        <w:suppressAutoHyphens/>
        <w:spacing w:after="0" w:line="240" w:lineRule="auto"/>
        <w:ind w:right="-341"/>
        <w:jc w:val="center"/>
        <w:rPr>
          <w:rFonts w:eastAsia="Times New Roman" w:cstheme="minorHAnsi"/>
          <w:b/>
          <w:sz w:val="20"/>
          <w:szCs w:val="20"/>
          <w:lang w:val="x-none" w:eastAsia="ar-SA"/>
        </w:rPr>
      </w:pPr>
    </w:p>
    <w:p w14:paraId="5FF8FEC8" w14:textId="77777777" w:rsidR="0029178E" w:rsidRPr="0090433B" w:rsidRDefault="00361915" w:rsidP="0029178E">
      <w:pPr>
        <w:suppressAutoHyphens/>
        <w:spacing w:after="0" w:line="360" w:lineRule="auto"/>
        <w:ind w:right="-427"/>
        <w:jc w:val="center"/>
        <w:rPr>
          <w:rFonts w:eastAsia="Times New Roman" w:cstheme="minorHAnsi"/>
          <w:b/>
          <w:sz w:val="28"/>
          <w:szCs w:val="28"/>
          <w:lang w:eastAsia="ar-SA"/>
        </w:rPr>
      </w:pPr>
      <w:r w:rsidRPr="0090433B">
        <w:rPr>
          <w:rFonts w:eastAsia="Times New Roman" w:cstheme="minorHAnsi"/>
          <w:b/>
          <w:sz w:val="28"/>
          <w:szCs w:val="28"/>
          <w:lang w:eastAsia="ar-SA"/>
        </w:rPr>
        <w:t>OGŁOSZENIE O ZAMÓWIENIU</w:t>
      </w:r>
    </w:p>
    <w:p w14:paraId="6E5320E2" w14:textId="75F47134" w:rsidR="00361915" w:rsidRPr="0090433B" w:rsidRDefault="00361915" w:rsidP="00EE1F24">
      <w:pPr>
        <w:suppressAutoHyphens/>
        <w:spacing w:after="0" w:line="360" w:lineRule="auto"/>
        <w:ind w:right="-427"/>
        <w:jc w:val="both"/>
        <w:rPr>
          <w:rFonts w:cstheme="minorHAnsi"/>
          <w:b/>
          <w:shd w:val="clear" w:color="auto" w:fill="FFFFFF"/>
        </w:rPr>
      </w:pPr>
      <w:r w:rsidRPr="0090433B">
        <w:rPr>
          <w:rFonts w:eastAsia="Times New Roman" w:cstheme="minorHAnsi"/>
          <w:b/>
          <w:lang w:eastAsia="ar-SA"/>
        </w:rPr>
        <w:t>na usługi społeczne poniżej 75</w:t>
      </w:r>
      <w:r w:rsidR="00FC53CA" w:rsidRPr="0090433B">
        <w:rPr>
          <w:rFonts w:eastAsia="Times New Roman" w:cstheme="minorHAnsi"/>
          <w:b/>
          <w:lang w:eastAsia="ar-SA"/>
        </w:rPr>
        <w:t>0</w:t>
      </w:r>
      <w:r w:rsidRPr="0090433B">
        <w:rPr>
          <w:rFonts w:eastAsia="Times New Roman" w:cstheme="minorHAnsi"/>
          <w:b/>
          <w:lang w:eastAsia="ar-SA"/>
        </w:rPr>
        <w:t>.</w:t>
      </w:r>
      <w:r w:rsidR="00EE1F24" w:rsidRPr="0090433B">
        <w:rPr>
          <w:rFonts w:eastAsia="Times New Roman" w:cstheme="minorHAnsi"/>
          <w:b/>
          <w:lang w:eastAsia="ar-SA"/>
        </w:rPr>
        <w:t xml:space="preserve">000,00 euro, do których mają zastosowanie przepisy art. 138 o ustawy z 29 stycznia 2004 r. </w:t>
      </w:r>
      <w:r w:rsidR="00104053" w:rsidRPr="0090433B">
        <w:rPr>
          <w:rFonts w:eastAsia="Times New Roman" w:cstheme="minorHAnsi"/>
          <w:b/>
          <w:lang w:eastAsia="ar-SA"/>
        </w:rPr>
        <w:t xml:space="preserve">prawo </w:t>
      </w:r>
      <w:r w:rsidR="00FB4972" w:rsidRPr="0090433B">
        <w:rPr>
          <w:rFonts w:eastAsia="Times New Roman" w:cstheme="minorHAnsi"/>
          <w:b/>
          <w:lang w:eastAsia="ar-SA"/>
        </w:rPr>
        <w:t>zamówień publicznych  (</w:t>
      </w:r>
      <w:r w:rsidR="00FB4972" w:rsidRPr="0090433B">
        <w:rPr>
          <w:rFonts w:cstheme="minorHAnsi"/>
          <w:b/>
        </w:rPr>
        <w:t>Dz. U. z 201</w:t>
      </w:r>
      <w:r w:rsidR="00F923DB" w:rsidRPr="0090433B">
        <w:rPr>
          <w:rFonts w:cstheme="minorHAnsi"/>
          <w:b/>
        </w:rPr>
        <w:t>9</w:t>
      </w:r>
      <w:r w:rsidR="00FB4972" w:rsidRPr="0090433B">
        <w:rPr>
          <w:rFonts w:cstheme="minorHAnsi"/>
          <w:b/>
        </w:rPr>
        <w:t xml:space="preserve"> r. poz. </w:t>
      </w:r>
      <w:r w:rsidR="00F923DB" w:rsidRPr="0090433B">
        <w:rPr>
          <w:rFonts w:cstheme="minorHAnsi"/>
          <w:b/>
        </w:rPr>
        <w:t>1843</w:t>
      </w:r>
      <w:r w:rsidR="00A26478" w:rsidRPr="0090433B">
        <w:rPr>
          <w:rFonts w:cstheme="minorHAnsi"/>
          <w:b/>
        </w:rPr>
        <w:t xml:space="preserve"> ze zm.</w:t>
      </w:r>
      <w:r w:rsidR="00104053" w:rsidRPr="0090433B">
        <w:rPr>
          <w:rFonts w:cstheme="minorHAnsi"/>
          <w:b/>
          <w:shd w:val="clear" w:color="auto" w:fill="FFFFFF"/>
        </w:rPr>
        <w:t>)</w:t>
      </w:r>
    </w:p>
    <w:p w14:paraId="06218354" w14:textId="4566B936" w:rsidR="00361915" w:rsidRPr="0090433B" w:rsidRDefault="00361915" w:rsidP="0029178E">
      <w:pPr>
        <w:suppressAutoHyphens/>
        <w:spacing w:after="0" w:line="360" w:lineRule="auto"/>
        <w:ind w:right="-427"/>
        <w:jc w:val="both"/>
        <w:rPr>
          <w:rFonts w:eastAsia="Times New Roman" w:cstheme="minorHAnsi"/>
          <w:b/>
          <w:sz w:val="20"/>
          <w:szCs w:val="20"/>
          <w:lang w:eastAsia="ar-SA"/>
        </w:rPr>
      </w:pPr>
    </w:p>
    <w:p w14:paraId="3CBE3131" w14:textId="77777777" w:rsidR="00BF6603" w:rsidRPr="0090433B" w:rsidRDefault="00BF6603" w:rsidP="0029178E">
      <w:pPr>
        <w:suppressAutoHyphens/>
        <w:spacing w:after="0" w:line="360" w:lineRule="auto"/>
        <w:ind w:right="-427"/>
        <w:jc w:val="both"/>
        <w:rPr>
          <w:rFonts w:eastAsia="Times New Roman" w:cstheme="minorHAnsi"/>
          <w:b/>
          <w:sz w:val="20"/>
          <w:szCs w:val="20"/>
          <w:lang w:eastAsia="ar-SA"/>
        </w:rPr>
      </w:pPr>
    </w:p>
    <w:p w14:paraId="4EB7DF7E" w14:textId="77777777" w:rsidR="00361915" w:rsidRPr="0090433B" w:rsidRDefault="00361915" w:rsidP="00361915">
      <w:pPr>
        <w:suppressAutoHyphens/>
        <w:spacing w:after="0" w:line="240" w:lineRule="auto"/>
        <w:ind w:right="-427" w:firstLine="3119"/>
        <w:jc w:val="both"/>
        <w:rPr>
          <w:rFonts w:eastAsia="Times New Roman" w:cstheme="minorHAnsi"/>
          <w:b/>
          <w:sz w:val="20"/>
          <w:szCs w:val="20"/>
          <w:lang w:eastAsia="ar-SA"/>
        </w:rPr>
      </w:pPr>
    </w:p>
    <w:p w14:paraId="7DC21C5E" w14:textId="77777777" w:rsidR="005D300A" w:rsidRPr="005D300A" w:rsidRDefault="005D300A" w:rsidP="005D300A">
      <w:pPr>
        <w:suppressAutoHyphens/>
        <w:spacing w:after="0" w:line="360" w:lineRule="auto"/>
        <w:ind w:right="-427"/>
        <w:jc w:val="center"/>
        <w:rPr>
          <w:rFonts w:eastAsia="Times New Roman" w:cstheme="minorHAnsi"/>
          <w:b/>
          <w:bCs/>
          <w:sz w:val="36"/>
          <w:szCs w:val="36"/>
          <w:lang w:eastAsia="ar-SA"/>
        </w:rPr>
      </w:pPr>
      <w:r w:rsidRPr="005D300A">
        <w:rPr>
          <w:rFonts w:cstheme="minorHAnsi"/>
          <w:b/>
          <w:bCs/>
          <w:sz w:val="36"/>
          <w:szCs w:val="36"/>
        </w:rPr>
        <w:t>Świadczenie usługi ochrony osób, budynków i mienia Bydgoskiego Centrum Sportu</w:t>
      </w:r>
    </w:p>
    <w:p w14:paraId="1B51747E" w14:textId="77777777" w:rsidR="00361915" w:rsidRPr="0090433B" w:rsidRDefault="00361915" w:rsidP="00FB4972">
      <w:pPr>
        <w:suppressAutoHyphens/>
        <w:spacing w:after="0" w:line="360" w:lineRule="auto"/>
        <w:ind w:right="-427"/>
        <w:jc w:val="center"/>
        <w:rPr>
          <w:rFonts w:eastAsia="Times New Roman" w:cstheme="minorHAnsi"/>
          <w:b/>
          <w:sz w:val="24"/>
          <w:szCs w:val="24"/>
          <w:lang w:eastAsia="ar-SA"/>
        </w:rPr>
      </w:pPr>
    </w:p>
    <w:p w14:paraId="1EEECC95" w14:textId="6771F4E6" w:rsidR="00FB4972" w:rsidRPr="0090433B" w:rsidRDefault="00FB4972" w:rsidP="00FB4972">
      <w:pPr>
        <w:suppressAutoHyphens/>
        <w:spacing w:after="0" w:line="240" w:lineRule="auto"/>
        <w:ind w:right="-427"/>
        <w:jc w:val="center"/>
        <w:rPr>
          <w:rFonts w:eastAsia="Times New Roman" w:cstheme="minorHAnsi"/>
          <w:b/>
          <w:lang w:val="x-none" w:eastAsia="ar-SA"/>
        </w:rPr>
      </w:pPr>
    </w:p>
    <w:p w14:paraId="19CCFC11" w14:textId="67EEC9DA" w:rsidR="00BF6603" w:rsidRPr="0090433B" w:rsidRDefault="00BF6603" w:rsidP="00FB4972">
      <w:pPr>
        <w:suppressAutoHyphens/>
        <w:spacing w:after="0" w:line="240" w:lineRule="auto"/>
        <w:ind w:right="-427"/>
        <w:jc w:val="center"/>
        <w:rPr>
          <w:rFonts w:eastAsia="Times New Roman" w:cstheme="minorHAnsi"/>
          <w:b/>
          <w:lang w:val="x-none" w:eastAsia="ar-SA"/>
        </w:rPr>
      </w:pPr>
    </w:p>
    <w:p w14:paraId="4EC29A71" w14:textId="1AABD09F" w:rsidR="00BF6603" w:rsidRPr="0090433B" w:rsidRDefault="00BF6603" w:rsidP="00FB4972">
      <w:pPr>
        <w:suppressAutoHyphens/>
        <w:spacing w:after="0" w:line="240" w:lineRule="auto"/>
        <w:ind w:right="-427"/>
        <w:jc w:val="center"/>
        <w:rPr>
          <w:rFonts w:eastAsia="Times New Roman" w:cstheme="minorHAnsi"/>
          <w:b/>
          <w:lang w:val="x-none" w:eastAsia="ar-SA"/>
        </w:rPr>
      </w:pPr>
    </w:p>
    <w:p w14:paraId="4C6F28FF" w14:textId="77777777" w:rsidR="00BF6603" w:rsidRPr="0090433B" w:rsidRDefault="00BF6603" w:rsidP="00FB4972">
      <w:pPr>
        <w:suppressAutoHyphens/>
        <w:spacing w:after="0" w:line="240" w:lineRule="auto"/>
        <w:ind w:right="-427"/>
        <w:jc w:val="center"/>
        <w:rPr>
          <w:rFonts w:eastAsia="Times New Roman" w:cstheme="minorHAnsi"/>
          <w:b/>
          <w:lang w:val="x-none" w:eastAsia="ar-SA"/>
        </w:rPr>
      </w:pPr>
    </w:p>
    <w:p w14:paraId="4A2B3C8E" w14:textId="77777777" w:rsidR="00FB4972" w:rsidRPr="0090433B" w:rsidRDefault="00FB4972" w:rsidP="00FB4972">
      <w:pPr>
        <w:suppressAutoHyphens/>
        <w:spacing w:after="0" w:line="240" w:lineRule="auto"/>
        <w:ind w:right="-427"/>
        <w:jc w:val="center"/>
        <w:rPr>
          <w:rFonts w:eastAsia="Times New Roman" w:cstheme="minorHAnsi"/>
          <w:b/>
          <w:lang w:val="x-none" w:eastAsia="ar-SA"/>
        </w:rPr>
      </w:pPr>
    </w:p>
    <w:p w14:paraId="77BEF7E9" w14:textId="77777777" w:rsidR="00FB4972" w:rsidRPr="0090433B" w:rsidRDefault="00FB4972" w:rsidP="00361915">
      <w:pPr>
        <w:suppressAutoHyphens/>
        <w:spacing w:after="0" w:line="240" w:lineRule="auto"/>
        <w:ind w:right="-427"/>
        <w:rPr>
          <w:rFonts w:eastAsia="Times New Roman" w:cstheme="minorHAnsi"/>
          <w:b/>
          <w:lang w:val="x-none" w:eastAsia="ar-SA"/>
        </w:rPr>
      </w:pPr>
    </w:p>
    <w:p w14:paraId="7439AE29" w14:textId="77777777" w:rsidR="00FB4972" w:rsidRPr="0090433B" w:rsidRDefault="00FB4972" w:rsidP="00361915">
      <w:pPr>
        <w:suppressAutoHyphens/>
        <w:spacing w:after="0" w:line="240" w:lineRule="auto"/>
        <w:ind w:right="-427"/>
        <w:rPr>
          <w:rFonts w:eastAsia="Times New Roman" w:cstheme="minorHAnsi"/>
          <w:b/>
          <w:lang w:val="x-none" w:eastAsia="ar-SA"/>
        </w:rPr>
      </w:pPr>
    </w:p>
    <w:p w14:paraId="6E9B506D" w14:textId="56F7EE4A" w:rsidR="00D5198D" w:rsidRPr="0090433B" w:rsidRDefault="007B0076" w:rsidP="00676D76">
      <w:pPr>
        <w:suppressAutoHyphens/>
        <w:spacing w:after="0" w:line="240" w:lineRule="auto"/>
        <w:ind w:right="-427"/>
        <w:rPr>
          <w:rFonts w:cstheme="minorHAnsi"/>
          <w:b/>
        </w:rPr>
      </w:pPr>
      <w:r w:rsidRPr="0090433B">
        <w:rPr>
          <w:rFonts w:eastAsia="Times New Roman" w:cstheme="minorHAnsi"/>
          <w:b/>
          <w:lang w:val="x-none" w:eastAsia="ar-SA"/>
        </w:rPr>
        <w:t xml:space="preserve">Numer sprawy: </w:t>
      </w:r>
      <w:r w:rsidR="00676D76">
        <w:rPr>
          <w:rFonts w:eastAsia="Times New Roman" w:cstheme="minorHAnsi"/>
          <w:b/>
          <w:lang w:eastAsia="ar-SA"/>
        </w:rPr>
        <w:t>BCS/</w:t>
      </w:r>
      <w:r w:rsidR="003112BB">
        <w:rPr>
          <w:rFonts w:eastAsia="Times New Roman" w:cstheme="minorHAnsi"/>
          <w:b/>
          <w:lang w:eastAsia="ar-SA"/>
        </w:rPr>
        <w:t>8</w:t>
      </w:r>
      <w:r w:rsidR="00676D76">
        <w:rPr>
          <w:rFonts w:eastAsia="Times New Roman" w:cstheme="minorHAnsi"/>
          <w:b/>
          <w:lang w:eastAsia="ar-SA"/>
        </w:rPr>
        <w:t>/2020</w:t>
      </w:r>
    </w:p>
    <w:p w14:paraId="02423F8D" w14:textId="77777777" w:rsidR="00D5198D" w:rsidRPr="0090433B" w:rsidRDefault="00D5198D" w:rsidP="007267B7">
      <w:pPr>
        <w:suppressAutoHyphens/>
        <w:spacing w:after="0" w:line="240" w:lineRule="auto"/>
        <w:ind w:right="-427"/>
        <w:rPr>
          <w:rFonts w:cstheme="minorHAnsi"/>
          <w:b/>
        </w:rPr>
      </w:pPr>
    </w:p>
    <w:p w14:paraId="2887A133" w14:textId="77777777" w:rsidR="00D5198D" w:rsidRPr="0090433B" w:rsidRDefault="00D5198D" w:rsidP="007267B7">
      <w:pPr>
        <w:suppressAutoHyphens/>
        <w:spacing w:after="0" w:line="240" w:lineRule="auto"/>
        <w:ind w:right="-427"/>
        <w:rPr>
          <w:rFonts w:cstheme="minorHAnsi"/>
          <w:b/>
        </w:rPr>
      </w:pPr>
    </w:p>
    <w:p w14:paraId="0C36FDE1" w14:textId="0AA6ABA2" w:rsidR="00D5198D" w:rsidRDefault="00D5198D" w:rsidP="007267B7">
      <w:pPr>
        <w:suppressAutoHyphens/>
        <w:spacing w:after="0" w:line="240" w:lineRule="auto"/>
        <w:ind w:right="-427"/>
        <w:rPr>
          <w:rFonts w:cstheme="minorHAnsi"/>
          <w:b/>
        </w:rPr>
      </w:pPr>
    </w:p>
    <w:p w14:paraId="3713101D" w14:textId="715DED18" w:rsidR="00676D76" w:rsidRDefault="00676D76" w:rsidP="007267B7">
      <w:pPr>
        <w:suppressAutoHyphens/>
        <w:spacing w:after="0" w:line="240" w:lineRule="auto"/>
        <w:ind w:right="-427"/>
        <w:rPr>
          <w:rFonts w:cstheme="minorHAnsi"/>
          <w:b/>
        </w:rPr>
      </w:pPr>
    </w:p>
    <w:p w14:paraId="3B5D9347" w14:textId="0FE7D174" w:rsidR="00676D76" w:rsidRDefault="00676D76" w:rsidP="007267B7">
      <w:pPr>
        <w:suppressAutoHyphens/>
        <w:spacing w:after="0" w:line="240" w:lineRule="auto"/>
        <w:ind w:right="-427"/>
        <w:rPr>
          <w:rFonts w:cstheme="minorHAnsi"/>
          <w:b/>
        </w:rPr>
      </w:pPr>
    </w:p>
    <w:p w14:paraId="4B5B0DA1" w14:textId="7F26C60E" w:rsidR="00676D76" w:rsidRDefault="00676D76" w:rsidP="007267B7">
      <w:pPr>
        <w:suppressAutoHyphens/>
        <w:spacing w:after="0" w:line="240" w:lineRule="auto"/>
        <w:ind w:right="-427"/>
        <w:rPr>
          <w:rFonts w:cstheme="minorHAnsi"/>
          <w:b/>
        </w:rPr>
      </w:pPr>
    </w:p>
    <w:p w14:paraId="0D890EDC" w14:textId="5E0BC67E" w:rsidR="00676D76" w:rsidRDefault="00676D76" w:rsidP="007267B7">
      <w:pPr>
        <w:suppressAutoHyphens/>
        <w:spacing w:after="0" w:line="240" w:lineRule="auto"/>
        <w:ind w:right="-427"/>
        <w:rPr>
          <w:rFonts w:cstheme="minorHAnsi"/>
          <w:b/>
        </w:rPr>
      </w:pPr>
    </w:p>
    <w:p w14:paraId="04CAAEF0" w14:textId="6EA5D486" w:rsidR="00676D76" w:rsidRDefault="00676D76" w:rsidP="007267B7">
      <w:pPr>
        <w:suppressAutoHyphens/>
        <w:spacing w:after="0" w:line="240" w:lineRule="auto"/>
        <w:ind w:right="-427"/>
        <w:rPr>
          <w:rFonts w:cstheme="minorHAnsi"/>
          <w:b/>
        </w:rPr>
      </w:pPr>
    </w:p>
    <w:p w14:paraId="6AD70061" w14:textId="55367210" w:rsidR="00676D76" w:rsidRDefault="00676D76" w:rsidP="007267B7">
      <w:pPr>
        <w:suppressAutoHyphens/>
        <w:spacing w:after="0" w:line="240" w:lineRule="auto"/>
        <w:ind w:right="-427"/>
        <w:rPr>
          <w:rFonts w:cstheme="minorHAnsi"/>
          <w:b/>
        </w:rPr>
      </w:pPr>
    </w:p>
    <w:p w14:paraId="24C2AE26" w14:textId="5B9FB594" w:rsidR="00676D76" w:rsidRDefault="00676D76" w:rsidP="007267B7">
      <w:pPr>
        <w:suppressAutoHyphens/>
        <w:spacing w:after="0" w:line="240" w:lineRule="auto"/>
        <w:ind w:right="-427"/>
        <w:rPr>
          <w:rFonts w:cstheme="minorHAnsi"/>
          <w:b/>
        </w:rPr>
      </w:pPr>
    </w:p>
    <w:p w14:paraId="1905DD70" w14:textId="110CD008" w:rsidR="00676D76" w:rsidRDefault="00676D76" w:rsidP="007267B7">
      <w:pPr>
        <w:suppressAutoHyphens/>
        <w:spacing w:after="0" w:line="240" w:lineRule="auto"/>
        <w:ind w:right="-427"/>
        <w:rPr>
          <w:rFonts w:cstheme="minorHAnsi"/>
          <w:b/>
        </w:rPr>
      </w:pPr>
    </w:p>
    <w:p w14:paraId="33957B2E" w14:textId="08A35700" w:rsidR="00676D76" w:rsidRDefault="00676D76" w:rsidP="007267B7">
      <w:pPr>
        <w:suppressAutoHyphens/>
        <w:spacing w:after="0" w:line="240" w:lineRule="auto"/>
        <w:ind w:right="-427"/>
        <w:rPr>
          <w:rFonts w:cstheme="minorHAnsi"/>
          <w:b/>
        </w:rPr>
      </w:pPr>
    </w:p>
    <w:p w14:paraId="7D4D52D1" w14:textId="1A6F287E" w:rsidR="00676D76" w:rsidRDefault="00676D76" w:rsidP="007267B7">
      <w:pPr>
        <w:suppressAutoHyphens/>
        <w:spacing w:after="0" w:line="240" w:lineRule="auto"/>
        <w:ind w:right="-427"/>
        <w:rPr>
          <w:rFonts w:cstheme="minorHAnsi"/>
          <w:b/>
        </w:rPr>
      </w:pPr>
    </w:p>
    <w:p w14:paraId="35713A53" w14:textId="53D73FBE" w:rsidR="00676D76" w:rsidRDefault="00676D76" w:rsidP="007267B7">
      <w:pPr>
        <w:suppressAutoHyphens/>
        <w:spacing w:after="0" w:line="240" w:lineRule="auto"/>
        <w:ind w:right="-427"/>
        <w:rPr>
          <w:rFonts w:cstheme="minorHAnsi"/>
          <w:b/>
        </w:rPr>
      </w:pPr>
    </w:p>
    <w:p w14:paraId="03B541B5" w14:textId="5BA65C86" w:rsidR="00676D76" w:rsidRDefault="00676D76" w:rsidP="007267B7">
      <w:pPr>
        <w:suppressAutoHyphens/>
        <w:spacing w:after="0" w:line="240" w:lineRule="auto"/>
        <w:ind w:right="-427"/>
        <w:rPr>
          <w:rFonts w:cstheme="minorHAnsi"/>
          <w:b/>
        </w:rPr>
      </w:pPr>
    </w:p>
    <w:p w14:paraId="18385B1F" w14:textId="450C70F4" w:rsidR="00676D76" w:rsidRDefault="00676D76" w:rsidP="007267B7">
      <w:pPr>
        <w:suppressAutoHyphens/>
        <w:spacing w:after="0" w:line="240" w:lineRule="auto"/>
        <w:ind w:right="-427"/>
        <w:rPr>
          <w:rFonts w:cstheme="minorHAnsi"/>
          <w:b/>
        </w:rPr>
      </w:pPr>
    </w:p>
    <w:p w14:paraId="09561F6E" w14:textId="480069D2" w:rsidR="00676D76" w:rsidRDefault="00676D76" w:rsidP="007267B7">
      <w:pPr>
        <w:suppressAutoHyphens/>
        <w:spacing w:after="0" w:line="240" w:lineRule="auto"/>
        <w:ind w:right="-427"/>
        <w:rPr>
          <w:rFonts w:cstheme="minorHAnsi"/>
          <w:b/>
        </w:rPr>
      </w:pPr>
    </w:p>
    <w:p w14:paraId="52E8733B" w14:textId="3A998563" w:rsidR="00676D76" w:rsidRDefault="00676D76" w:rsidP="007267B7">
      <w:pPr>
        <w:suppressAutoHyphens/>
        <w:spacing w:after="0" w:line="240" w:lineRule="auto"/>
        <w:ind w:right="-427"/>
        <w:rPr>
          <w:rFonts w:cstheme="minorHAnsi"/>
          <w:b/>
        </w:rPr>
      </w:pPr>
    </w:p>
    <w:p w14:paraId="2E9EF079" w14:textId="77777777" w:rsidR="00676D76" w:rsidRPr="0090433B" w:rsidRDefault="00676D76" w:rsidP="007267B7">
      <w:pPr>
        <w:suppressAutoHyphens/>
        <w:spacing w:after="0" w:line="240" w:lineRule="auto"/>
        <w:ind w:right="-427"/>
        <w:rPr>
          <w:rFonts w:cstheme="minorHAnsi"/>
          <w:b/>
        </w:rPr>
      </w:pPr>
    </w:p>
    <w:p w14:paraId="2173C112" w14:textId="763FE4BC" w:rsidR="00696C92" w:rsidRPr="0090433B" w:rsidRDefault="00723DFE" w:rsidP="007267B7">
      <w:pPr>
        <w:suppressAutoHyphens/>
        <w:spacing w:after="0" w:line="240" w:lineRule="auto"/>
        <w:ind w:right="-427"/>
        <w:rPr>
          <w:rFonts w:eastAsia="Times New Roman" w:cstheme="minorHAnsi"/>
          <w:sz w:val="20"/>
          <w:szCs w:val="20"/>
          <w:lang w:val="x-none" w:eastAsia="ar-SA"/>
        </w:rPr>
      </w:pPr>
      <w:r w:rsidRPr="0090433B">
        <w:rPr>
          <w:rFonts w:cstheme="minorHAnsi"/>
          <w:b/>
        </w:rPr>
        <w:t>CZĘŚĆ I. Postanowienia ogólne.</w:t>
      </w:r>
    </w:p>
    <w:p w14:paraId="70C29FC9" w14:textId="77777777" w:rsidR="00723DFE" w:rsidRPr="0090433B" w:rsidRDefault="00723DFE" w:rsidP="00B85741">
      <w:pPr>
        <w:pStyle w:val="Akapitzlist"/>
        <w:numPr>
          <w:ilvl w:val="0"/>
          <w:numId w:val="1"/>
        </w:numPr>
        <w:ind w:left="0" w:firstLine="0"/>
        <w:rPr>
          <w:rFonts w:cstheme="minorHAnsi"/>
        </w:rPr>
      </w:pPr>
      <w:r w:rsidRPr="0090433B">
        <w:rPr>
          <w:rFonts w:cstheme="minorHAnsi"/>
        </w:rPr>
        <w:t>Zamawiający.</w:t>
      </w:r>
    </w:p>
    <w:p w14:paraId="7578D076" w14:textId="77777777" w:rsidR="00723DFE" w:rsidRPr="0090433B" w:rsidRDefault="00723DFE" w:rsidP="00B85741">
      <w:pPr>
        <w:pStyle w:val="Akapitzlist"/>
        <w:numPr>
          <w:ilvl w:val="0"/>
          <w:numId w:val="1"/>
        </w:numPr>
        <w:ind w:left="0" w:firstLine="0"/>
        <w:rPr>
          <w:rFonts w:cstheme="minorHAnsi"/>
        </w:rPr>
      </w:pPr>
      <w:r w:rsidRPr="0090433B">
        <w:rPr>
          <w:rFonts w:cstheme="minorHAnsi"/>
        </w:rPr>
        <w:t>Tryb i oznaczenie postępowania.</w:t>
      </w:r>
    </w:p>
    <w:p w14:paraId="36E2352E" w14:textId="77777777" w:rsidR="00723DFE" w:rsidRPr="0090433B" w:rsidRDefault="00723DFE" w:rsidP="00B85741">
      <w:pPr>
        <w:pStyle w:val="Akapitzlist"/>
        <w:numPr>
          <w:ilvl w:val="0"/>
          <w:numId w:val="1"/>
        </w:numPr>
        <w:ind w:left="0" w:firstLine="0"/>
        <w:rPr>
          <w:rFonts w:cstheme="minorHAnsi"/>
        </w:rPr>
      </w:pPr>
      <w:r w:rsidRPr="0090433B">
        <w:rPr>
          <w:rFonts w:cstheme="minorHAnsi"/>
        </w:rPr>
        <w:t>Przedmiot zamówienia.</w:t>
      </w:r>
    </w:p>
    <w:p w14:paraId="1F1EF85C" w14:textId="77777777" w:rsidR="00525078" w:rsidRPr="0090433B" w:rsidRDefault="00723DFE" w:rsidP="00525078">
      <w:pPr>
        <w:pStyle w:val="Akapitzlist"/>
        <w:numPr>
          <w:ilvl w:val="0"/>
          <w:numId w:val="1"/>
        </w:numPr>
        <w:ind w:left="0" w:firstLine="0"/>
        <w:rPr>
          <w:rFonts w:cstheme="minorHAnsi"/>
        </w:rPr>
      </w:pPr>
      <w:r w:rsidRPr="0090433B">
        <w:rPr>
          <w:rFonts w:cstheme="minorHAnsi"/>
        </w:rPr>
        <w:t>Termi</w:t>
      </w:r>
      <w:r w:rsidR="00525078" w:rsidRPr="0090433B">
        <w:rPr>
          <w:rFonts w:cstheme="minorHAnsi"/>
        </w:rPr>
        <w:t>n i miejsce realizacji zamówienia.</w:t>
      </w:r>
    </w:p>
    <w:p w14:paraId="022AA250" w14:textId="77777777" w:rsidR="00723DFE" w:rsidRPr="0090433B" w:rsidRDefault="00723DFE" w:rsidP="00525078">
      <w:pPr>
        <w:pStyle w:val="Akapitzlist"/>
        <w:numPr>
          <w:ilvl w:val="0"/>
          <w:numId w:val="1"/>
        </w:numPr>
        <w:ind w:left="0" w:firstLine="0"/>
        <w:rPr>
          <w:rFonts w:cstheme="minorHAnsi"/>
        </w:rPr>
      </w:pPr>
      <w:r w:rsidRPr="0090433B">
        <w:rPr>
          <w:rFonts w:cstheme="minorHAnsi"/>
        </w:rPr>
        <w:t>Warunki udziału w postępowaniu.</w:t>
      </w:r>
    </w:p>
    <w:p w14:paraId="38A19614" w14:textId="77777777" w:rsidR="00525078" w:rsidRPr="0090433B" w:rsidRDefault="00525078" w:rsidP="00525078">
      <w:pPr>
        <w:pStyle w:val="Akapitzlist"/>
        <w:numPr>
          <w:ilvl w:val="0"/>
          <w:numId w:val="1"/>
        </w:numPr>
        <w:ind w:left="0" w:firstLine="0"/>
        <w:rPr>
          <w:rFonts w:cstheme="minorHAnsi"/>
        </w:rPr>
      </w:pPr>
      <w:r w:rsidRPr="0090433B">
        <w:rPr>
          <w:rFonts w:cstheme="minorHAnsi"/>
        </w:rPr>
        <w:t>Opis przygotowania ofert, oferty częściowe.</w:t>
      </w:r>
    </w:p>
    <w:p w14:paraId="2A074DE4" w14:textId="77777777" w:rsidR="00723DFE" w:rsidRPr="0090433B" w:rsidRDefault="00525078" w:rsidP="00525078">
      <w:pPr>
        <w:pStyle w:val="Akapitzlist"/>
        <w:numPr>
          <w:ilvl w:val="0"/>
          <w:numId w:val="1"/>
        </w:numPr>
        <w:ind w:left="567" w:hanging="567"/>
        <w:rPr>
          <w:rFonts w:cstheme="minorHAnsi"/>
        </w:rPr>
      </w:pPr>
      <w:r w:rsidRPr="0090433B">
        <w:rPr>
          <w:rFonts w:cstheme="minorHAnsi"/>
        </w:rPr>
        <w:t xml:space="preserve">Dokumenty i oświadczenia </w:t>
      </w:r>
      <w:r w:rsidR="00723DFE" w:rsidRPr="0090433B">
        <w:rPr>
          <w:rFonts w:cstheme="minorHAnsi"/>
        </w:rPr>
        <w:t xml:space="preserve"> jakie mają dostarczyć Wykonawcy w celu potwierdzenia spełniania warunków udziału w postępowaniu.</w:t>
      </w:r>
    </w:p>
    <w:p w14:paraId="7543FF63" w14:textId="77777777" w:rsidR="00BF0076" w:rsidRPr="0090433B" w:rsidRDefault="007267B7" w:rsidP="002E0C77">
      <w:pPr>
        <w:pStyle w:val="Akapitzlist"/>
        <w:numPr>
          <w:ilvl w:val="0"/>
          <w:numId w:val="1"/>
        </w:numPr>
        <w:spacing w:line="240" w:lineRule="auto"/>
        <w:ind w:left="567" w:hanging="567"/>
        <w:jc w:val="both"/>
        <w:rPr>
          <w:rFonts w:cstheme="minorHAnsi"/>
        </w:rPr>
      </w:pPr>
      <w:r w:rsidRPr="0090433B">
        <w:rPr>
          <w:rFonts w:cstheme="minorHAnsi"/>
        </w:rPr>
        <w:t>Opi</w:t>
      </w:r>
      <w:r w:rsidR="00BF0076" w:rsidRPr="0090433B">
        <w:rPr>
          <w:rFonts w:cstheme="minorHAnsi"/>
        </w:rPr>
        <w:t xml:space="preserve">s sposobu porozumiewania się Zamawiającego z Wykonawcami oraz udzielania wyjaśnień dotyczących ogłoszenia. </w:t>
      </w:r>
    </w:p>
    <w:p w14:paraId="4CA977D1" w14:textId="77777777" w:rsidR="00723DFE" w:rsidRPr="0090433B" w:rsidRDefault="00525078" w:rsidP="00525078">
      <w:pPr>
        <w:pStyle w:val="Akapitzlist"/>
        <w:numPr>
          <w:ilvl w:val="0"/>
          <w:numId w:val="1"/>
        </w:numPr>
        <w:ind w:left="567" w:hanging="567"/>
        <w:rPr>
          <w:rFonts w:cstheme="minorHAnsi"/>
        </w:rPr>
      </w:pPr>
      <w:r w:rsidRPr="0090433B">
        <w:rPr>
          <w:rFonts w:cstheme="minorHAnsi"/>
        </w:rPr>
        <w:t>Miejsce i termin składania i otwarcia ofert.</w:t>
      </w:r>
    </w:p>
    <w:p w14:paraId="1C667AB3" w14:textId="77777777" w:rsidR="00DE3177" w:rsidRPr="0090433B" w:rsidRDefault="00DE3177" w:rsidP="00DE3177">
      <w:pPr>
        <w:rPr>
          <w:rFonts w:cstheme="minorHAnsi"/>
          <w:b/>
        </w:rPr>
      </w:pPr>
      <w:r w:rsidRPr="0090433B">
        <w:rPr>
          <w:rFonts w:cstheme="minorHAnsi"/>
          <w:b/>
        </w:rPr>
        <w:t>C</w:t>
      </w:r>
      <w:r w:rsidR="00525078" w:rsidRPr="0090433B">
        <w:rPr>
          <w:rFonts w:cstheme="minorHAnsi"/>
          <w:b/>
        </w:rPr>
        <w:t>ZĘŚĆ II</w:t>
      </w:r>
      <w:r w:rsidRPr="0090433B">
        <w:rPr>
          <w:rFonts w:cstheme="minorHAnsi"/>
          <w:b/>
        </w:rPr>
        <w:t>. Procedura postępowania dotycząca wyboru najkorzystniejszej oferty.</w:t>
      </w:r>
    </w:p>
    <w:p w14:paraId="227DDC7A" w14:textId="77777777" w:rsidR="00DE3177" w:rsidRPr="0090433B" w:rsidRDefault="00525078" w:rsidP="00525078">
      <w:pPr>
        <w:pStyle w:val="Akapitzlist"/>
        <w:numPr>
          <w:ilvl w:val="0"/>
          <w:numId w:val="1"/>
        </w:numPr>
        <w:ind w:left="567" w:hanging="567"/>
        <w:rPr>
          <w:rFonts w:cstheme="minorHAnsi"/>
        </w:rPr>
      </w:pPr>
      <w:r w:rsidRPr="0090433B">
        <w:rPr>
          <w:rFonts w:cstheme="minorHAnsi"/>
        </w:rPr>
        <w:t>Kryteria oceny ofert</w:t>
      </w:r>
      <w:r w:rsidR="00DE3177" w:rsidRPr="0090433B">
        <w:rPr>
          <w:rFonts w:cstheme="minorHAnsi"/>
        </w:rPr>
        <w:t>.</w:t>
      </w:r>
    </w:p>
    <w:p w14:paraId="517FF7AE" w14:textId="77777777" w:rsidR="00DE3177" w:rsidRPr="0090433B" w:rsidRDefault="00DE3177" w:rsidP="00525078">
      <w:pPr>
        <w:pStyle w:val="Akapitzlist"/>
        <w:numPr>
          <w:ilvl w:val="0"/>
          <w:numId w:val="1"/>
        </w:numPr>
        <w:ind w:left="567" w:hanging="567"/>
        <w:rPr>
          <w:rFonts w:cstheme="minorHAnsi"/>
        </w:rPr>
      </w:pPr>
      <w:r w:rsidRPr="0090433B">
        <w:rPr>
          <w:rFonts w:cstheme="minorHAnsi"/>
        </w:rPr>
        <w:t>Opis sposobu obliczenia ceny.</w:t>
      </w:r>
    </w:p>
    <w:p w14:paraId="354DB35D" w14:textId="77777777" w:rsidR="00525078" w:rsidRPr="0090433B" w:rsidRDefault="00525078" w:rsidP="00525078">
      <w:pPr>
        <w:pStyle w:val="Akapitzlist"/>
        <w:numPr>
          <w:ilvl w:val="0"/>
          <w:numId w:val="1"/>
        </w:numPr>
        <w:ind w:left="567" w:hanging="567"/>
        <w:rPr>
          <w:rFonts w:cstheme="minorHAnsi"/>
        </w:rPr>
      </w:pPr>
      <w:r w:rsidRPr="0090433B">
        <w:rPr>
          <w:rFonts w:cstheme="minorHAnsi"/>
        </w:rPr>
        <w:t>Informacje dotyczące zawarcia umowy.</w:t>
      </w:r>
    </w:p>
    <w:p w14:paraId="00E6D8DF" w14:textId="77777777" w:rsidR="00525078" w:rsidRPr="0090433B" w:rsidRDefault="00525078" w:rsidP="00525078">
      <w:pPr>
        <w:pStyle w:val="Akapitzlist"/>
        <w:numPr>
          <w:ilvl w:val="0"/>
          <w:numId w:val="1"/>
        </w:numPr>
        <w:ind w:left="567" w:hanging="567"/>
        <w:rPr>
          <w:rFonts w:cstheme="minorHAnsi"/>
        </w:rPr>
      </w:pPr>
      <w:r w:rsidRPr="0090433B">
        <w:rPr>
          <w:rFonts w:cstheme="minorHAnsi"/>
        </w:rPr>
        <w:t>Unieważnienie postępowania.</w:t>
      </w:r>
    </w:p>
    <w:p w14:paraId="331A8D92" w14:textId="77777777" w:rsidR="00825463" w:rsidRPr="0090433B" w:rsidRDefault="00825463" w:rsidP="00525078">
      <w:pPr>
        <w:pStyle w:val="Akapitzlist"/>
        <w:numPr>
          <w:ilvl w:val="0"/>
          <w:numId w:val="1"/>
        </w:numPr>
        <w:ind w:left="567" w:hanging="567"/>
        <w:rPr>
          <w:rFonts w:cstheme="minorHAnsi"/>
        </w:rPr>
      </w:pPr>
      <w:r w:rsidRPr="0090433B">
        <w:rPr>
          <w:rFonts w:cstheme="minorHAnsi"/>
        </w:rPr>
        <w:t>Umowa – projekt (oddzielny plik).</w:t>
      </w:r>
    </w:p>
    <w:p w14:paraId="1CB5FA7A" w14:textId="77777777" w:rsidR="00DE3177" w:rsidRPr="0090433B" w:rsidRDefault="00DE3177" w:rsidP="00525078">
      <w:pPr>
        <w:pStyle w:val="Akapitzlist"/>
        <w:ind w:left="567"/>
        <w:rPr>
          <w:rFonts w:cstheme="minorHAnsi"/>
        </w:rPr>
      </w:pPr>
    </w:p>
    <w:p w14:paraId="0C56D089" w14:textId="77777777" w:rsidR="00FA3F9D" w:rsidRPr="0090433B" w:rsidRDefault="00DE3177" w:rsidP="00AC3FBB">
      <w:pPr>
        <w:pStyle w:val="Akapitzlist"/>
        <w:ind w:left="0"/>
        <w:rPr>
          <w:rFonts w:cstheme="minorHAnsi"/>
          <w:b/>
        </w:rPr>
      </w:pPr>
      <w:r w:rsidRPr="0090433B">
        <w:rPr>
          <w:rFonts w:cstheme="minorHAnsi"/>
          <w:b/>
        </w:rPr>
        <w:t xml:space="preserve">CZĘŚĆ </w:t>
      </w:r>
      <w:r w:rsidR="00525078" w:rsidRPr="0090433B">
        <w:rPr>
          <w:rFonts w:cstheme="minorHAnsi"/>
          <w:b/>
        </w:rPr>
        <w:t>III</w:t>
      </w:r>
      <w:r w:rsidRPr="0090433B">
        <w:rPr>
          <w:rFonts w:cstheme="minorHAnsi"/>
          <w:b/>
        </w:rPr>
        <w:t>.</w:t>
      </w:r>
      <w:r w:rsidR="00AC3FBB" w:rsidRPr="0090433B">
        <w:rPr>
          <w:rFonts w:cstheme="minorHAnsi"/>
          <w:b/>
        </w:rPr>
        <w:t xml:space="preserve"> Załączniki.</w:t>
      </w:r>
    </w:p>
    <w:p w14:paraId="798AC80F" w14:textId="0E5DA0CD"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 xml:space="preserve">Załącznik nr 1 – </w:t>
      </w:r>
      <w:r w:rsidR="008E5E61" w:rsidRPr="0090433B">
        <w:rPr>
          <w:rFonts w:cstheme="minorHAnsi"/>
        </w:rPr>
        <w:t>S</w:t>
      </w:r>
      <w:r w:rsidRPr="0090433B">
        <w:rPr>
          <w:rFonts w:cstheme="minorHAnsi"/>
        </w:rPr>
        <w:t>zczegółowy opis przedmiotu zamówienia.</w:t>
      </w:r>
    </w:p>
    <w:p w14:paraId="5C29D70E" w14:textId="77777777"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Załącznik nr 2 – Formularz Ofertowy.</w:t>
      </w:r>
    </w:p>
    <w:p w14:paraId="4C2C1006" w14:textId="77777777"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Załącznik nr 3 -  Oświadczenie o spełnianiu warunków udziału w postępowaniu.</w:t>
      </w:r>
    </w:p>
    <w:p w14:paraId="516F8B26" w14:textId="77777777"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Załącznik nr 4 – Oświadczenie o braku podstaw do wykluczenia.</w:t>
      </w:r>
    </w:p>
    <w:p w14:paraId="3F3A09E5" w14:textId="77777777"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Załącznik nr 5 – Wykaz usług wraz z referencjami.</w:t>
      </w:r>
    </w:p>
    <w:p w14:paraId="309A6EE8" w14:textId="77777777" w:rsidR="00AC3FBB" w:rsidRPr="0090433B" w:rsidRDefault="00AC3FBB" w:rsidP="00BE560D">
      <w:pPr>
        <w:pStyle w:val="Akapitzlist"/>
        <w:numPr>
          <w:ilvl w:val="0"/>
          <w:numId w:val="26"/>
        </w:numPr>
        <w:spacing w:line="360" w:lineRule="auto"/>
        <w:ind w:right="-1"/>
        <w:rPr>
          <w:rFonts w:cstheme="minorHAnsi"/>
        </w:rPr>
      </w:pPr>
      <w:r w:rsidRPr="0090433B">
        <w:rPr>
          <w:rFonts w:cstheme="minorHAnsi"/>
        </w:rPr>
        <w:t xml:space="preserve">Załącznik nr 6 - </w:t>
      </w:r>
      <w:r w:rsidRPr="0090433B">
        <w:rPr>
          <w:rFonts w:eastAsia="Times New Roman" w:cstheme="minorHAnsi"/>
          <w:bCs/>
          <w:lang w:eastAsia="ar-SA"/>
        </w:rPr>
        <w:t>Wykazu osób</w:t>
      </w:r>
      <w:r w:rsidRPr="0090433B">
        <w:rPr>
          <w:rFonts w:eastAsia="Times New Roman" w:cstheme="minorHAnsi"/>
          <w:lang w:eastAsia="ar-SA"/>
        </w:rPr>
        <w:t>, skierowanych przez Wykonawcę do realizacji zamówienia publicznego.</w:t>
      </w:r>
    </w:p>
    <w:p w14:paraId="2F9D9685" w14:textId="77777777" w:rsidR="00AC3FBB" w:rsidRPr="0090433B" w:rsidRDefault="00AC3FBB" w:rsidP="00BE560D">
      <w:pPr>
        <w:pStyle w:val="Akapitzlist"/>
        <w:numPr>
          <w:ilvl w:val="0"/>
          <w:numId w:val="26"/>
        </w:numPr>
        <w:spacing w:line="360" w:lineRule="auto"/>
        <w:ind w:right="-1"/>
        <w:rPr>
          <w:rFonts w:cstheme="minorHAnsi"/>
        </w:rPr>
      </w:pPr>
      <w:r w:rsidRPr="0090433B">
        <w:rPr>
          <w:rFonts w:eastAsia="Times New Roman" w:cstheme="minorHAnsi"/>
          <w:lang w:eastAsia="ar-SA"/>
        </w:rPr>
        <w:t>Załącznik nr 7 – Oświadczenie o zatrudnieniu osób skierowanych do realizacji zamówienia.</w:t>
      </w:r>
    </w:p>
    <w:p w14:paraId="4BA436CB" w14:textId="77777777" w:rsidR="00AC3FBB" w:rsidRPr="0090433B" w:rsidRDefault="00AC3FBB" w:rsidP="00AC3FBB">
      <w:pPr>
        <w:spacing w:line="360" w:lineRule="auto"/>
        <w:ind w:right="-1"/>
        <w:rPr>
          <w:rFonts w:cstheme="minorHAnsi"/>
        </w:rPr>
      </w:pPr>
    </w:p>
    <w:p w14:paraId="75D6F8B6" w14:textId="77777777" w:rsidR="00FA3F9D" w:rsidRPr="0090433B" w:rsidRDefault="00FA3F9D" w:rsidP="00FA3F9D">
      <w:pPr>
        <w:spacing w:line="360" w:lineRule="auto"/>
        <w:ind w:right="-1"/>
        <w:rPr>
          <w:rFonts w:cstheme="minorHAnsi"/>
        </w:rPr>
      </w:pPr>
    </w:p>
    <w:p w14:paraId="53105EB1" w14:textId="77777777" w:rsidR="00FA3F9D" w:rsidRPr="0090433B" w:rsidRDefault="00FA3F9D" w:rsidP="00FA3F9D">
      <w:pPr>
        <w:spacing w:line="360" w:lineRule="auto"/>
        <w:ind w:right="-1"/>
        <w:rPr>
          <w:rFonts w:cstheme="minorHAnsi"/>
        </w:rPr>
      </w:pPr>
    </w:p>
    <w:p w14:paraId="360DA0D1" w14:textId="77777777" w:rsidR="004671EB" w:rsidRPr="0090433B" w:rsidRDefault="004671EB" w:rsidP="00DE3177">
      <w:pPr>
        <w:pStyle w:val="Akapitzlist"/>
        <w:ind w:left="0"/>
        <w:rPr>
          <w:rFonts w:cstheme="minorHAnsi"/>
          <w:b/>
        </w:rPr>
      </w:pPr>
    </w:p>
    <w:p w14:paraId="43DF36B6" w14:textId="77777777" w:rsidR="004671EB" w:rsidRPr="0090433B" w:rsidRDefault="004671EB" w:rsidP="00DE3177">
      <w:pPr>
        <w:pStyle w:val="Akapitzlist"/>
        <w:ind w:left="0"/>
        <w:rPr>
          <w:rFonts w:cstheme="minorHAnsi"/>
          <w:b/>
        </w:rPr>
      </w:pPr>
    </w:p>
    <w:p w14:paraId="6542B437" w14:textId="77777777" w:rsidR="004671EB" w:rsidRPr="0090433B" w:rsidRDefault="004671EB" w:rsidP="00DE3177">
      <w:pPr>
        <w:pStyle w:val="Akapitzlist"/>
        <w:ind w:left="0"/>
        <w:rPr>
          <w:rFonts w:cstheme="minorHAnsi"/>
          <w:b/>
        </w:rPr>
      </w:pPr>
    </w:p>
    <w:p w14:paraId="4B08827D" w14:textId="77777777" w:rsidR="004671EB" w:rsidRPr="0090433B" w:rsidRDefault="004671EB" w:rsidP="00DE3177">
      <w:pPr>
        <w:pStyle w:val="Akapitzlist"/>
        <w:ind w:left="0"/>
        <w:rPr>
          <w:rFonts w:cstheme="minorHAnsi"/>
          <w:b/>
        </w:rPr>
      </w:pPr>
    </w:p>
    <w:p w14:paraId="2082CD74" w14:textId="77777777" w:rsidR="004671EB" w:rsidRPr="0090433B" w:rsidRDefault="004671EB" w:rsidP="00DE3177">
      <w:pPr>
        <w:pStyle w:val="Akapitzlist"/>
        <w:ind w:left="0"/>
        <w:rPr>
          <w:rFonts w:cstheme="minorHAnsi"/>
          <w:b/>
        </w:rPr>
      </w:pPr>
    </w:p>
    <w:p w14:paraId="55109F06" w14:textId="77777777" w:rsidR="004671EB" w:rsidRPr="0090433B" w:rsidRDefault="004671EB" w:rsidP="00DE3177">
      <w:pPr>
        <w:pStyle w:val="Akapitzlist"/>
        <w:ind w:left="0"/>
        <w:rPr>
          <w:rFonts w:cstheme="minorHAnsi"/>
          <w:b/>
        </w:rPr>
      </w:pPr>
    </w:p>
    <w:p w14:paraId="79B198BF" w14:textId="77777777" w:rsidR="00525078" w:rsidRPr="0090433B" w:rsidRDefault="00525078" w:rsidP="00DE3177">
      <w:pPr>
        <w:pStyle w:val="Akapitzlist"/>
        <w:ind w:left="0"/>
        <w:rPr>
          <w:rFonts w:cstheme="minorHAnsi"/>
          <w:b/>
        </w:rPr>
      </w:pPr>
    </w:p>
    <w:p w14:paraId="2D3DC2FC" w14:textId="77777777" w:rsidR="00525078" w:rsidRPr="0090433B" w:rsidRDefault="00525078" w:rsidP="00DE3177">
      <w:pPr>
        <w:pStyle w:val="Akapitzlist"/>
        <w:ind w:left="0"/>
        <w:rPr>
          <w:rFonts w:cstheme="minorHAnsi"/>
          <w:b/>
        </w:rPr>
      </w:pPr>
    </w:p>
    <w:p w14:paraId="356E1118" w14:textId="5BDF36D4" w:rsidR="004671EB" w:rsidRPr="0090433B" w:rsidRDefault="004671EB" w:rsidP="00DE3177">
      <w:pPr>
        <w:pStyle w:val="Akapitzlist"/>
        <w:ind w:left="0"/>
        <w:rPr>
          <w:rFonts w:cstheme="minorHAnsi"/>
          <w:b/>
        </w:rPr>
      </w:pPr>
    </w:p>
    <w:p w14:paraId="1D473AAF" w14:textId="77777777" w:rsidR="00536210" w:rsidRPr="0090433B" w:rsidRDefault="00536210" w:rsidP="00DE3177">
      <w:pPr>
        <w:pStyle w:val="Akapitzlist"/>
        <w:ind w:left="0"/>
        <w:rPr>
          <w:rFonts w:cstheme="minorHAnsi"/>
          <w:b/>
        </w:rPr>
      </w:pPr>
    </w:p>
    <w:p w14:paraId="5A928D80" w14:textId="77777777" w:rsidR="004671EB" w:rsidRPr="0090433B" w:rsidRDefault="00B5204E" w:rsidP="004671EB">
      <w:pPr>
        <w:pStyle w:val="Akapitzlist"/>
        <w:ind w:left="0"/>
        <w:jc w:val="center"/>
        <w:rPr>
          <w:rFonts w:cstheme="minorHAnsi"/>
          <w:b/>
        </w:rPr>
      </w:pPr>
      <w:r w:rsidRPr="0090433B">
        <w:rPr>
          <w:rFonts w:cstheme="minorHAnsi"/>
          <w:b/>
        </w:rPr>
        <w:t>CZĘSC</w:t>
      </w:r>
      <w:r w:rsidR="004671EB" w:rsidRPr="0090433B">
        <w:rPr>
          <w:rFonts w:cstheme="minorHAnsi"/>
          <w:b/>
        </w:rPr>
        <w:t xml:space="preserve">  I</w:t>
      </w:r>
    </w:p>
    <w:p w14:paraId="434B41CA" w14:textId="77777777" w:rsidR="004671EB" w:rsidRPr="0090433B" w:rsidRDefault="004671EB" w:rsidP="004671EB">
      <w:pPr>
        <w:pStyle w:val="Akapitzlist"/>
        <w:ind w:left="0"/>
        <w:jc w:val="center"/>
        <w:rPr>
          <w:rFonts w:cstheme="minorHAnsi"/>
          <w:b/>
        </w:rPr>
      </w:pPr>
      <w:r w:rsidRPr="0090433B">
        <w:rPr>
          <w:rFonts w:cstheme="minorHAnsi"/>
          <w:b/>
        </w:rPr>
        <w:t>Postanowienia ogólne.</w:t>
      </w:r>
    </w:p>
    <w:p w14:paraId="3927B781" w14:textId="77777777" w:rsidR="005840D2" w:rsidRPr="0090433B" w:rsidRDefault="005840D2" w:rsidP="004671EB">
      <w:pPr>
        <w:pStyle w:val="Akapitzlist"/>
        <w:ind w:left="0"/>
        <w:jc w:val="center"/>
        <w:rPr>
          <w:rFonts w:cstheme="minorHAnsi"/>
        </w:rPr>
      </w:pPr>
    </w:p>
    <w:p w14:paraId="43B79087" w14:textId="77777777" w:rsidR="00B5204E" w:rsidRPr="0090433B" w:rsidRDefault="00B5204E" w:rsidP="00BE560D">
      <w:pPr>
        <w:pStyle w:val="Akapitzlist"/>
        <w:numPr>
          <w:ilvl w:val="0"/>
          <w:numId w:val="2"/>
        </w:numPr>
        <w:suppressAutoHyphens/>
        <w:spacing w:after="0" w:line="360" w:lineRule="auto"/>
        <w:ind w:left="0" w:right="-1" w:firstLine="0"/>
        <w:jc w:val="both"/>
        <w:rPr>
          <w:rFonts w:eastAsia="Times New Roman" w:cstheme="minorHAnsi"/>
          <w:b/>
          <w:iCs/>
          <w:sz w:val="20"/>
          <w:szCs w:val="20"/>
          <w:lang w:eastAsia="ar-SA"/>
        </w:rPr>
      </w:pPr>
      <w:r w:rsidRPr="0090433B">
        <w:rPr>
          <w:rFonts w:eastAsia="Times New Roman" w:cstheme="minorHAnsi"/>
          <w:b/>
          <w:iCs/>
          <w:sz w:val="20"/>
          <w:szCs w:val="20"/>
          <w:lang w:eastAsia="ar-SA"/>
        </w:rPr>
        <w:t xml:space="preserve">ZAMAWIAJĄCY: </w:t>
      </w:r>
    </w:p>
    <w:p w14:paraId="74305B83" w14:textId="39CD3441" w:rsidR="00B5204E" w:rsidRPr="0090433B" w:rsidRDefault="007441E7" w:rsidP="007A16C0">
      <w:pPr>
        <w:suppressAutoHyphens/>
        <w:spacing w:after="0" w:line="360" w:lineRule="auto"/>
        <w:ind w:left="540" w:right="-1"/>
        <w:jc w:val="both"/>
        <w:rPr>
          <w:rFonts w:eastAsia="Times New Roman" w:cstheme="minorHAnsi"/>
          <w:b/>
          <w:lang w:eastAsia="ar-SA"/>
        </w:rPr>
      </w:pPr>
      <w:r>
        <w:rPr>
          <w:rFonts w:eastAsia="Times New Roman" w:cstheme="minorHAnsi"/>
          <w:b/>
          <w:lang w:eastAsia="ar-SA"/>
        </w:rPr>
        <w:t>B</w:t>
      </w:r>
      <w:r w:rsidR="00DC3E94" w:rsidRPr="0090433B">
        <w:rPr>
          <w:rFonts w:eastAsia="Times New Roman" w:cstheme="minorHAnsi"/>
          <w:b/>
          <w:lang w:eastAsia="ar-SA"/>
        </w:rPr>
        <w:t>ydgoskie Centrum Sportu</w:t>
      </w:r>
      <w:r w:rsidR="007A16C0">
        <w:rPr>
          <w:rFonts w:eastAsia="Times New Roman" w:cstheme="minorHAnsi"/>
          <w:b/>
          <w:lang w:eastAsia="ar-SA"/>
        </w:rPr>
        <w:t xml:space="preserve"> z siedzibą w Bydgoszczy.</w:t>
      </w:r>
    </w:p>
    <w:p w14:paraId="7E33B3F0" w14:textId="6615E32A" w:rsidR="00B5204E" w:rsidRPr="0090433B" w:rsidRDefault="00B5204E" w:rsidP="00B5204E">
      <w:pPr>
        <w:suppressAutoHyphens/>
        <w:spacing w:after="0" w:line="360" w:lineRule="auto"/>
        <w:ind w:left="540" w:right="-1"/>
        <w:rPr>
          <w:rFonts w:eastAsia="Times New Roman" w:cstheme="minorHAnsi"/>
          <w:lang w:eastAsia="ar-SA"/>
        </w:rPr>
      </w:pPr>
      <w:r w:rsidRPr="0090433B">
        <w:rPr>
          <w:rFonts w:eastAsia="Times New Roman" w:cstheme="minorHAnsi"/>
          <w:lang w:eastAsia="ar-SA"/>
        </w:rPr>
        <w:t>Adres: 85-</w:t>
      </w:r>
      <w:r w:rsidR="00E739DF" w:rsidRPr="0090433B">
        <w:rPr>
          <w:rFonts w:eastAsia="Times New Roman" w:cstheme="minorHAnsi"/>
          <w:lang w:eastAsia="ar-SA"/>
        </w:rPr>
        <w:t>915</w:t>
      </w:r>
      <w:r w:rsidRPr="0090433B">
        <w:rPr>
          <w:rFonts w:eastAsia="Times New Roman" w:cstheme="minorHAnsi"/>
          <w:lang w:eastAsia="ar-SA"/>
        </w:rPr>
        <w:t xml:space="preserve"> Bydgoszcz, ul. </w:t>
      </w:r>
      <w:r w:rsidR="00E739DF" w:rsidRPr="0090433B">
        <w:rPr>
          <w:rFonts w:eastAsia="Times New Roman" w:cstheme="minorHAnsi"/>
          <w:lang w:eastAsia="ar-SA"/>
        </w:rPr>
        <w:t>Gdańska 163</w:t>
      </w:r>
    </w:p>
    <w:p w14:paraId="208AE810" w14:textId="0B5B9BA1" w:rsidR="00B5204E" w:rsidRPr="007A16C0" w:rsidRDefault="00B5204E" w:rsidP="00B5204E">
      <w:pPr>
        <w:suppressAutoHyphens/>
        <w:spacing w:after="0" w:line="360" w:lineRule="auto"/>
        <w:ind w:left="540" w:right="-1"/>
        <w:rPr>
          <w:rFonts w:eastAsia="Times New Roman" w:cstheme="minorHAnsi"/>
          <w:lang w:eastAsia="ar-SA"/>
        </w:rPr>
      </w:pPr>
      <w:r w:rsidRPr="007A16C0">
        <w:rPr>
          <w:rFonts w:eastAsia="Times New Roman" w:cstheme="minorHAnsi"/>
          <w:lang w:eastAsia="ar-SA"/>
        </w:rPr>
        <w:t xml:space="preserve">e-mail: </w:t>
      </w:r>
      <w:hyperlink r:id="rId8" w:history="1">
        <w:r w:rsidR="00E130A5" w:rsidRPr="007A16C0">
          <w:rPr>
            <w:rStyle w:val="Hipercze"/>
            <w:rFonts w:eastAsia="Times New Roman" w:cstheme="minorHAnsi"/>
            <w:b/>
            <w:color w:val="auto"/>
            <w:lang w:eastAsia="ar-SA"/>
          </w:rPr>
          <w:t>sekretariat@bcsbydgoszcz.pl</w:t>
        </w:r>
      </w:hyperlink>
      <w:r w:rsidR="00E130A5" w:rsidRPr="007A16C0">
        <w:rPr>
          <w:rFonts w:eastAsia="Times New Roman" w:cstheme="minorHAnsi"/>
          <w:b/>
          <w:lang w:eastAsia="ar-SA"/>
        </w:rPr>
        <w:t xml:space="preserve"> </w:t>
      </w:r>
    </w:p>
    <w:p w14:paraId="0BF57A9E" w14:textId="7609F368" w:rsidR="00B5204E" w:rsidRPr="0090433B" w:rsidRDefault="00B5204E" w:rsidP="00B5204E">
      <w:pPr>
        <w:suppressAutoHyphens/>
        <w:spacing w:after="0" w:line="360" w:lineRule="auto"/>
        <w:ind w:left="540" w:right="-1"/>
        <w:rPr>
          <w:rFonts w:eastAsia="Times New Roman" w:cstheme="minorHAnsi"/>
          <w:lang w:eastAsia="ar-SA"/>
        </w:rPr>
      </w:pPr>
      <w:r w:rsidRPr="0090433B">
        <w:rPr>
          <w:rFonts w:eastAsia="Times New Roman" w:cstheme="minorHAnsi"/>
          <w:lang w:eastAsia="ar-SA"/>
        </w:rPr>
        <w:t>adres strony internetowej:</w:t>
      </w:r>
      <w:r w:rsidR="00AB4D1F">
        <w:rPr>
          <w:rFonts w:eastAsia="Times New Roman" w:cstheme="minorHAnsi"/>
          <w:b/>
          <w:color w:val="FF0000"/>
          <w:lang w:eastAsia="ar-SA"/>
        </w:rPr>
        <w:t xml:space="preserve"> </w:t>
      </w:r>
      <w:hyperlink w:history="1">
        <w:r w:rsidR="00AB4D1F" w:rsidRPr="00D542DD">
          <w:rPr>
            <w:rStyle w:val="Hipercze"/>
            <w:rFonts w:cstheme="minorHAnsi"/>
            <w:color w:val="auto"/>
          </w:rPr>
          <w:t>http://</w:t>
        </w:r>
      </w:hyperlink>
      <w:hyperlink r:id="rId9" w:history="1">
        <w:r w:rsidR="00AB4D1F" w:rsidRPr="00D542DD">
          <w:rPr>
            <w:rFonts w:cstheme="minorHAnsi"/>
            <w:color w:val="333333"/>
            <w:u w:val="single"/>
          </w:rPr>
          <w:t>www.bcsbydgoszcz.pl</w:t>
        </w:r>
      </w:hyperlink>
      <w:r w:rsidR="00AB4D1F" w:rsidRPr="0090433B">
        <w:rPr>
          <w:rFonts w:cstheme="minorHAnsi"/>
        </w:rPr>
        <w:t xml:space="preserve">.  </w:t>
      </w:r>
    </w:p>
    <w:p w14:paraId="636DB9D7" w14:textId="7AA89F55" w:rsidR="00B5204E" w:rsidRPr="0090433B" w:rsidRDefault="00B5204E" w:rsidP="00B5204E">
      <w:pPr>
        <w:tabs>
          <w:tab w:val="left" w:pos="270"/>
        </w:tabs>
        <w:suppressAutoHyphens/>
        <w:spacing w:after="0" w:line="360" w:lineRule="auto"/>
        <w:ind w:left="540" w:right="-1"/>
        <w:jc w:val="both"/>
        <w:rPr>
          <w:rFonts w:eastAsia="Times New Roman" w:cstheme="minorHAnsi"/>
          <w:lang w:eastAsia="ar-SA"/>
        </w:rPr>
      </w:pPr>
      <w:r w:rsidRPr="0090433B">
        <w:rPr>
          <w:rFonts w:eastAsia="Times New Roman" w:cstheme="minorHAnsi"/>
          <w:lang w:eastAsia="ar-SA"/>
        </w:rPr>
        <w:t xml:space="preserve">Godziny urzędowania: od </w:t>
      </w:r>
      <w:r w:rsidR="00DA3A06" w:rsidRPr="0090433B">
        <w:rPr>
          <w:rFonts w:eastAsia="Times New Roman" w:cstheme="minorHAnsi"/>
          <w:lang w:eastAsia="ar-SA"/>
        </w:rPr>
        <w:t>08</w:t>
      </w:r>
      <w:r w:rsidRPr="0090433B">
        <w:rPr>
          <w:rFonts w:eastAsia="Times New Roman" w:cstheme="minorHAnsi"/>
          <w:lang w:eastAsia="ar-SA"/>
        </w:rPr>
        <w:t>:15 do 15:</w:t>
      </w:r>
      <w:r w:rsidR="00DA3A06" w:rsidRPr="0090433B">
        <w:rPr>
          <w:rFonts w:eastAsia="Times New Roman" w:cstheme="minorHAnsi"/>
          <w:lang w:eastAsia="ar-SA"/>
        </w:rPr>
        <w:t>4</w:t>
      </w:r>
      <w:r w:rsidRPr="0090433B">
        <w:rPr>
          <w:rFonts w:eastAsia="Times New Roman" w:cstheme="minorHAnsi"/>
          <w:lang w:eastAsia="ar-SA"/>
        </w:rPr>
        <w:t>5.</w:t>
      </w:r>
    </w:p>
    <w:p w14:paraId="037F6106" w14:textId="77777777" w:rsidR="00B5204E" w:rsidRPr="0090433B" w:rsidRDefault="00B5204E" w:rsidP="00BE560D">
      <w:pPr>
        <w:pStyle w:val="Akapitzlist"/>
        <w:numPr>
          <w:ilvl w:val="0"/>
          <w:numId w:val="2"/>
        </w:numPr>
        <w:suppressAutoHyphens/>
        <w:spacing w:after="0" w:line="360" w:lineRule="auto"/>
        <w:ind w:left="567" w:right="-1" w:hanging="567"/>
        <w:jc w:val="both"/>
        <w:rPr>
          <w:rFonts w:eastAsia="Times New Roman" w:cstheme="minorHAnsi"/>
          <w:b/>
          <w:iCs/>
          <w:lang w:eastAsia="ar-SA"/>
        </w:rPr>
      </w:pPr>
      <w:r w:rsidRPr="0090433B">
        <w:rPr>
          <w:rFonts w:eastAsia="Times New Roman" w:cstheme="minorHAnsi"/>
          <w:b/>
          <w:iCs/>
          <w:lang w:eastAsia="ar-SA"/>
        </w:rPr>
        <w:t>TRYB I OZNACZENIE POSTĘPOWANIA:</w:t>
      </w:r>
    </w:p>
    <w:p w14:paraId="48B9D695" w14:textId="7AEB17D5" w:rsidR="00B5204E" w:rsidRPr="0090433B" w:rsidRDefault="00B5204E" w:rsidP="00B5204E">
      <w:pPr>
        <w:suppressAutoHyphens/>
        <w:spacing w:after="0" w:line="360" w:lineRule="auto"/>
        <w:ind w:right="-1"/>
        <w:jc w:val="both"/>
        <w:rPr>
          <w:rFonts w:eastAsia="Times New Roman" w:cstheme="minorHAnsi"/>
          <w:b/>
          <w:lang w:eastAsia="ar-SA"/>
        </w:rPr>
      </w:pPr>
      <w:r w:rsidRPr="0090433B">
        <w:rPr>
          <w:rFonts w:eastAsia="Times New Roman" w:cstheme="minorHAnsi"/>
          <w:lang w:val="x-none" w:eastAsia="ar-SA"/>
        </w:rPr>
        <w:t xml:space="preserve">Postępowanie oznaczone jest znakiem: </w:t>
      </w:r>
      <w:r w:rsidR="002274CE" w:rsidRPr="00876AAF">
        <w:rPr>
          <w:rFonts w:eastAsia="Times New Roman" w:cstheme="minorHAnsi"/>
          <w:b/>
          <w:bCs/>
          <w:i/>
          <w:iCs/>
          <w:lang w:eastAsia="ar-SA"/>
        </w:rPr>
        <w:t>BCS/</w:t>
      </w:r>
      <w:r w:rsidR="00876AAF" w:rsidRPr="00876AAF">
        <w:rPr>
          <w:rFonts w:eastAsia="Times New Roman" w:cstheme="minorHAnsi"/>
          <w:b/>
          <w:bCs/>
          <w:i/>
          <w:iCs/>
          <w:lang w:eastAsia="ar-SA"/>
        </w:rPr>
        <w:t>8</w:t>
      </w:r>
      <w:r w:rsidR="002274CE" w:rsidRPr="00876AAF">
        <w:rPr>
          <w:rFonts w:eastAsia="Times New Roman" w:cstheme="minorHAnsi"/>
          <w:b/>
          <w:bCs/>
          <w:i/>
          <w:iCs/>
          <w:lang w:eastAsia="ar-SA"/>
        </w:rPr>
        <w:t>/2020</w:t>
      </w:r>
    </w:p>
    <w:p w14:paraId="1C69DCD6" w14:textId="77777777" w:rsidR="00B5204E" w:rsidRPr="0090433B" w:rsidRDefault="00B5204E" w:rsidP="00B5204E">
      <w:pPr>
        <w:suppressAutoHyphens/>
        <w:spacing w:after="0" w:line="360" w:lineRule="auto"/>
        <w:ind w:right="-1"/>
        <w:jc w:val="both"/>
        <w:rPr>
          <w:rFonts w:eastAsia="Times New Roman" w:cstheme="minorHAnsi"/>
          <w:lang w:eastAsia="ar-SA"/>
        </w:rPr>
      </w:pPr>
      <w:r w:rsidRPr="0090433B">
        <w:rPr>
          <w:rFonts w:eastAsia="Times New Roman" w:cstheme="minorHAnsi"/>
          <w:lang w:eastAsia="ar-SA"/>
        </w:rPr>
        <w:t>Wykonawcy powinni we wszelkich kontaktach z Zamawiającym powoływać się na wyżej podane oznaczenie.</w:t>
      </w:r>
    </w:p>
    <w:p w14:paraId="2449B4E4" w14:textId="06365143" w:rsidR="00B5204E" w:rsidRPr="0090433B" w:rsidRDefault="00B5204E" w:rsidP="00B5204E">
      <w:pPr>
        <w:suppressAutoHyphens/>
        <w:spacing w:after="0" w:line="360" w:lineRule="auto"/>
        <w:ind w:right="-427"/>
        <w:jc w:val="both"/>
        <w:rPr>
          <w:rFonts w:cstheme="minorHAnsi"/>
          <w:shd w:val="clear" w:color="auto" w:fill="FFFFFF"/>
        </w:rPr>
      </w:pPr>
      <w:r w:rsidRPr="0090433B">
        <w:rPr>
          <w:rFonts w:eastAsia="Times New Roman" w:cstheme="minorHAnsi"/>
          <w:bCs/>
          <w:lang w:val="x-none" w:eastAsia="ar-SA"/>
        </w:rPr>
        <w:t xml:space="preserve">Postępowanie o udzielenie zamówienia prowadzone jest w trybie </w:t>
      </w:r>
      <w:r w:rsidRPr="0090433B">
        <w:rPr>
          <w:rFonts w:eastAsia="Times New Roman" w:cstheme="minorHAnsi"/>
          <w:bCs/>
          <w:lang w:eastAsia="ar-SA"/>
        </w:rPr>
        <w:t xml:space="preserve">art. 138 o ust. 1 ustawy z dnia 29 stycznia 2004 r. Prawo zamówień publicznych </w:t>
      </w:r>
      <w:r w:rsidRPr="0090433B">
        <w:rPr>
          <w:rFonts w:eastAsia="Times New Roman" w:cstheme="minorHAnsi"/>
          <w:lang w:eastAsia="ar-SA"/>
        </w:rPr>
        <w:t>(</w:t>
      </w:r>
      <w:r w:rsidR="007267B7" w:rsidRPr="0090433B">
        <w:rPr>
          <w:rFonts w:cstheme="minorHAnsi"/>
        </w:rPr>
        <w:t>Dz. U. z 201</w:t>
      </w:r>
      <w:r w:rsidR="008428CF" w:rsidRPr="0090433B">
        <w:rPr>
          <w:rFonts w:cstheme="minorHAnsi"/>
        </w:rPr>
        <w:t>9</w:t>
      </w:r>
      <w:r w:rsidR="007267B7" w:rsidRPr="0090433B">
        <w:rPr>
          <w:rFonts w:cstheme="minorHAnsi"/>
        </w:rPr>
        <w:t xml:space="preserve"> r. poz. 1</w:t>
      </w:r>
      <w:r w:rsidR="008428CF" w:rsidRPr="0090433B">
        <w:rPr>
          <w:rFonts w:cstheme="minorHAnsi"/>
        </w:rPr>
        <w:t>843</w:t>
      </w:r>
      <w:r w:rsidRPr="0090433B">
        <w:rPr>
          <w:rFonts w:cstheme="minorHAnsi"/>
          <w:shd w:val="clear" w:color="auto" w:fill="FFFFFF"/>
        </w:rPr>
        <w:t>).</w:t>
      </w:r>
    </w:p>
    <w:p w14:paraId="3AAD5CAE" w14:textId="63838D5E" w:rsidR="00B5204E" w:rsidRPr="0090433B" w:rsidRDefault="007267B7" w:rsidP="00B5204E">
      <w:pPr>
        <w:suppressAutoHyphens/>
        <w:spacing w:after="0" w:line="360" w:lineRule="auto"/>
        <w:ind w:right="-427"/>
        <w:jc w:val="both"/>
        <w:rPr>
          <w:rFonts w:cstheme="minorHAnsi"/>
          <w:shd w:val="clear" w:color="auto" w:fill="FFFFFF"/>
        </w:rPr>
      </w:pPr>
      <w:r w:rsidRPr="00A166B9">
        <w:rPr>
          <w:rFonts w:cstheme="minorHAnsi"/>
          <w:shd w:val="clear" w:color="auto" w:fill="FFFFFF"/>
        </w:rPr>
        <w:t>Usługi ochroniarskie i detektywistyczne</w:t>
      </w:r>
      <w:r w:rsidR="00B5204E" w:rsidRPr="0090433B">
        <w:rPr>
          <w:rFonts w:cstheme="minorHAnsi"/>
          <w:shd w:val="clear" w:color="auto" w:fill="FFFFFF"/>
        </w:rPr>
        <w:t>, stanowią usługi społeczne określone w załączniku XIV Dyrektywy Parlamentu Europejskiego i Rady 2014/24/UE z dnia 26 lutego 2014 r. w sprawie zamówień publicznych,</w:t>
      </w:r>
      <w:r w:rsidR="00460620">
        <w:rPr>
          <w:rFonts w:cstheme="minorHAnsi"/>
          <w:shd w:val="clear" w:color="auto" w:fill="FFFFFF"/>
        </w:rPr>
        <w:br/>
      </w:r>
      <w:r w:rsidR="00B5204E" w:rsidRPr="0090433B">
        <w:rPr>
          <w:rFonts w:cstheme="minorHAnsi"/>
          <w:shd w:val="clear" w:color="auto" w:fill="FFFFFF"/>
        </w:rPr>
        <w:t>w związku z pow</w:t>
      </w:r>
      <w:r w:rsidRPr="0090433B">
        <w:rPr>
          <w:rFonts w:cstheme="minorHAnsi"/>
          <w:shd w:val="clear" w:color="auto" w:fill="FFFFFF"/>
        </w:rPr>
        <w:t>yższym tryb przewidziany w art.</w:t>
      </w:r>
      <w:r w:rsidR="00B5204E" w:rsidRPr="0090433B">
        <w:rPr>
          <w:rFonts w:cstheme="minorHAnsi"/>
          <w:shd w:val="clear" w:color="auto" w:fill="FFFFFF"/>
        </w:rPr>
        <w:t xml:space="preserve"> 138 Pzp ma zastosowanie.</w:t>
      </w:r>
    </w:p>
    <w:p w14:paraId="27C94E7D" w14:textId="77777777" w:rsidR="00263BCC" w:rsidRPr="0090433B" w:rsidRDefault="00263BCC" w:rsidP="00BE560D">
      <w:pPr>
        <w:pStyle w:val="Akapitzlist"/>
        <w:numPr>
          <w:ilvl w:val="0"/>
          <w:numId w:val="2"/>
        </w:numPr>
        <w:suppressAutoHyphens/>
        <w:spacing w:after="0" w:line="360" w:lineRule="auto"/>
        <w:ind w:left="567" w:right="-427" w:hanging="567"/>
        <w:jc w:val="both"/>
        <w:rPr>
          <w:rFonts w:cstheme="minorHAnsi"/>
          <w:b/>
          <w:shd w:val="clear" w:color="auto" w:fill="FFFFFF"/>
        </w:rPr>
      </w:pPr>
      <w:r w:rsidRPr="0090433B">
        <w:rPr>
          <w:rFonts w:cstheme="minorHAnsi"/>
          <w:b/>
          <w:shd w:val="clear" w:color="auto" w:fill="FFFFFF"/>
        </w:rPr>
        <w:t>PRZEDMIOT ZAMÓWIENIA.</w:t>
      </w:r>
    </w:p>
    <w:p w14:paraId="70D4CBA0" w14:textId="4D4909A8" w:rsidR="004747E5" w:rsidRPr="0090433B" w:rsidRDefault="00105E69" w:rsidP="004747E5">
      <w:pPr>
        <w:pStyle w:val="rozdzia"/>
        <w:spacing w:line="360" w:lineRule="auto"/>
        <w:ind w:left="0" w:right="-1" w:firstLine="540"/>
        <w:rPr>
          <w:rFonts w:asciiTheme="minorHAnsi" w:hAnsiTheme="minorHAnsi" w:cstheme="minorHAnsi"/>
          <w:b w:val="0"/>
          <w:sz w:val="22"/>
          <w:szCs w:val="22"/>
        </w:rPr>
      </w:pPr>
      <w:r w:rsidRPr="0090433B">
        <w:rPr>
          <w:rFonts w:asciiTheme="minorHAnsi" w:hAnsiTheme="minorHAnsi" w:cstheme="minorHAnsi"/>
          <w:sz w:val="22"/>
          <w:szCs w:val="22"/>
        </w:rPr>
        <w:t xml:space="preserve">Przedmiotem zamówienia jest </w:t>
      </w:r>
      <w:r w:rsidRPr="0090433B">
        <w:rPr>
          <w:rFonts w:asciiTheme="minorHAnsi" w:hAnsiTheme="minorHAnsi" w:cstheme="minorHAnsi"/>
          <w:bCs/>
          <w:sz w:val="22"/>
          <w:szCs w:val="22"/>
        </w:rPr>
        <w:t xml:space="preserve">świadczenie usług </w:t>
      </w:r>
      <w:r w:rsidR="004747E5" w:rsidRPr="0090433B">
        <w:rPr>
          <w:rFonts w:asciiTheme="minorHAnsi" w:hAnsiTheme="minorHAnsi" w:cstheme="minorHAnsi"/>
          <w:b w:val="0"/>
          <w:bCs/>
          <w:sz w:val="22"/>
          <w:szCs w:val="22"/>
        </w:rPr>
        <w:t xml:space="preserve">ochroniarskich. Zamawiający podzieli zamówienia na </w:t>
      </w:r>
      <w:r w:rsidR="00A166B9">
        <w:rPr>
          <w:rFonts w:asciiTheme="minorHAnsi" w:hAnsiTheme="minorHAnsi" w:cstheme="minorHAnsi"/>
          <w:b w:val="0"/>
          <w:bCs/>
          <w:sz w:val="22"/>
          <w:szCs w:val="22"/>
        </w:rPr>
        <w:t>2</w:t>
      </w:r>
      <w:r w:rsidR="004747E5" w:rsidRPr="0090433B">
        <w:rPr>
          <w:rFonts w:asciiTheme="minorHAnsi" w:hAnsiTheme="minorHAnsi" w:cstheme="minorHAnsi"/>
          <w:b w:val="0"/>
          <w:bCs/>
          <w:sz w:val="22"/>
          <w:szCs w:val="22"/>
        </w:rPr>
        <w:t xml:space="preserve"> części. Każda część</w:t>
      </w:r>
      <w:r w:rsidR="004747E5" w:rsidRPr="0090433B">
        <w:rPr>
          <w:rFonts w:asciiTheme="minorHAnsi" w:hAnsiTheme="minorHAnsi" w:cstheme="minorHAnsi"/>
          <w:b w:val="0"/>
          <w:sz w:val="22"/>
          <w:szCs w:val="22"/>
        </w:rPr>
        <w:t xml:space="preserve"> stanowić będzie odrębna cześć zamówienia:</w:t>
      </w:r>
    </w:p>
    <w:p w14:paraId="2E94BE80" w14:textId="13522B10" w:rsidR="004747E5" w:rsidRPr="00F945BC" w:rsidRDefault="004747E5" w:rsidP="004747E5">
      <w:pPr>
        <w:autoSpaceDE w:val="0"/>
        <w:autoSpaceDN w:val="0"/>
        <w:adjustRightInd w:val="0"/>
        <w:spacing w:line="360" w:lineRule="auto"/>
        <w:jc w:val="both"/>
        <w:rPr>
          <w:rFonts w:cstheme="minorHAnsi"/>
          <w:u w:val="single"/>
        </w:rPr>
      </w:pPr>
      <w:r w:rsidRPr="00F945BC">
        <w:rPr>
          <w:rFonts w:cstheme="minorHAnsi"/>
          <w:b/>
        </w:rPr>
        <w:t xml:space="preserve">I część zamówienia </w:t>
      </w:r>
      <w:r w:rsidR="00BF6603" w:rsidRPr="00F945BC">
        <w:rPr>
          <w:rFonts w:cstheme="minorHAnsi"/>
          <w:b/>
        </w:rPr>
        <w:t xml:space="preserve">– </w:t>
      </w:r>
      <w:r w:rsidR="00A637A7" w:rsidRPr="00F945BC">
        <w:rPr>
          <w:rFonts w:cstheme="minorHAnsi"/>
          <w:i/>
          <w:iCs/>
        </w:rPr>
        <w:t xml:space="preserve">Świadczenie usługi ochrony osób, budynków i mienia Hali Sportowo – Widowiskowej </w:t>
      </w:r>
      <w:r w:rsidR="004B1667" w:rsidRPr="00F945BC">
        <w:rPr>
          <w:rFonts w:cstheme="minorHAnsi"/>
          <w:i/>
          <w:iCs/>
        </w:rPr>
        <w:t xml:space="preserve">„Immobile Łuczniczka” i hali Arena Bydgoszcz oraz </w:t>
      </w:r>
      <w:r w:rsidR="004314B1" w:rsidRPr="00F945BC">
        <w:rPr>
          <w:rFonts w:cstheme="minorHAnsi"/>
          <w:i/>
          <w:iCs/>
        </w:rPr>
        <w:t>terenów przyobiektowych</w:t>
      </w:r>
      <w:r w:rsidR="005737EF" w:rsidRPr="00F945BC">
        <w:rPr>
          <w:rFonts w:cstheme="minorHAnsi"/>
          <w:i/>
          <w:iCs/>
        </w:rPr>
        <w:br/>
      </w:r>
      <w:r w:rsidR="004314B1" w:rsidRPr="00F945BC">
        <w:rPr>
          <w:rFonts w:cstheme="minorHAnsi"/>
          <w:i/>
          <w:iCs/>
        </w:rPr>
        <w:t xml:space="preserve">w Bydgoszczy w okresie od </w:t>
      </w:r>
      <w:r w:rsidR="004314B1" w:rsidRPr="00377D68">
        <w:rPr>
          <w:rFonts w:cstheme="minorHAnsi"/>
          <w:i/>
          <w:iCs/>
        </w:rPr>
        <w:t xml:space="preserve">08.01.2021r. do </w:t>
      </w:r>
      <w:r w:rsidR="008A4BB5">
        <w:rPr>
          <w:rFonts w:cstheme="minorHAnsi"/>
          <w:i/>
          <w:iCs/>
        </w:rPr>
        <w:t>28</w:t>
      </w:r>
      <w:r w:rsidR="004314B1" w:rsidRPr="00377D68">
        <w:rPr>
          <w:rFonts w:cstheme="minorHAnsi"/>
          <w:i/>
          <w:iCs/>
        </w:rPr>
        <w:t>.12.2021r.</w:t>
      </w:r>
      <w:r w:rsidR="00FC6F79">
        <w:rPr>
          <w:rFonts w:cstheme="minorHAnsi"/>
          <w:i/>
          <w:iCs/>
        </w:rPr>
        <w:t xml:space="preserve"> do godz. 12:00</w:t>
      </w:r>
      <w:r w:rsidRPr="00377D68">
        <w:rPr>
          <w:rFonts w:cstheme="minorHAnsi"/>
        </w:rPr>
        <w:t>;</w:t>
      </w:r>
    </w:p>
    <w:p w14:paraId="1B5CF444" w14:textId="24102115" w:rsidR="004747E5" w:rsidRPr="0090433B" w:rsidRDefault="004747E5" w:rsidP="004747E5">
      <w:pPr>
        <w:autoSpaceDE w:val="0"/>
        <w:autoSpaceDN w:val="0"/>
        <w:adjustRightInd w:val="0"/>
        <w:spacing w:line="360" w:lineRule="auto"/>
        <w:jc w:val="both"/>
        <w:rPr>
          <w:rFonts w:cstheme="minorHAnsi"/>
          <w:color w:val="FF0000"/>
        </w:rPr>
      </w:pPr>
      <w:r w:rsidRPr="007B53ED">
        <w:rPr>
          <w:rFonts w:cstheme="minorHAnsi"/>
          <w:b/>
        </w:rPr>
        <w:t xml:space="preserve">II część zamówienia – </w:t>
      </w:r>
      <w:r w:rsidR="00567B57" w:rsidRPr="007B53ED">
        <w:rPr>
          <w:rFonts w:cstheme="minorHAnsi"/>
          <w:i/>
          <w:iCs/>
        </w:rPr>
        <w:t xml:space="preserve">Świadczenie usługi ochrony osób, budynków i mienia </w:t>
      </w:r>
      <w:r w:rsidR="006C501D" w:rsidRPr="007B53ED">
        <w:rPr>
          <w:rFonts w:cstheme="minorHAnsi"/>
          <w:i/>
          <w:iCs/>
        </w:rPr>
        <w:t xml:space="preserve">Bydgoskiego Centrum Sportu </w:t>
      </w:r>
      <w:r w:rsidR="00A9280A" w:rsidRPr="007B53ED">
        <w:rPr>
          <w:rFonts w:cstheme="minorHAnsi"/>
          <w:i/>
          <w:iCs/>
        </w:rPr>
        <w:t>– kompleks Sportowy Z</w:t>
      </w:r>
      <w:r w:rsidR="006C501D" w:rsidRPr="007B53ED">
        <w:rPr>
          <w:rFonts w:cstheme="minorHAnsi"/>
          <w:i/>
          <w:iCs/>
        </w:rPr>
        <w:t>a</w:t>
      </w:r>
      <w:r w:rsidR="00A9280A" w:rsidRPr="007B53ED">
        <w:rPr>
          <w:rFonts w:cstheme="minorHAnsi"/>
          <w:i/>
          <w:iCs/>
        </w:rPr>
        <w:t>wisza oraz terenów przyobiektowych zlokalizowanych przy ul. Gdańskiej 163 w Bydgoszczy</w:t>
      </w:r>
      <w:r w:rsidR="009A07B3" w:rsidRPr="007B53ED">
        <w:rPr>
          <w:rFonts w:cstheme="minorHAnsi"/>
        </w:rPr>
        <w:t xml:space="preserve"> w okresie od </w:t>
      </w:r>
      <w:r w:rsidR="00FC55D7" w:rsidRPr="00377D68">
        <w:rPr>
          <w:rFonts w:cstheme="minorHAnsi"/>
        </w:rPr>
        <w:t>0</w:t>
      </w:r>
      <w:r w:rsidR="00E2530A">
        <w:rPr>
          <w:rFonts w:cstheme="minorHAnsi"/>
        </w:rPr>
        <w:t>7</w:t>
      </w:r>
      <w:r w:rsidR="00E818AE" w:rsidRPr="00377D68">
        <w:rPr>
          <w:rFonts w:cstheme="minorHAnsi"/>
        </w:rPr>
        <w:t>. 01.2021r.</w:t>
      </w:r>
      <w:r w:rsidR="00E2530A">
        <w:rPr>
          <w:rFonts w:cstheme="minorHAnsi"/>
        </w:rPr>
        <w:t xml:space="preserve"> od godz. 08:00</w:t>
      </w:r>
      <w:r w:rsidR="00E818AE" w:rsidRPr="00377D68">
        <w:rPr>
          <w:rFonts w:cstheme="minorHAnsi"/>
        </w:rPr>
        <w:t xml:space="preserve"> do </w:t>
      </w:r>
      <w:r w:rsidR="008A4BB5">
        <w:rPr>
          <w:rFonts w:cstheme="minorHAnsi"/>
        </w:rPr>
        <w:t>28</w:t>
      </w:r>
      <w:r w:rsidR="00E818AE" w:rsidRPr="00377D68">
        <w:rPr>
          <w:rFonts w:cstheme="minorHAnsi"/>
        </w:rPr>
        <w:t>.12.2021r.</w:t>
      </w:r>
      <w:r w:rsidR="00E2530A">
        <w:rPr>
          <w:rFonts w:cstheme="minorHAnsi"/>
        </w:rPr>
        <w:t xml:space="preserve"> do godz. 12:00</w:t>
      </w:r>
    </w:p>
    <w:p w14:paraId="03CD4052" w14:textId="77777777" w:rsidR="00105E69" w:rsidRPr="0090433B" w:rsidRDefault="00105E69" w:rsidP="004747E5">
      <w:pPr>
        <w:pStyle w:val="Akapitzlist"/>
        <w:autoSpaceDE w:val="0"/>
        <w:autoSpaceDN w:val="0"/>
        <w:adjustRightInd w:val="0"/>
        <w:spacing w:line="360" w:lineRule="auto"/>
        <w:ind w:left="0"/>
        <w:jc w:val="both"/>
        <w:rPr>
          <w:rFonts w:cstheme="minorHAnsi"/>
          <w:b/>
          <w:color w:val="000000"/>
          <w:u w:val="single"/>
        </w:rPr>
      </w:pPr>
      <w:r w:rsidRPr="0090433B">
        <w:rPr>
          <w:rStyle w:val="fontstyle01"/>
          <w:rFonts w:asciiTheme="minorHAnsi" w:hAnsiTheme="minorHAnsi" w:cstheme="minorHAnsi"/>
          <w:b/>
          <w:sz w:val="22"/>
          <w:szCs w:val="22"/>
          <w:u w:val="single"/>
        </w:rPr>
        <w:t>Kategoria według Wspólnego Słownika Zamówień Publicznych (CPV):</w:t>
      </w:r>
      <w:r w:rsidRPr="0090433B">
        <w:rPr>
          <w:rFonts w:cstheme="minorHAnsi"/>
          <w:b/>
          <w:color w:val="000000"/>
          <w:u w:val="single"/>
        </w:rPr>
        <w:t xml:space="preserve">  </w:t>
      </w:r>
    </w:p>
    <w:p w14:paraId="74292C2E" w14:textId="34ACAAE7" w:rsidR="007267B7" w:rsidRPr="0090433B" w:rsidRDefault="007267B7" w:rsidP="00C45926">
      <w:pPr>
        <w:pStyle w:val="Akapitzlist"/>
        <w:autoSpaceDE w:val="0"/>
        <w:autoSpaceDN w:val="0"/>
        <w:adjustRightInd w:val="0"/>
        <w:spacing w:line="360" w:lineRule="auto"/>
        <w:ind w:left="0"/>
        <w:jc w:val="both"/>
        <w:rPr>
          <w:rFonts w:cstheme="minorHAnsi"/>
          <w:b/>
          <w:color w:val="000000"/>
          <w:u w:val="single"/>
        </w:rPr>
      </w:pPr>
      <w:r w:rsidRPr="0090433B">
        <w:rPr>
          <w:rFonts w:cstheme="minorHAnsi"/>
          <w:b/>
        </w:rPr>
        <w:t>CPV 79710000</w:t>
      </w:r>
      <w:r w:rsidRPr="0090433B">
        <w:rPr>
          <w:rFonts w:cstheme="minorHAnsi"/>
        </w:rPr>
        <w:t>-</w:t>
      </w:r>
      <w:r w:rsidR="00BF36EE" w:rsidRPr="0090433B">
        <w:rPr>
          <w:rFonts w:cstheme="minorHAnsi"/>
        </w:rPr>
        <w:t>4</w:t>
      </w:r>
      <w:r w:rsidRPr="0090433B">
        <w:rPr>
          <w:rFonts w:cstheme="minorHAnsi"/>
        </w:rPr>
        <w:t xml:space="preserve"> Usługi ochroniarskie</w:t>
      </w:r>
    </w:p>
    <w:p w14:paraId="6A90C8DC" w14:textId="77777777" w:rsidR="00BD2B77" w:rsidRPr="0090433B" w:rsidRDefault="00105E69" w:rsidP="00C45926">
      <w:pPr>
        <w:autoSpaceDE w:val="0"/>
        <w:autoSpaceDN w:val="0"/>
        <w:adjustRightInd w:val="0"/>
        <w:spacing w:line="360" w:lineRule="auto"/>
        <w:jc w:val="both"/>
        <w:rPr>
          <w:rStyle w:val="fontstyle01"/>
          <w:rFonts w:asciiTheme="minorHAnsi" w:hAnsiTheme="minorHAnsi" w:cstheme="minorHAnsi"/>
          <w:bCs/>
          <w:color w:val="auto"/>
          <w:sz w:val="22"/>
          <w:szCs w:val="22"/>
        </w:rPr>
      </w:pPr>
      <w:r w:rsidRPr="0090433B">
        <w:rPr>
          <w:rStyle w:val="fontstyle21"/>
          <w:rFonts w:asciiTheme="minorHAnsi" w:hAnsiTheme="minorHAnsi" w:cstheme="minorHAnsi"/>
          <w:sz w:val="22"/>
          <w:szCs w:val="22"/>
        </w:rPr>
        <w:t xml:space="preserve">Szczegółowy opis przedmiotu zamówienia </w:t>
      </w:r>
      <w:r w:rsidR="00AE4D62" w:rsidRPr="0090433B">
        <w:rPr>
          <w:rStyle w:val="fontstyle01"/>
          <w:rFonts w:asciiTheme="minorHAnsi" w:hAnsiTheme="minorHAnsi" w:cstheme="minorHAnsi"/>
          <w:sz w:val="22"/>
          <w:szCs w:val="22"/>
        </w:rPr>
        <w:t>zawiera</w:t>
      </w:r>
      <w:r w:rsidRPr="0090433B">
        <w:rPr>
          <w:rStyle w:val="fontstyle01"/>
          <w:rFonts w:asciiTheme="minorHAnsi" w:hAnsiTheme="minorHAnsi" w:cstheme="minorHAnsi"/>
          <w:sz w:val="22"/>
          <w:szCs w:val="22"/>
        </w:rPr>
        <w:t xml:space="preserve"> </w:t>
      </w:r>
      <w:r w:rsidRPr="0090433B">
        <w:rPr>
          <w:rStyle w:val="fontstyle01"/>
          <w:rFonts w:asciiTheme="minorHAnsi" w:hAnsiTheme="minorHAnsi" w:cstheme="minorHAnsi"/>
          <w:b/>
          <w:sz w:val="22"/>
          <w:szCs w:val="22"/>
        </w:rPr>
        <w:t>Załącznik Nr 1</w:t>
      </w:r>
      <w:r w:rsidR="00BD2B77" w:rsidRPr="0090433B">
        <w:rPr>
          <w:rStyle w:val="fontstyle01"/>
          <w:rFonts w:asciiTheme="minorHAnsi" w:hAnsiTheme="minorHAnsi" w:cstheme="minorHAnsi"/>
          <w:sz w:val="22"/>
          <w:szCs w:val="22"/>
        </w:rPr>
        <w:t xml:space="preserve"> do Ogłoszenia</w:t>
      </w:r>
      <w:r w:rsidRPr="0090433B">
        <w:rPr>
          <w:rStyle w:val="fontstyle01"/>
          <w:rFonts w:asciiTheme="minorHAnsi" w:hAnsiTheme="minorHAnsi" w:cstheme="minorHAnsi"/>
          <w:sz w:val="22"/>
          <w:szCs w:val="22"/>
        </w:rPr>
        <w:t>.</w:t>
      </w:r>
    </w:p>
    <w:p w14:paraId="11F2DF71" w14:textId="77777777" w:rsidR="0054686B" w:rsidRPr="0090433B" w:rsidRDefault="0054686B" w:rsidP="00BE560D">
      <w:pPr>
        <w:pStyle w:val="Akapitzlist"/>
        <w:numPr>
          <w:ilvl w:val="0"/>
          <w:numId w:val="2"/>
        </w:numPr>
        <w:suppressAutoHyphens/>
        <w:spacing w:after="0" w:line="360" w:lineRule="auto"/>
        <w:ind w:left="0" w:right="-427" w:hanging="284"/>
        <w:jc w:val="both"/>
        <w:rPr>
          <w:rFonts w:cstheme="minorHAnsi"/>
          <w:b/>
        </w:rPr>
      </w:pPr>
      <w:r w:rsidRPr="0090433B">
        <w:rPr>
          <w:rFonts w:cstheme="minorHAnsi"/>
          <w:b/>
        </w:rPr>
        <w:t>TERMIN</w:t>
      </w:r>
      <w:r w:rsidR="00BF0076" w:rsidRPr="0090433B">
        <w:rPr>
          <w:rFonts w:cstheme="minorHAnsi"/>
          <w:b/>
        </w:rPr>
        <w:t xml:space="preserve"> I MIEJSCE </w:t>
      </w:r>
      <w:r w:rsidRPr="0090433B">
        <w:rPr>
          <w:rFonts w:cstheme="minorHAnsi"/>
          <w:b/>
        </w:rPr>
        <w:t xml:space="preserve"> WYKONANIA ZAMÓWIENIA.</w:t>
      </w:r>
    </w:p>
    <w:p w14:paraId="2D72B2DD" w14:textId="48B3E500" w:rsidR="00B5204E" w:rsidRPr="001A309E" w:rsidRDefault="0054686B" w:rsidP="00BE560D">
      <w:pPr>
        <w:pStyle w:val="Akapitzlist"/>
        <w:numPr>
          <w:ilvl w:val="0"/>
          <w:numId w:val="3"/>
        </w:numPr>
        <w:suppressAutoHyphens/>
        <w:spacing w:after="0" w:line="360" w:lineRule="auto"/>
        <w:ind w:left="0" w:right="-427" w:hanging="284"/>
        <w:jc w:val="both"/>
        <w:rPr>
          <w:rFonts w:eastAsia="Times New Roman" w:cstheme="minorHAnsi"/>
          <w:lang w:eastAsia="ar-SA"/>
        </w:rPr>
      </w:pPr>
      <w:r w:rsidRPr="0090433B">
        <w:rPr>
          <w:rFonts w:cstheme="minorHAnsi"/>
        </w:rPr>
        <w:t xml:space="preserve"> Termin realizacji zamówienia: </w:t>
      </w:r>
    </w:p>
    <w:p w14:paraId="084194BD" w14:textId="1570B4A1" w:rsidR="00F30C38" w:rsidRPr="00461EF2" w:rsidRDefault="001A309E" w:rsidP="00F30C38">
      <w:pPr>
        <w:spacing w:line="360" w:lineRule="auto"/>
        <w:ind w:right="-1"/>
        <w:jc w:val="both"/>
        <w:rPr>
          <w:rFonts w:cstheme="minorHAnsi"/>
          <w:b/>
        </w:rPr>
      </w:pPr>
      <w:bookmarkStart w:id="0" w:name="_Hlk55821944"/>
      <w:r w:rsidRPr="00461EF2">
        <w:rPr>
          <w:rFonts w:cstheme="minorHAnsi"/>
        </w:rPr>
        <w:lastRenderedPageBreak/>
        <w:t xml:space="preserve">Część I: </w:t>
      </w:r>
      <w:r w:rsidR="00F30C38" w:rsidRPr="00461EF2">
        <w:rPr>
          <w:rFonts w:cstheme="minorHAnsi"/>
        </w:rPr>
        <w:t xml:space="preserve">Zamawiający wymaga, aby przedmiot zamówienia został zrealizowany w terminie </w:t>
      </w:r>
      <w:r w:rsidR="00F30C38" w:rsidRPr="00461EF2">
        <w:rPr>
          <w:rFonts w:cstheme="minorHAnsi"/>
          <w:b/>
        </w:rPr>
        <w:t xml:space="preserve">od dnia 08.01.2021r do dnia </w:t>
      </w:r>
      <w:r w:rsidR="00804D9A" w:rsidRPr="00461EF2">
        <w:rPr>
          <w:rFonts w:cstheme="minorHAnsi"/>
          <w:b/>
        </w:rPr>
        <w:t>28</w:t>
      </w:r>
      <w:r w:rsidR="00F30C38" w:rsidRPr="00461EF2">
        <w:rPr>
          <w:rFonts w:cstheme="minorHAnsi"/>
          <w:b/>
        </w:rPr>
        <w:t>.12.2022r.</w:t>
      </w:r>
      <w:r w:rsidR="00804D9A" w:rsidRPr="00461EF2">
        <w:rPr>
          <w:rFonts w:cstheme="minorHAnsi"/>
          <w:b/>
        </w:rPr>
        <w:t xml:space="preserve"> do godz. 12:00</w:t>
      </w:r>
    </w:p>
    <w:bookmarkEnd w:id="0"/>
    <w:p w14:paraId="549A2BFF" w14:textId="6EDFF980" w:rsidR="00B66197" w:rsidRPr="00461EF2" w:rsidRDefault="00B66197" w:rsidP="00B66197">
      <w:pPr>
        <w:spacing w:line="360" w:lineRule="auto"/>
        <w:ind w:right="-1"/>
        <w:jc w:val="both"/>
        <w:rPr>
          <w:rFonts w:cstheme="minorHAnsi"/>
          <w:b/>
        </w:rPr>
      </w:pPr>
      <w:r w:rsidRPr="00461EF2">
        <w:rPr>
          <w:rFonts w:cstheme="minorHAnsi"/>
        </w:rPr>
        <w:t xml:space="preserve">Część II: Zamawiający wymaga, aby przedmiot zamówienia został zrealizowany w terminie </w:t>
      </w:r>
      <w:r w:rsidRPr="00461EF2">
        <w:rPr>
          <w:rFonts w:cstheme="minorHAnsi"/>
          <w:b/>
        </w:rPr>
        <w:t>od dnia 07.01.2021r od godz. 08:00 do dnia 28.12.2022r. do godz. 12:00</w:t>
      </w:r>
    </w:p>
    <w:p w14:paraId="78BBCF68" w14:textId="77777777" w:rsidR="001203AC" w:rsidRPr="0090433B" w:rsidRDefault="00DB0CB5" w:rsidP="00BE560D">
      <w:pPr>
        <w:pStyle w:val="Akapitzlist"/>
        <w:numPr>
          <w:ilvl w:val="0"/>
          <w:numId w:val="2"/>
        </w:numPr>
        <w:spacing w:line="360" w:lineRule="auto"/>
        <w:ind w:left="0" w:right="-1" w:firstLine="0"/>
        <w:jc w:val="both"/>
        <w:rPr>
          <w:rFonts w:cstheme="minorHAnsi"/>
          <w:b/>
          <w:sz w:val="20"/>
          <w:szCs w:val="20"/>
        </w:rPr>
      </w:pPr>
      <w:r w:rsidRPr="0090433B">
        <w:rPr>
          <w:rFonts w:cstheme="minorHAnsi"/>
          <w:b/>
        </w:rPr>
        <w:t xml:space="preserve">WARUNKI UDZIAŁU W </w:t>
      </w:r>
      <w:r w:rsidR="00BC0563" w:rsidRPr="0090433B">
        <w:rPr>
          <w:rFonts w:cstheme="minorHAnsi"/>
          <w:b/>
        </w:rPr>
        <w:t>POSTĘPOWANIA</w:t>
      </w:r>
    </w:p>
    <w:p w14:paraId="5810B354" w14:textId="77777777" w:rsidR="00DB0CB5" w:rsidRPr="0090433B" w:rsidRDefault="00DB0CB5" w:rsidP="00BE560D">
      <w:pPr>
        <w:pStyle w:val="Akapitzlist"/>
        <w:numPr>
          <w:ilvl w:val="0"/>
          <w:numId w:val="8"/>
        </w:numPr>
        <w:spacing w:line="360" w:lineRule="auto"/>
        <w:ind w:left="426" w:right="-1" w:hanging="284"/>
        <w:jc w:val="both"/>
        <w:rPr>
          <w:rFonts w:cstheme="minorHAnsi"/>
          <w:b/>
          <w:color w:val="000000"/>
          <w:sz w:val="20"/>
          <w:szCs w:val="20"/>
        </w:rPr>
      </w:pPr>
      <w:r w:rsidRPr="0090433B">
        <w:rPr>
          <w:rFonts w:cstheme="minorHAnsi"/>
        </w:rPr>
        <w:t xml:space="preserve">nie podlegają wykluczeniu na podstawie art. 24 ust. 1 pkt 12-23 i art. 24 ust. 5 pkt 1 i 4 ustawy Pzp, co Zamawiający będzie weryfikował na podstawie: </w:t>
      </w:r>
    </w:p>
    <w:p w14:paraId="13BC82BF" w14:textId="77777777" w:rsidR="00DB0CB5" w:rsidRPr="0090433B" w:rsidRDefault="00DB0CB5" w:rsidP="00F31468">
      <w:pPr>
        <w:pStyle w:val="Akapitzlist"/>
        <w:spacing w:line="360" w:lineRule="auto"/>
        <w:ind w:right="-1" w:hanging="436"/>
        <w:jc w:val="both"/>
        <w:rPr>
          <w:rFonts w:cstheme="minorHAnsi"/>
        </w:rPr>
      </w:pPr>
      <w:r w:rsidRPr="0090433B">
        <w:rPr>
          <w:rFonts w:cstheme="minorHAnsi"/>
        </w:rPr>
        <w:t>a) złożonego oświadczenia (</w:t>
      </w:r>
      <w:r w:rsidR="00EB707C" w:rsidRPr="0090433B">
        <w:rPr>
          <w:rFonts w:cstheme="minorHAnsi"/>
          <w:b/>
        </w:rPr>
        <w:t>Załącznik nr 4</w:t>
      </w:r>
      <w:r w:rsidRPr="0090433B">
        <w:rPr>
          <w:rFonts w:cstheme="minorHAnsi"/>
          <w:b/>
        </w:rPr>
        <w:t xml:space="preserve"> </w:t>
      </w:r>
      <w:r w:rsidR="00EB707C" w:rsidRPr="0090433B">
        <w:rPr>
          <w:rFonts w:cstheme="minorHAnsi"/>
        </w:rPr>
        <w:t>do O</w:t>
      </w:r>
      <w:r w:rsidRPr="0090433B">
        <w:rPr>
          <w:rFonts w:cstheme="minorHAnsi"/>
        </w:rPr>
        <w:t xml:space="preserve">głoszenia), </w:t>
      </w:r>
    </w:p>
    <w:p w14:paraId="41F09C13" w14:textId="77777777" w:rsidR="00DB0CB5" w:rsidRPr="0090433B" w:rsidRDefault="00DB0CB5" w:rsidP="00F31468">
      <w:pPr>
        <w:pStyle w:val="Akapitzlist"/>
        <w:spacing w:line="360" w:lineRule="auto"/>
        <w:ind w:left="284" w:right="-1"/>
        <w:jc w:val="both"/>
        <w:rPr>
          <w:rFonts w:cstheme="minorHAnsi"/>
        </w:rPr>
      </w:pPr>
      <w:r w:rsidRPr="0090433B">
        <w:rPr>
          <w:rFonts w:cstheme="minorHAnsi"/>
        </w:rPr>
        <w:t xml:space="preserve">b) odpisu z właściwego rejestru lub z centralnej ewidencji i informacji o działalności gospodarczej, jeżeli odrębne przepisy wymagają wpisu do rejestru lub ewidencji; </w:t>
      </w:r>
    </w:p>
    <w:p w14:paraId="46A051B4" w14:textId="77777777" w:rsidR="009D53E0" w:rsidRPr="0090433B" w:rsidRDefault="00F31468" w:rsidP="00F31468">
      <w:pPr>
        <w:pStyle w:val="Akapitzlist"/>
        <w:spacing w:line="360" w:lineRule="auto"/>
        <w:ind w:left="426" w:right="-1" w:hanging="284"/>
        <w:jc w:val="both"/>
        <w:rPr>
          <w:rFonts w:cstheme="minorHAnsi"/>
        </w:rPr>
      </w:pPr>
      <w:r w:rsidRPr="0090433B">
        <w:rPr>
          <w:rFonts w:cstheme="minorHAnsi"/>
        </w:rPr>
        <w:t xml:space="preserve">2) </w:t>
      </w:r>
      <w:r w:rsidR="00DB0CB5" w:rsidRPr="0090433B">
        <w:rPr>
          <w:rFonts w:cstheme="minorHAnsi"/>
        </w:rPr>
        <w:t xml:space="preserve">spełniają warunki udziału w postępowaniu dotyczące posiadania uprawnień do wykonywania określonej działalności, co Zamawiający będzie weryfikował na podstawie: </w:t>
      </w:r>
    </w:p>
    <w:p w14:paraId="0F6B4734" w14:textId="77777777" w:rsidR="009D53E0" w:rsidRPr="0090433B" w:rsidRDefault="009D53E0" w:rsidP="00DB0CB5">
      <w:pPr>
        <w:pStyle w:val="Akapitzlist"/>
        <w:spacing w:line="360" w:lineRule="auto"/>
        <w:ind w:right="-1" w:hanging="294"/>
        <w:jc w:val="both"/>
        <w:rPr>
          <w:rFonts w:cstheme="minorHAnsi"/>
        </w:rPr>
      </w:pPr>
      <w:r w:rsidRPr="0090433B">
        <w:rPr>
          <w:rFonts w:cstheme="minorHAnsi"/>
        </w:rPr>
        <w:t>a</w:t>
      </w:r>
      <w:r w:rsidR="00DB0CB5" w:rsidRPr="0090433B">
        <w:rPr>
          <w:rFonts w:cstheme="minorHAnsi"/>
        </w:rPr>
        <w:t>) złożon</w:t>
      </w:r>
      <w:r w:rsidR="00CD675F" w:rsidRPr="0090433B">
        <w:rPr>
          <w:rFonts w:cstheme="minorHAnsi"/>
        </w:rPr>
        <w:t>ego oświadczenia (</w:t>
      </w:r>
      <w:r w:rsidR="00CD675F" w:rsidRPr="0090433B">
        <w:rPr>
          <w:rFonts w:cstheme="minorHAnsi"/>
          <w:b/>
        </w:rPr>
        <w:t>Z</w:t>
      </w:r>
      <w:r w:rsidR="00EB707C" w:rsidRPr="0090433B">
        <w:rPr>
          <w:rFonts w:cstheme="minorHAnsi"/>
          <w:b/>
        </w:rPr>
        <w:t>ałącznik nr 3</w:t>
      </w:r>
      <w:r w:rsidR="00DB0CB5" w:rsidRPr="0090433B">
        <w:rPr>
          <w:rFonts w:cstheme="minorHAnsi"/>
          <w:b/>
        </w:rPr>
        <w:t xml:space="preserve"> </w:t>
      </w:r>
      <w:r w:rsidR="00DB0CB5" w:rsidRPr="0090433B">
        <w:rPr>
          <w:rFonts w:cstheme="minorHAnsi"/>
        </w:rPr>
        <w:t xml:space="preserve">do ogłoszenia), </w:t>
      </w:r>
    </w:p>
    <w:p w14:paraId="21973D15" w14:textId="77777777" w:rsidR="00F858C4" w:rsidRPr="0090433B" w:rsidRDefault="004D7101" w:rsidP="00F858C4">
      <w:pPr>
        <w:pStyle w:val="Akapitzlist"/>
        <w:spacing w:line="360" w:lineRule="auto"/>
        <w:ind w:left="142" w:right="-1"/>
        <w:jc w:val="both"/>
        <w:rPr>
          <w:rStyle w:val="fontstyle21"/>
          <w:rFonts w:asciiTheme="minorHAnsi" w:hAnsiTheme="minorHAnsi" w:cstheme="minorHAnsi"/>
          <w:b w:val="0"/>
          <w:i/>
          <w:color w:val="auto"/>
          <w:sz w:val="22"/>
          <w:szCs w:val="22"/>
        </w:rPr>
      </w:pPr>
      <w:r w:rsidRPr="0090433B">
        <w:rPr>
          <w:rFonts w:cstheme="minorHAnsi"/>
        </w:rPr>
        <w:t xml:space="preserve">3) </w:t>
      </w:r>
      <w:r w:rsidRPr="0090433B">
        <w:rPr>
          <w:rStyle w:val="fontstyle01"/>
          <w:rFonts w:asciiTheme="minorHAnsi" w:hAnsiTheme="minorHAnsi" w:cstheme="minorHAnsi"/>
          <w:sz w:val="22"/>
          <w:szCs w:val="22"/>
        </w:rPr>
        <w:t>posiadają uprawnienia do wykonywania działalności lub czynności,</w:t>
      </w:r>
      <w:r w:rsidRPr="0090433B">
        <w:rPr>
          <w:rFonts w:cstheme="minorHAnsi"/>
          <w:color w:val="000000"/>
        </w:rPr>
        <w:t xml:space="preserve"> </w:t>
      </w:r>
      <w:r w:rsidRPr="0090433B">
        <w:rPr>
          <w:rStyle w:val="fontstyle01"/>
          <w:rFonts w:asciiTheme="minorHAnsi" w:hAnsiTheme="minorHAnsi" w:cstheme="minorHAnsi"/>
          <w:sz w:val="22"/>
          <w:szCs w:val="22"/>
        </w:rPr>
        <w:t>jeżeli przepisy prawa nakładają obowiązek ich posiadania,</w:t>
      </w:r>
      <w:r w:rsidRPr="0090433B">
        <w:rPr>
          <w:rFonts w:cstheme="minorHAnsi"/>
          <w:color w:val="000000"/>
        </w:rPr>
        <w:t xml:space="preserve"> </w:t>
      </w:r>
      <w:r w:rsidRPr="00817E89">
        <w:rPr>
          <w:rStyle w:val="fontstyle01"/>
          <w:rFonts w:asciiTheme="minorHAnsi" w:hAnsiTheme="minorHAnsi" w:cstheme="minorHAnsi"/>
          <w:bCs/>
          <w:i/>
          <w:sz w:val="22"/>
          <w:szCs w:val="22"/>
        </w:rPr>
        <w:t>(</w:t>
      </w:r>
      <w:r w:rsidRPr="0090433B">
        <w:rPr>
          <w:rStyle w:val="fontstyle21"/>
          <w:rFonts w:asciiTheme="minorHAnsi" w:hAnsiTheme="minorHAnsi" w:cstheme="minorHAnsi"/>
          <w:b w:val="0"/>
          <w:i/>
          <w:sz w:val="22"/>
          <w:szCs w:val="22"/>
        </w:rPr>
        <w:t>Zamawiający uzna spełnienie wymagania w przypadku złożenia</w:t>
      </w:r>
      <w:r w:rsidRPr="0090433B">
        <w:rPr>
          <w:rFonts w:cstheme="minorHAnsi"/>
          <w:b/>
          <w:i/>
          <w:iCs/>
          <w:color w:val="000000"/>
        </w:rPr>
        <w:br/>
      </w:r>
      <w:r w:rsidRPr="0090433B">
        <w:rPr>
          <w:rStyle w:val="fontstyle21"/>
          <w:rFonts w:asciiTheme="minorHAnsi" w:hAnsiTheme="minorHAnsi" w:cstheme="minorHAnsi"/>
          <w:sz w:val="22"/>
          <w:szCs w:val="22"/>
        </w:rPr>
        <w:t>aktualnej koncesji</w:t>
      </w:r>
      <w:r w:rsidRPr="0090433B">
        <w:rPr>
          <w:rStyle w:val="fontstyle21"/>
          <w:rFonts w:asciiTheme="minorHAnsi" w:hAnsiTheme="minorHAnsi" w:cstheme="minorHAnsi"/>
          <w:b w:val="0"/>
          <w:i/>
          <w:sz w:val="22"/>
          <w:szCs w:val="22"/>
        </w:rPr>
        <w:t xml:space="preserve"> jak w</w:t>
      </w:r>
      <w:r w:rsidR="00561FEC" w:rsidRPr="0090433B">
        <w:rPr>
          <w:rStyle w:val="fontstyle21"/>
          <w:rFonts w:asciiTheme="minorHAnsi" w:hAnsiTheme="minorHAnsi" w:cstheme="minorHAnsi"/>
          <w:b w:val="0"/>
          <w:i/>
          <w:sz w:val="22"/>
          <w:szCs w:val="22"/>
        </w:rPr>
        <w:t xml:space="preserve"> ust. 7</w:t>
      </w:r>
      <w:r w:rsidRPr="0090433B">
        <w:rPr>
          <w:rStyle w:val="fontstyle21"/>
          <w:rFonts w:asciiTheme="minorHAnsi" w:hAnsiTheme="minorHAnsi" w:cstheme="minorHAnsi"/>
          <w:b w:val="0"/>
          <w:i/>
          <w:sz w:val="22"/>
          <w:szCs w:val="22"/>
        </w:rPr>
        <w:t xml:space="preserve"> </w:t>
      </w:r>
      <w:r w:rsidR="00561FEC" w:rsidRPr="0090433B">
        <w:rPr>
          <w:rStyle w:val="fontstyle21"/>
          <w:rFonts w:asciiTheme="minorHAnsi" w:hAnsiTheme="minorHAnsi" w:cstheme="minorHAnsi"/>
          <w:b w:val="0"/>
          <w:i/>
          <w:color w:val="auto"/>
          <w:sz w:val="22"/>
          <w:szCs w:val="22"/>
        </w:rPr>
        <w:t>pkt.7.1 ppkt. 3</w:t>
      </w:r>
      <w:r w:rsidRPr="0090433B">
        <w:rPr>
          <w:rStyle w:val="fontstyle21"/>
          <w:rFonts w:asciiTheme="minorHAnsi" w:hAnsiTheme="minorHAnsi" w:cstheme="minorHAnsi"/>
          <w:b w:val="0"/>
          <w:i/>
          <w:color w:val="auto"/>
          <w:sz w:val="22"/>
          <w:szCs w:val="22"/>
        </w:rPr>
        <w:t>),</w:t>
      </w:r>
    </w:p>
    <w:p w14:paraId="420F0208" w14:textId="7E2150E0" w:rsidR="004D7101" w:rsidRPr="0090433B" w:rsidRDefault="004D7101" w:rsidP="004D7101">
      <w:pPr>
        <w:pStyle w:val="Akapitzlist"/>
        <w:spacing w:line="360" w:lineRule="auto"/>
        <w:ind w:left="142" w:right="-1"/>
        <w:jc w:val="both"/>
        <w:rPr>
          <w:rFonts w:cstheme="minorHAnsi"/>
          <w:b/>
          <w:i/>
        </w:rPr>
      </w:pPr>
      <w:r w:rsidRPr="0090433B">
        <w:rPr>
          <w:rStyle w:val="fontstyle21"/>
          <w:rFonts w:asciiTheme="minorHAnsi" w:hAnsiTheme="minorHAnsi" w:cstheme="minorHAnsi"/>
          <w:b w:val="0"/>
          <w:color w:val="auto"/>
          <w:sz w:val="22"/>
          <w:szCs w:val="22"/>
        </w:rPr>
        <w:t>4)</w:t>
      </w:r>
      <w:r w:rsidRPr="0090433B">
        <w:rPr>
          <w:rStyle w:val="fontstyle21"/>
          <w:rFonts w:asciiTheme="minorHAnsi" w:hAnsiTheme="minorHAnsi" w:cstheme="minorHAnsi"/>
          <w:b w:val="0"/>
          <w:i/>
          <w:color w:val="FF0000"/>
          <w:sz w:val="22"/>
          <w:szCs w:val="22"/>
        </w:rPr>
        <w:t xml:space="preserve"> </w:t>
      </w:r>
      <w:r w:rsidRPr="0090433B">
        <w:rPr>
          <w:rStyle w:val="fontstyle01"/>
          <w:rFonts w:asciiTheme="minorHAnsi" w:hAnsiTheme="minorHAnsi" w:cstheme="minorHAnsi"/>
          <w:sz w:val="22"/>
          <w:szCs w:val="22"/>
        </w:rPr>
        <w:t>znajdują się w sytuacji ekonomicznej i finansowej zapewniającej</w:t>
      </w:r>
      <w:r w:rsidRPr="0090433B">
        <w:rPr>
          <w:rFonts w:cstheme="minorHAnsi"/>
          <w:color w:val="000000"/>
        </w:rPr>
        <w:t xml:space="preserve"> </w:t>
      </w:r>
      <w:r w:rsidRPr="0090433B">
        <w:rPr>
          <w:rStyle w:val="fontstyle01"/>
          <w:rFonts w:asciiTheme="minorHAnsi" w:hAnsiTheme="minorHAnsi" w:cstheme="minorHAnsi"/>
          <w:sz w:val="22"/>
          <w:szCs w:val="22"/>
        </w:rPr>
        <w:t>wykonanie zamówienia, (</w:t>
      </w:r>
      <w:r w:rsidRPr="0090433B">
        <w:rPr>
          <w:rStyle w:val="fontstyle21"/>
          <w:rFonts w:asciiTheme="minorHAnsi" w:hAnsiTheme="minorHAnsi" w:cstheme="minorHAnsi"/>
          <w:b w:val="0"/>
          <w:i/>
          <w:sz w:val="22"/>
          <w:szCs w:val="22"/>
        </w:rPr>
        <w:t>Zamawiający uzna spełnienie wymagania w</w:t>
      </w:r>
      <w:r w:rsidRPr="0090433B">
        <w:rPr>
          <w:rFonts w:cstheme="minorHAnsi"/>
          <w:b/>
          <w:i/>
          <w:iCs/>
          <w:color w:val="000000"/>
        </w:rPr>
        <w:t xml:space="preserve"> </w:t>
      </w:r>
      <w:r w:rsidRPr="0090433B">
        <w:rPr>
          <w:rStyle w:val="fontstyle21"/>
          <w:rFonts w:asciiTheme="minorHAnsi" w:hAnsiTheme="minorHAnsi" w:cstheme="minorHAnsi"/>
          <w:b w:val="0"/>
          <w:i/>
          <w:sz w:val="22"/>
          <w:szCs w:val="22"/>
        </w:rPr>
        <w:t xml:space="preserve">przypadku złożenia dokumentu poświadczającego </w:t>
      </w:r>
      <w:r w:rsidRPr="0090433B">
        <w:rPr>
          <w:rStyle w:val="fontstyle21"/>
          <w:rFonts w:asciiTheme="minorHAnsi" w:hAnsiTheme="minorHAnsi" w:cstheme="minorHAnsi"/>
          <w:sz w:val="22"/>
          <w:szCs w:val="22"/>
        </w:rPr>
        <w:t>ubezpieczenie</w:t>
      </w:r>
      <w:r w:rsidRPr="0090433B">
        <w:rPr>
          <w:rFonts w:cstheme="minorHAnsi"/>
          <w:iCs/>
          <w:color w:val="000000"/>
        </w:rPr>
        <w:t xml:space="preserve"> </w:t>
      </w:r>
      <w:r w:rsidRPr="0090433B">
        <w:rPr>
          <w:rStyle w:val="fontstyle21"/>
          <w:rFonts w:asciiTheme="minorHAnsi" w:hAnsiTheme="minorHAnsi" w:cstheme="minorHAnsi"/>
          <w:sz w:val="22"/>
          <w:szCs w:val="22"/>
        </w:rPr>
        <w:t>odpowiedzialności cywilnej</w:t>
      </w:r>
      <w:r w:rsidRPr="0090433B">
        <w:rPr>
          <w:rStyle w:val="fontstyle21"/>
          <w:rFonts w:asciiTheme="minorHAnsi" w:hAnsiTheme="minorHAnsi" w:cstheme="minorHAnsi"/>
          <w:b w:val="0"/>
          <w:i/>
          <w:sz w:val="22"/>
          <w:szCs w:val="22"/>
        </w:rPr>
        <w:t xml:space="preserve"> opisanego </w:t>
      </w:r>
      <w:r w:rsidRPr="0090433B">
        <w:rPr>
          <w:rStyle w:val="fontstyle21"/>
          <w:rFonts w:asciiTheme="minorHAnsi" w:hAnsiTheme="minorHAnsi" w:cstheme="minorHAnsi"/>
          <w:b w:val="0"/>
          <w:i/>
          <w:color w:val="auto"/>
          <w:sz w:val="22"/>
          <w:szCs w:val="22"/>
        </w:rPr>
        <w:t>w</w:t>
      </w:r>
      <w:r w:rsidR="00561FEC" w:rsidRPr="0090433B">
        <w:rPr>
          <w:rStyle w:val="fontstyle21"/>
          <w:rFonts w:asciiTheme="minorHAnsi" w:hAnsiTheme="minorHAnsi" w:cstheme="minorHAnsi"/>
          <w:b w:val="0"/>
          <w:i/>
          <w:color w:val="auto"/>
          <w:sz w:val="22"/>
          <w:szCs w:val="22"/>
        </w:rPr>
        <w:t xml:space="preserve"> ust. 7 pkt. 7.1. ppkt.5)</w:t>
      </w:r>
    </w:p>
    <w:p w14:paraId="54CDB79C" w14:textId="49924C66" w:rsidR="00F858C4" w:rsidRPr="0090433B" w:rsidRDefault="00F858C4" w:rsidP="00F31468">
      <w:pPr>
        <w:pStyle w:val="Akapitzlist"/>
        <w:spacing w:line="360" w:lineRule="auto"/>
        <w:ind w:left="426" w:right="-1" w:hanging="284"/>
        <w:jc w:val="both"/>
        <w:rPr>
          <w:rFonts w:cstheme="minorHAnsi"/>
        </w:rPr>
      </w:pPr>
      <w:r w:rsidRPr="0090433B">
        <w:rPr>
          <w:rFonts w:cstheme="minorHAnsi"/>
        </w:rPr>
        <w:t>5</w:t>
      </w:r>
      <w:r w:rsidR="00F31468" w:rsidRPr="0090433B">
        <w:rPr>
          <w:rFonts w:cstheme="minorHAnsi"/>
        </w:rPr>
        <w:t xml:space="preserve">) </w:t>
      </w:r>
      <w:r w:rsidR="00DB0CB5" w:rsidRPr="0090433B">
        <w:rPr>
          <w:rFonts w:cstheme="minorHAnsi"/>
        </w:rPr>
        <w:t>spełniają warunki udziału w postępowaniu dotyczące zdolności technicznej lub zawodowej</w:t>
      </w:r>
      <w:r w:rsidR="009D53E0" w:rsidRPr="0090433B">
        <w:rPr>
          <w:rFonts w:cstheme="minorHAnsi"/>
        </w:rPr>
        <w:t>,</w:t>
      </w:r>
      <w:r w:rsidR="00460620">
        <w:rPr>
          <w:rFonts w:cstheme="minorHAnsi"/>
        </w:rPr>
        <w:br/>
      </w:r>
      <w:r w:rsidR="00DB0CB5" w:rsidRPr="0090433B">
        <w:rPr>
          <w:rFonts w:cstheme="minorHAnsi"/>
        </w:rPr>
        <w:t xml:space="preserve">tj. Wykonawca musi wykazać, że w okresie </w:t>
      </w:r>
      <w:r w:rsidR="00DB0CB5" w:rsidRPr="0090433B">
        <w:rPr>
          <w:rFonts w:cstheme="minorHAnsi"/>
          <w:b/>
        </w:rPr>
        <w:t>ostatnich trzech lat</w:t>
      </w:r>
      <w:r w:rsidR="00DB0CB5" w:rsidRPr="0090433B">
        <w:rPr>
          <w:rFonts w:cstheme="minorHAnsi"/>
        </w:rPr>
        <w:t xml:space="preserve"> przed upływem terminu składania ofert, a jeżeli okres prowadzenia działalności jest krótszy – w tym okresie, wykonał należycie,</w:t>
      </w:r>
      <w:r w:rsidR="00CA024C">
        <w:rPr>
          <w:rFonts w:cstheme="minorHAnsi"/>
        </w:rPr>
        <w:br/>
      </w:r>
      <w:r w:rsidR="00DB0CB5" w:rsidRPr="0090433B">
        <w:rPr>
          <w:rFonts w:cstheme="minorHAnsi"/>
        </w:rPr>
        <w:t xml:space="preserve">a w przypadku świadczeń okresowych lub ciągłych również wykonuje należycie co najmniej </w:t>
      </w:r>
      <w:r w:rsidR="00DB0CB5" w:rsidRPr="0090433B">
        <w:rPr>
          <w:rFonts w:cstheme="minorHAnsi"/>
          <w:b/>
          <w:u w:val="single"/>
        </w:rPr>
        <w:t>dwie usługi</w:t>
      </w:r>
      <w:r w:rsidR="00DB0CB5" w:rsidRPr="0090433B">
        <w:rPr>
          <w:rFonts w:cstheme="minorHAnsi"/>
        </w:rPr>
        <w:t>, obejmuj</w:t>
      </w:r>
      <w:r w:rsidR="00BC0563" w:rsidRPr="0090433B">
        <w:rPr>
          <w:rFonts w:cstheme="minorHAnsi"/>
        </w:rPr>
        <w:t>ące świadczenie usług ochroniarskich</w:t>
      </w:r>
      <w:r w:rsidR="009D53E0" w:rsidRPr="0090433B">
        <w:rPr>
          <w:rFonts w:cstheme="minorHAnsi"/>
        </w:rPr>
        <w:t xml:space="preserve"> o wartości nie mniejszej niż</w:t>
      </w:r>
      <w:r w:rsidRPr="0090433B">
        <w:rPr>
          <w:rFonts w:cstheme="minorHAnsi"/>
        </w:rPr>
        <w:t>:</w:t>
      </w:r>
    </w:p>
    <w:p w14:paraId="7309B92E" w14:textId="3623274B" w:rsidR="00F858C4" w:rsidRPr="0090433B" w:rsidRDefault="00F858C4" w:rsidP="00F858C4">
      <w:pPr>
        <w:widowControl w:val="0"/>
        <w:tabs>
          <w:tab w:val="left" w:pos="4111"/>
        </w:tabs>
        <w:suppressAutoHyphens/>
        <w:spacing w:after="0" w:line="276" w:lineRule="auto"/>
        <w:jc w:val="both"/>
        <w:rPr>
          <w:rFonts w:eastAsia="Times New Roman" w:cstheme="minorHAnsi"/>
          <w:lang w:eastAsia="ar-SA"/>
        </w:rPr>
      </w:pPr>
      <w:r w:rsidRPr="0090433B">
        <w:rPr>
          <w:rFonts w:eastAsia="Times New Roman" w:cstheme="minorHAnsi"/>
          <w:lang w:eastAsia="ar-SA"/>
        </w:rPr>
        <w:t xml:space="preserve">Część nr 1 – </w:t>
      </w:r>
      <w:r w:rsidR="00BE1755">
        <w:rPr>
          <w:rFonts w:eastAsia="Times New Roman" w:cstheme="minorHAnsi"/>
          <w:lang w:eastAsia="ar-SA"/>
        </w:rPr>
        <w:t>300.000,00</w:t>
      </w:r>
      <w:r w:rsidR="00CB1282">
        <w:rPr>
          <w:rFonts w:eastAsia="Times New Roman" w:cstheme="minorHAnsi"/>
          <w:lang w:eastAsia="ar-SA"/>
        </w:rPr>
        <w:t xml:space="preserve"> </w:t>
      </w:r>
      <w:r w:rsidRPr="00BE1755">
        <w:rPr>
          <w:rFonts w:eastAsia="Times New Roman" w:cstheme="minorHAnsi"/>
          <w:lang w:eastAsia="ar-SA"/>
        </w:rPr>
        <w:t>PLN</w:t>
      </w:r>
      <w:r w:rsidR="00BB4E8A" w:rsidRPr="0090433B">
        <w:rPr>
          <w:rFonts w:eastAsia="Times New Roman" w:cstheme="minorHAnsi"/>
          <w:color w:val="FF0000"/>
          <w:lang w:eastAsia="ar-SA"/>
        </w:rPr>
        <w:t xml:space="preserve"> </w:t>
      </w:r>
      <w:r w:rsidR="00BB4E8A" w:rsidRPr="0090433B">
        <w:rPr>
          <w:rFonts w:eastAsia="Times New Roman" w:cstheme="minorHAnsi"/>
          <w:lang w:eastAsia="ar-SA"/>
        </w:rPr>
        <w:t>(każda)</w:t>
      </w:r>
      <w:r w:rsidR="0049272F">
        <w:rPr>
          <w:rFonts w:eastAsia="Times New Roman" w:cstheme="minorHAnsi"/>
          <w:lang w:eastAsia="ar-SA"/>
        </w:rPr>
        <w:t>. Należy wykazać 2 usługi po minimum 300 tys. zł</w:t>
      </w:r>
      <w:r w:rsidR="00F118BA">
        <w:rPr>
          <w:rFonts w:eastAsia="Times New Roman" w:cstheme="minorHAnsi"/>
          <w:lang w:eastAsia="ar-SA"/>
        </w:rPr>
        <w:t>,</w:t>
      </w:r>
      <w:r w:rsidR="001B1650">
        <w:rPr>
          <w:rFonts w:eastAsia="Times New Roman" w:cstheme="minorHAnsi"/>
          <w:lang w:eastAsia="ar-SA"/>
        </w:rPr>
        <w:t xml:space="preserve"> </w:t>
      </w:r>
      <w:r w:rsidR="00F118BA">
        <w:rPr>
          <w:rFonts w:eastAsia="Times New Roman" w:cstheme="minorHAnsi"/>
          <w:lang w:eastAsia="ar-SA"/>
        </w:rPr>
        <w:t>c</w:t>
      </w:r>
      <w:r w:rsidR="001B1650">
        <w:rPr>
          <w:rFonts w:eastAsia="Times New Roman" w:cstheme="minorHAnsi"/>
          <w:lang w:eastAsia="ar-SA"/>
        </w:rPr>
        <w:t>o daje razem 600 tys. zł.</w:t>
      </w:r>
    </w:p>
    <w:p w14:paraId="32516901" w14:textId="1E6B903E" w:rsidR="005871F5" w:rsidRPr="0090433B" w:rsidRDefault="00F858C4" w:rsidP="005871F5">
      <w:pPr>
        <w:widowControl w:val="0"/>
        <w:tabs>
          <w:tab w:val="left" w:pos="4111"/>
        </w:tabs>
        <w:suppressAutoHyphens/>
        <w:spacing w:after="0" w:line="276" w:lineRule="auto"/>
        <w:jc w:val="both"/>
        <w:rPr>
          <w:rFonts w:eastAsia="Times New Roman" w:cstheme="minorHAnsi"/>
          <w:lang w:eastAsia="ar-SA"/>
        </w:rPr>
      </w:pPr>
      <w:r w:rsidRPr="0090433B">
        <w:rPr>
          <w:rFonts w:eastAsia="Times New Roman" w:cstheme="minorHAnsi"/>
          <w:lang w:eastAsia="ar-SA"/>
        </w:rPr>
        <w:t xml:space="preserve">Część nr 2 – </w:t>
      </w:r>
      <w:r w:rsidR="00BE1755">
        <w:rPr>
          <w:rFonts w:eastAsia="Times New Roman" w:cstheme="minorHAnsi"/>
          <w:lang w:eastAsia="ar-SA"/>
        </w:rPr>
        <w:t>300.000,00</w:t>
      </w:r>
      <w:r w:rsidR="00CB1282">
        <w:rPr>
          <w:rFonts w:eastAsia="Times New Roman" w:cstheme="minorHAnsi"/>
          <w:lang w:eastAsia="ar-SA"/>
        </w:rPr>
        <w:t xml:space="preserve"> </w:t>
      </w:r>
      <w:r w:rsidRPr="00BE1755">
        <w:rPr>
          <w:rFonts w:eastAsia="Times New Roman" w:cstheme="minorHAnsi"/>
          <w:lang w:eastAsia="ar-SA"/>
        </w:rPr>
        <w:t>PLN</w:t>
      </w:r>
      <w:r w:rsidR="00BB4E8A" w:rsidRPr="0090433B">
        <w:rPr>
          <w:rFonts w:eastAsia="Times New Roman" w:cstheme="minorHAnsi"/>
          <w:color w:val="FF0000"/>
          <w:lang w:eastAsia="ar-SA"/>
        </w:rPr>
        <w:t xml:space="preserve"> </w:t>
      </w:r>
      <w:r w:rsidR="00BB4E8A" w:rsidRPr="0090433B">
        <w:rPr>
          <w:rFonts w:eastAsia="Times New Roman" w:cstheme="minorHAnsi"/>
          <w:lang w:eastAsia="ar-SA"/>
        </w:rPr>
        <w:t>(każda)</w:t>
      </w:r>
      <w:r w:rsidR="005871F5">
        <w:rPr>
          <w:rFonts w:eastAsia="Times New Roman" w:cstheme="minorHAnsi"/>
          <w:lang w:eastAsia="ar-SA"/>
        </w:rPr>
        <w:t>. Należy wykazać 2 usługi po minimum 300 tys. zł</w:t>
      </w:r>
      <w:r w:rsidR="00F118BA">
        <w:rPr>
          <w:rFonts w:eastAsia="Times New Roman" w:cstheme="minorHAnsi"/>
          <w:lang w:eastAsia="ar-SA"/>
        </w:rPr>
        <w:t>,</w:t>
      </w:r>
      <w:r w:rsidR="005871F5">
        <w:rPr>
          <w:rFonts w:eastAsia="Times New Roman" w:cstheme="minorHAnsi"/>
          <w:lang w:eastAsia="ar-SA"/>
        </w:rPr>
        <w:t xml:space="preserve"> </w:t>
      </w:r>
      <w:r w:rsidR="00F118BA">
        <w:rPr>
          <w:rFonts w:eastAsia="Times New Roman" w:cstheme="minorHAnsi"/>
          <w:lang w:eastAsia="ar-SA"/>
        </w:rPr>
        <w:t>c</w:t>
      </w:r>
      <w:r w:rsidR="005871F5">
        <w:rPr>
          <w:rFonts w:eastAsia="Times New Roman" w:cstheme="minorHAnsi"/>
          <w:lang w:eastAsia="ar-SA"/>
        </w:rPr>
        <w:t>o daje razem 600 tys. zł.</w:t>
      </w:r>
    </w:p>
    <w:p w14:paraId="7F8E51E6" w14:textId="77777777" w:rsidR="00F858C4" w:rsidRPr="0090433B" w:rsidRDefault="00F858C4" w:rsidP="00F858C4">
      <w:pPr>
        <w:suppressAutoHyphens/>
        <w:overflowPunct w:val="0"/>
        <w:autoSpaceDE w:val="0"/>
        <w:spacing w:before="120" w:after="60" w:line="276" w:lineRule="auto"/>
        <w:ind w:right="-1"/>
        <w:jc w:val="both"/>
        <w:textAlignment w:val="baseline"/>
        <w:rPr>
          <w:rFonts w:eastAsia="Times New Roman" w:cstheme="minorHAnsi"/>
          <w:lang w:eastAsia="ar-SA"/>
        </w:rPr>
      </w:pPr>
      <w:r w:rsidRPr="0090433B">
        <w:rPr>
          <w:rFonts w:eastAsia="Times New Roman" w:cstheme="minorHAnsi"/>
          <w:lang w:eastAsia="ar-SA"/>
        </w:rPr>
        <w:t>z podaniem ich wartości, przedmiotu, dat wykonania i podmiotów, na rzecz których usługi zostały wykonane oraz załączeniem dowodów, czy zostały wykonane lub są wykonywane należycie.</w:t>
      </w:r>
    </w:p>
    <w:p w14:paraId="11E8D0FB" w14:textId="77777777" w:rsidR="00F858C4" w:rsidRPr="0090433B" w:rsidRDefault="00F858C4" w:rsidP="00F858C4">
      <w:pPr>
        <w:tabs>
          <w:tab w:val="left" w:pos="1080"/>
        </w:tabs>
        <w:suppressAutoHyphens/>
        <w:spacing w:after="0" w:line="276" w:lineRule="auto"/>
        <w:jc w:val="both"/>
        <w:rPr>
          <w:rFonts w:eastAsia="Times New Roman" w:cstheme="minorHAnsi"/>
          <w:lang w:eastAsia="ar-SA"/>
        </w:rPr>
      </w:pPr>
    </w:p>
    <w:p w14:paraId="2BA5DA5E" w14:textId="77777777" w:rsidR="00F858C4" w:rsidRPr="0090433B" w:rsidRDefault="00F858C4" w:rsidP="00F858C4">
      <w:pPr>
        <w:suppressAutoHyphens/>
        <w:spacing w:after="0" w:line="276" w:lineRule="auto"/>
        <w:jc w:val="both"/>
        <w:rPr>
          <w:rFonts w:eastAsia="Times New Roman" w:cstheme="minorHAnsi"/>
          <w:i/>
          <w:lang w:eastAsia="ar-SA"/>
        </w:rPr>
      </w:pPr>
      <w:r w:rsidRPr="0090433B">
        <w:rPr>
          <w:rFonts w:eastAsia="Times New Roman" w:cstheme="minorHAnsi"/>
          <w:lang w:eastAsia="ar-SA"/>
        </w:rPr>
        <w:t>*</w:t>
      </w:r>
      <w:r w:rsidRPr="0090433B">
        <w:rPr>
          <w:rFonts w:eastAsia="Times New Roman" w:cstheme="minorHAnsi"/>
          <w:i/>
          <w:lang w:eastAsia="ar-SA"/>
        </w:rPr>
        <w:t xml:space="preserve"> Dowodami, o których mowa, są:</w:t>
      </w:r>
    </w:p>
    <w:p w14:paraId="14B70FEF" w14:textId="77777777" w:rsidR="00F858C4" w:rsidRPr="0090433B" w:rsidRDefault="00BB4E8A" w:rsidP="00F858C4">
      <w:pPr>
        <w:tabs>
          <w:tab w:val="left" w:pos="1985"/>
        </w:tabs>
        <w:suppressAutoHyphens/>
        <w:spacing w:after="0" w:line="276" w:lineRule="auto"/>
        <w:jc w:val="both"/>
        <w:rPr>
          <w:rFonts w:eastAsia="Times New Roman" w:cstheme="minorHAnsi"/>
          <w:i/>
          <w:lang w:eastAsia="ar-SA"/>
        </w:rPr>
      </w:pPr>
      <w:r w:rsidRPr="0090433B">
        <w:rPr>
          <w:rFonts w:eastAsia="Times New Roman" w:cstheme="minorHAnsi"/>
          <w:i/>
          <w:lang w:eastAsia="ar-SA"/>
        </w:rPr>
        <w:t>-</w:t>
      </w:r>
      <w:r w:rsidR="00F858C4" w:rsidRPr="0090433B">
        <w:rPr>
          <w:rFonts w:eastAsia="Times New Roman" w:cstheme="minorHAnsi"/>
          <w:i/>
          <w:lang w:eastAsia="ar-SA"/>
        </w:rPr>
        <w:t>referencje lub inne dokumenty wystawione przez podmiot, na rzecz którego usługi były wykonywane, z tym, że w odniesieniu do nadal wykonywanych usług okresowych lub ciągłych dowody te powinny być wydane nie wcześniej niż na 3 miesiące przed upływem terminu składania ofert</w:t>
      </w:r>
    </w:p>
    <w:p w14:paraId="4DEAF7C0" w14:textId="77777777" w:rsidR="00F858C4" w:rsidRPr="0090433B" w:rsidRDefault="00BB4E8A" w:rsidP="00F858C4">
      <w:pPr>
        <w:tabs>
          <w:tab w:val="left" w:pos="1985"/>
        </w:tabs>
        <w:suppressAutoHyphens/>
        <w:spacing w:after="0" w:line="276" w:lineRule="auto"/>
        <w:jc w:val="both"/>
        <w:rPr>
          <w:rFonts w:eastAsia="Times New Roman" w:cstheme="minorHAnsi"/>
          <w:i/>
          <w:lang w:eastAsia="ar-SA"/>
        </w:rPr>
      </w:pPr>
      <w:r w:rsidRPr="0090433B">
        <w:rPr>
          <w:rFonts w:eastAsia="Times New Roman" w:cstheme="minorHAnsi"/>
          <w:i/>
          <w:lang w:eastAsia="ar-SA"/>
        </w:rPr>
        <w:lastRenderedPageBreak/>
        <w:t>-</w:t>
      </w:r>
      <w:r w:rsidR="00F858C4" w:rsidRPr="0090433B">
        <w:rPr>
          <w:rFonts w:eastAsia="Times New Roman" w:cstheme="minorHAnsi"/>
          <w:i/>
          <w:lang w:eastAsia="ar-SA"/>
        </w:rPr>
        <w:t>oświadczenie wykonawcy - jeżeli z uzasadnionych przyczyn o obiektywnym charakterze, wykonawca nie jest w stanie uzyskać dokumentu o którym mowa powyżej.</w:t>
      </w:r>
    </w:p>
    <w:p w14:paraId="4A2F55DE" w14:textId="77777777" w:rsidR="00BB4E8A" w:rsidRPr="0090433B" w:rsidRDefault="00BB4E8A" w:rsidP="00BB4E8A">
      <w:pPr>
        <w:spacing w:line="360" w:lineRule="auto"/>
        <w:ind w:right="-1"/>
        <w:jc w:val="both"/>
        <w:rPr>
          <w:rFonts w:eastAsia="Times New Roman" w:cstheme="minorHAnsi"/>
          <w:sz w:val="20"/>
          <w:szCs w:val="20"/>
          <w:lang w:eastAsia="ar-SA"/>
        </w:rPr>
      </w:pPr>
    </w:p>
    <w:p w14:paraId="14FE0CAE" w14:textId="77777777" w:rsidR="009D53E0" w:rsidRPr="0090433B" w:rsidRDefault="00DB0CB5" w:rsidP="00BB4E8A">
      <w:pPr>
        <w:spacing w:line="360" w:lineRule="auto"/>
        <w:ind w:right="-1"/>
        <w:jc w:val="both"/>
        <w:rPr>
          <w:rFonts w:cstheme="minorHAnsi"/>
        </w:rPr>
      </w:pPr>
      <w:r w:rsidRPr="0090433B">
        <w:rPr>
          <w:rFonts w:cstheme="minorHAnsi"/>
        </w:rPr>
        <w:t xml:space="preserve">Zamawiający będzie weryfikował na podstawie: </w:t>
      </w:r>
    </w:p>
    <w:p w14:paraId="71391951" w14:textId="77777777" w:rsidR="009D53E0" w:rsidRPr="0090433B" w:rsidRDefault="009D53E0" w:rsidP="00DB0CB5">
      <w:pPr>
        <w:pStyle w:val="Akapitzlist"/>
        <w:spacing w:line="360" w:lineRule="auto"/>
        <w:ind w:right="-1" w:hanging="294"/>
        <w:jc w:val="both"/>
        <w:rPr>
          <w:rFonts w:cstheme="minorHAnsi"/>
        </w:rPr>
      </w:pPr>
      <w:r w:rsidRPr="0090433B">
        <w:rPr>
          <w:rFonts w:cstheme="minorHAnsi"/>
        </w:rPr>
        <w:t>a</w:t>
      </w:r>
      <w:r w:rsidR="00DB0CB5" w:rsidRPr="0090433B">
        <w:rPr>
          <w:rFonts w:cstheme="minorHAnsi"/>
        </w:rPr>
        <w:t>) złożonego oświadczenia (</w:t>
      </w:r>
      <w:r w:rsidR="00EB707C" w:rsidRPr="0090433B">
        <w:rPr>
          <w:rFonts w:cstheme="minorHAnsi"/>
          <w:b/>
        </w:rPr>
        <w:t>załącznik nr 3</w:t>
      </w:r>
      <w:r w:rsidR="00EB707C" w:rsidRPr="0090433B">
        <w:rPr>
          <w:rFonts w:cstheme="minorHAnsi"/>
        </w:rPr>
        <w:t xml:space="preserve"> do O</w:t>
      </w:r>
      <w:r w:rsidRPr="0090433B">
        <w:rPr>
          <w:rFonts w:cstheme="minorHAnsi"/>
        </w:rPr>
        <w:t xml:space="preserve">głoszenia), </w:t>
      </w:r>
    </w:p>
    <w:p w14:paraId="368D3BC7" w14:textId="77777777" w:rsidR="00DE3177" w:rsidRPr="0090433B" w:rsidRDefault="009D53E0" w:rsidP="00DB0CB5">
      <w:pPr>
        <w:pStyle w:val="Akapitzlist"/>
        <w:spacing w:line="360" w:lineRule="auto"/>
        <w:ind w:right="-1" w:hanging="294"/>
        <w:jc w:val="both"/>
        <w:rPr>
          <w:rFonts w:cstheme="minorHAnsi"/>
        </w:rPr>
      </w:pPr>
      <w:r w:rsidRPr="0090433B">
        <w:rPr>
          <w:rFonts w:cstheme="minorHAnsi"/>
        </w:rPr>
        <w:t>b</w:t>
      </w:r>
      <w:r w:rsidR="00DB0CB5" w:rsidRPr="0090433B">
        <w:rPr>
          <w:rFonts w:cstheme="minorHAnsi"/>
        </w:rPr>
        <w:t>) wykazu usług (</w:t>
      </w:r>
      <w:r w:rsidR="00DB0CB5" w:rsidRPr="0090433B">
        <w:rPr>
          <w:rFonts w:cstheme="minorHAnsi"/>
          <w:b/>
        </w:rPr>
        <w:t>załącznik nr 5</w:t>
      </w:r>
      <w:r w:rsidR="00EB707C" w:rsidRPr="0090433B">
        <w:rPr>
          <w:rFonts w:cstheme="minorHAnsi"/>
        </w:rPr>
        <w:t xml:space="preserve"> do O</w:t>
      </w:r>
      <w:r w:rsidR="00DB0CB5" w:rsidRPr="0090433B">
        <w:rPr>
          <w:rFonts w:cstheme="minorHAnsi"/>
        </w:rPr>
        <w:t>głoszenia)</w:t>
      </w:r>
      <w:r w:rsidR="004409B6" w:rsidRPr="0090433B">
        <w:rPr>
          <w:rFonts w:cstheme="minorHAnsi"/>
        </w:rPr>
        <w:t xml:space="preserve"> wraz z dowodami</w:t>
      </w:r>
      <w:r w:rsidR="00F46027" w:rsidRPr="0090433B">
        <w:rPr>
          <w:rFonts w:cstheme="minorHAnsi"/>
        </w:rPr>
        <w:t>.</w:t>
      </w:r>
    </w:p>
    <w:p w14:paraId="633B04CD" w14:textId="77777777" w:rsidR="00BB4E8A" w:rsidRPr="0090433B" w:rsidRDefault="00BB4E8A" w:rsidP="00DB0CB5">
      <w:pPr>
        <w:pStyle w:val="Akapitzlist"/>
        <w:spacing w:line="360" w:lineRule="auto"/>
        <w:ind w:right="-1" w:hanging="294"/>
        <w:jc w:val="both"/>
        <w:rPr>
          <w:rFonts w:cstheme="minorHAnsi"/>
        </w:rPr>
      </w:pPr>
    </w:p>
    <w:p w14:paraId="6A341F8F" w14:textId="77777777" w:rsidR="00F46027" w:rsidRPr="0090433B" w:rsidRDefault="00F46027" w:rsidP="00BE560D">
      <w:pPr>
        <w:pStyle w:val="Akapitzlist"/>
        <w:numPr>
          <w:ilvl w:val="0"/>
          <w:numId w:val="2"/>
        </w:numPr>
        <w:spacing w:line="360" w:lineRule="auto"/>
        <w:ind w:left="0" w:right="-1" w:hanging="284"/>
        <w:jc w:val="both"/>
        <w:rPr>
          <w:rFonts w:cstheme="minorHAnsi"/>
          <w:b/>
          <w:color w:val="000000"/>
          <w:sz w:val="20"/>
          <w:szCs w:val="20"/>
        </w:rPr>
      </w:pPr>
      <w:r w:rsidRPr="0090433B">
        <w:rPr>
          <w:rFonts w:cstheme="minorHAnsi"/>
          <w:b/>
        </w:rPr>
        <w:t>SPOSÓB PRZYGOTOWANIA OFERT, OFERTY CZEŚCIOWE</w:t>
      </w:r>
      <w:r w:rsidRPr="0090433B">
        <w:rPr>
          <w:rFonts w:cstheme="minorHAnsi"/>
        </w:rPr>
        <w:t xml:space="preserve"> </w:t>
      </w:r>
    </w:p>
    <w:p w14:paraId="6CABB126" w14:textId="77777777" w:rsidR="00F46027" w:rsidRPr="0090433B" w:rsidRDefault="00F46027" w:rsidP="00F46027">
      <w:pPr>
        <w:pStyle w:val="Akapitzlist"/>
        <w:spacing w:line="360" w:lineRule="auto"/>
        <w:ind w:left="0" w:right="-1"/>
        <w:jc w:val="both"/>
        <w:rPr>
          <w:rFonts w:cstheme="minorHAnsi"/>
        </w:rPr>
      </w:pPr>
      <w:r w:rsidRPr="0090433B">
        <w:rPr>
          <w:rFonts w:cstheme="minorHAnsi"/>
        </w:rPr>
        <w:t xml:space="preserve">1) Ofertę należy złożyć w sposób uniemożliwiający zapoznanie się z treścią oferty przed jej otwarciem. 2) Ofertę należy złożyć w formie pisemnej, w języku polskim, w jednym egzemplarzu. </w:t>
      </w:r>
    </w:p>
    <w:p w14:paraId="11B7F6D8" w14:textId="77777777" w:rsidR="00F46027" w:rsidRPr="0090433B" w:rsidRDefault="00F46027" w:rsidP="00F46027">
      <w:pPr>
        <w:pStyle w:val="Akapitzlist"/>
        <w:spacing w:line="360" w:lineRule="auto"/>
        <w:ind w:left="0" w:right="-1"/>
        <w:jc w:val="both"/>
        <w:rPr>
          <w:rFonts w:cstheme="minorHAnsi"/>
        </w:rPr>
      </w:pPr>
      <w:r w:rsidRPr="0090433B">
        <w:rPr>
          <w:rFonts w:cstheme="minorHAnsi"/>
        </w:rPr>
        <w:t xml:space="preserve">3) Ofertę oraz wszystkie załączniki do oferty podpisuje Wykonawca lub uprawniony przedstawiciel Wykonawcy (w sposób czytelny, umożliwiający identyfikację podpisu). </w:t>
      </w:r>
    </w:p>
    <w:p w14:paraId="59856FA5" w14:textId="77777777" w:rsidR="00F46027" w:rsidRPr="0090433B" w:rsidRDefault="00F46027" w:rsidP="00F46027">
      <w:pPr>
        <w:pStyle w:val="Akapitzlist"/>
        <w:spacing w:line="360" w:lineRule="auto"/>
        <w:ind w:left="0" w:right="-1"/>
        <w:jc w:val="both"/>
        <w:rPr>
          <w:rFonts w:cstheme="minorHAnsi"/>
          <w:b/>
        </w:rPr>
      </w:pPr>
      <w:r w:rsidRPr="0090433B">
        <w:rPr>
          <w:rFonts w:cstheme="minorHAnsi"/>
        </w:rPr>
        <w:t xml:space="preserve">4) Zamawiający </w:t>
      </w:r>
      <w:r w:rsidRPr="0090433B">
        <w:rPr>
          <w:rFonts w:cstheme="minorHAnsi"/>
          <w:b/>
        </w:rPr>
        <w:t xml:space="preserve">dopuszcza składania ofert częściowych. </w:t>
      </w:r>
    </w:p>
    <w:p w14:paraId="6F18E91A" w14:textId="77777777" w:rsidR="004D7101" w:rsidRPr="0090433B" w:rsidRDefault="004D7101" w:rsidP="00F46027">
      <w:pPr>
        <w:pStyle w:val="Akapitzlist"/>
        <w:spacing w:line="360" w:lineRule="auto"/>
        <w:ind w:left="0" w:right="-1"/>
        <w:jc w:val="both"/>
        <w:rPr>
          <w:rFonts w:cstheme="minorHAnsi"/>
        </w:rPr>
      </w:pPr>
      <w:r w:rsidRPr="0090433B">
        <w:rPr>
          <w:rFonts w:cstheme="minorHAnsi"/>
        </w:rPr>
        <w:t>5) Zamawiający nie dopuszcza składania ofert wariantowych.</w:t>
      </w:r>
    </w:p>
    <w:p w14:paraId="29B37452" w14:textId="77777777" w:rsidR="00F46027" w:rsidRPr="0090433B" w:rsidRDefault="00F46027" w:rsidP="00F46027">
      <w:pPr>
        <w:pStyle w:val="Akapitzlist"/>
        <w:spacing w:line="360" w:lineRule="auto"/>
        <w:ind w:left="0" w:right="-1"/>
        <w:jc w:val="both"/>
        <w:rPr>
          <w:rFonts w:cstheme="minorHAnsi"/>
        </w:rPr>
      </w:pPr>
    </w:p>
    <w:p w14:paraId="64823A97" w14:textId="10B3EB98" w:rsidR="00F46027" w:rsidRPr="0090433B" w:rsidRDefault="006D2E8D" w:rsidP="00F46027">
      <w:pPr>
        <w:pStyle w:val="Akapitzlist"/>
        <w:spacing w:line="360" w:lineRule="auto"/>
        <w:ind w:left="0" w:right="-1"/>
        <w:jc w:val="both"/>
        <w:rPr>
          <w:rFonts w:cstheme="minorHAnsi"/>
          <w:b/>
        </w:rPr>
      </w:pPr>
      <w:r w:rsidRPr="0090433B">
        <w:rPr>
          <w:rFonts w:cstheme="minorHAnsi"/>
          <w:b/>
        </w:rPr>
        <w:t>7.</w:t>
      </w:r>
      <w:r w:rsidRPr="0090433B">
        <w:rPr>
          <w:rFonts w:cstheme="minorHAnsi"/>
        </w:rPr>
        <w:t xml:space="preserve"> </w:t>
      </w:r>
      <w:r w:rsidR="00F46027" w:rsidRPr="0090433B">
        <w:rPr>
          <w:rFonts w:cstheme="minorHAnsi"/>
          <w:b/>
        </w:rPr>
        <w:t>DOKUMENTY I OŚWIADCZENIA POTWIERDZAJĄCE SPEŁNIANIE WARUNKÓW UDZIAŁU</w:t>
      </w:r>
      <w:r w:rsidR="000C4BB1">
        <w:rPr>
          <w:rFonts w:cstheme="minorHAnsi"/>
          <w:b/>
        </w:rPr>
        <w:br/>
      </w:r>
      <w:r w:rsidR="00F46027" w:rsidRPr="0090433B">
        <w:rPr>
          <w:rFonts w:cstheme="minorHAnsi"/>
          <w:b/>
        </w:rPr>
        <w:t xml:space="preserve">W POSTĘPOWANIU ORAZ BRAK PODSTAW WYKLUCZENIA I INNE DOKUMENTY, KTÓRE WYKONAWCA MUSI ZAMIEŚCIĆ W OFERCIE </w:t>
      </w:r>
    </w:p>
    <w:p w14:paraId="730E93A9" w14:textId="77777777" w:rsidR="00F46027" w:rsidRPr="0090433B" w:rsidRDefault="00626F2E" w:rsidP="00F46027">
      <w:pPr>
        <w:pStyle w:val="Akapitzlist"/>
        <w:spacing w:line="360" w:lineRule="auto"/>
        <w:ind w:left="0" w:right="-1"/>
        <w:jc w:val="both"/>
        <w:rPr>
          <w:rFonts w:cstheme="minorHAnsi"/>
        </w:rPr>
      </w:pPr>
      <w:r w:rsidRPr="0090433B">
        <w:rPr>
          <w:rFonts w:cstheme="minorHAnsi"/>
        </w:rPr>
        <w:t xml:space="preserve">7.1. </w:t>
      </w:r>
      <w:r w:rsidR="00F46027" w:rsidRPr="0090433B">
        <w:rPr>
          <w:rFonts w:cstheme="minorHAnsi"/>
        </w:rPr>
        <w:t xml:space="preserve"> Dokumenty i oświadczenia, które każdy Wykonawca musi złożyć z ofertą: </w:t>
      </w:r>
    </w:p>
    <w:p w14:paraId="1143AE50" w14:textId="77777777" w:rsidR="00F46027" w:rsidRPr="0090433B" w:rsidRDefault="00626F2E" w:rsidP="00F46027">
      <w:pPr>
        <w:pStyle w:val="Akapitzlist"/>
        <w:spacing w:line="360" w:lineRule="auto"/>
        <w:ind w:left="0" w:right="-1"/>
        <w:jc w:val="both"/>
        <w:rPr>
          <w:rFonts w:cstheme="minorHAnsi"/>
        </w:rPr>
      </w:pPr>
      <w:r w:rsidRPr="0090433B">
        <w:rPr>
          <w:rFonts w:cstheme="minorHAnsi"/>
        </w:rPr>
        <w:t>1</w:t>
      </w:r>
      <w:r w:rsidR="00F46027" w:rsidRPr="0090433B">
        <w:rPr>
          <w:rFonts w:cstheme="minorHAnsi"/>
        </w:rPr>
        <w:t>) wypełniony i podpisany formular</w:t>
      </w:r>
      <w:r w:rsidR="00A6400F" w:rsidRPr="0090433B">
        <w:rPr>
          <w:rFonts w:cstheme="minorHAnsi"/>
        </w:rPr>
        <w:t xml:space="preserve">z ofertowy – </w:t>
      </w:r>
      <w:r w:rsidR="00A6400F" w:rsidRPr="0090433B">
        <w:rPr>
          <w:rFonts w:cstheme="minorHAnsi"/>
          <w:b/>
        </w:rPr>
        <w:t>załącznik nr 2</w:t>
      </w:r>
      <w:r w:rsidR="00EB707C" w:rsidRPr="0090433B">
        <w:rPr>
          <w:rFonts w:cstheme="minorHAnsi"/>
        </w:rPr>
        <w:t xml:space="preserve"> do O</w:t>
      </w:r>
      <w:r w:rsidR="00F46027" w:rsidRPr="0090433B">
        <w:rPr>
          <w:rFonts w:cstheme="minorHAnsi"/>
        </w:rPr>
        <w:t>głoszenia,</w:t>
      </w:r>
    </w:p>
    <w:p w14:paraId="6C82E689" w14:textId="57E43E76" w:rsidR="00626F2E" w:rsidRPr="0090433B" w:rsidRDefault="00626F2E" w:rsidP="00F46027">
      <w:pPr>
        <w:pStyle w:val="Akapitzlist"/>
        <w:spacing w:line="360" w:lineRule="auto"/>
        <w:ind w:left="0" w:right="-1"/>
        <w:jc w:val="both"/>
        <w:rPr>
          <w:rFonts w:cstheme="minorHAnsi"/>
        </w:rPr>
      </w:pPr>
      <w:r w:rsidRPr="0090433B">
        <w:rPr>
          <w:rFonts w:cstheme="minorHAnsi"/>
        </w:rPr>
        <w:t xml:space="preserve">2) podpisane oświadczenie Wykonawcy – </w:t>
      </w:r>
      <w:r w:rsidR="00A6400F" w:rsidRPr="0090433B">
        <w:rPr>
          <w:rFonts w:cstheme="minorHAnsi"/>
          <w:b/>
        </w:rPr>
        <w:t>załącznik nr 3</w:t>
      </w:r>
      <w:r w:rsidRPr="0090433B">
        <w:rPr>
          <w:rFonts w:cstheme="minorHAnsi"/>
          <w:b/>
        </w:rPr>
        <w:t xml:space="preserve"> </w:t>
      </w:r>
      <w:r w:rsidR="00A374F0" w:rsidRPr="0090433B">
        <w:rPr>
          <w:rFonts w:cstheme="minorHAnsi"/>
          <w:b/>
        </w:rPr>
        <w:t xml:space="preserve"> i</w:t>
      </w:r>
      <w:r w:rsidR="00EB707C" w:rsidRPr="0090433B">
        <w:rPr>
          <w:rFonts w:cstheme="minorHAnsi"/>
          <w:b/>
        </w:rPr>
        <w:t xml:space="preserve"> 4 </w:t>
      </w:r>
      <w:r w:rsidR="00EB707C" w:rsidRPr="0090433B">
        <w:rPr>
          <w:rFonts w:cstheme="minorHAnsi"/>
        </w:rPr>
        <w:t>do O</w:t>
      </w:r>
      <w:r w:rsidRPr="0090433B">
        <w:rPr>
          <w:rFonts w:cstheme="minorHAnsi"/>
        </w:rPr>
        <w:t>głoszenia, potwierdzające,</w:t>
      </w:r>
      <w:r w:rsidR="000C4BB1">
        <w:rPr>
          <w:rFonts w:cstheme="minorHAnsi"/>
        </w:rPr>
        <w:br/>
      </w:r>
      <w:r w:rsidRPr="0090433B">
        <w:rPr>
          <w:rFonts w:cstheme="minorHAnsi"/>
        </w:rPr>
        <w:t>że Wykonawca nie podlega wykluczeniu z postępowania oraz spełnia warunki udziału w postępowaniu; w przypadku złożenia oferty przez Wykonawców wspólnie ubiegających się o zamówienie składa każdy z Wykonawców występujących wspólnie (konsorcjum, spółka cywilna), w zakresie, w którym każdy</w:t>
      </w:r>
      <w:r w:rsidR="00257FF8">
        <w:rPr>
          <w:rFonts w:cstheme="minorHAnsi"/>
        </w:rPr>
        <w:br/>
      </w:r>
      <w:r w:rsidRPr="0090433B">
        <w:rPr>
          <w:rFonts w:cstheme="minorHAnsi"/>
        </w:rPr>
        <w:t xml:space="preserve">z Wykonawców wykazuje brak podstaw wykluczenia, </w:t>
      </w:r>
    </w:p>
    <w:p w14:paraId="74D30DCD" w14:textId="77777777" w:rsidR="00626F2E" w:rsidRPr="0090433B" w:rsidRDefault="004D7101" w:rsidP="004D7101">
      <w:pPr>
        <w:pStyle w:val="Akapitzlist"/>
        <w:spacing w:line="360" w:lineRule="auto"/>
        <w:ind w:left="0" w:right="-1"/>
        <w:jc w:val="both"/>
        <w:rPr>
          <w:rFonts w:cstheme="minorHAnsi"/>
        </w:rPr>
      </w:pPr>
      <w:r w:rsidRPr="0090433B">
        <w:rPr>
          <w:rFonts w:cstheme="minorHAnsi"/>
        </w:rPr>
        <w:t xml:space="preserve">3) </w:t>
      </w:r>
      <w:r w:rsidRPr="0090433B">
        <w:rPr>
          <w:rFonts w:cstheme="minorHAnsi"/>
          <w:b/>
        </w:rPr>
        <w:t xml:space="preserve">aktualna </w:t>
      </w:r>
      <w:r w:rsidRPr="0090433B">
        <w:rPr>
          <w:rStyle w:val="fontstyle01"/>
          <w:rFonts w:asciiTheme="minorHAnsi" w:hAnsiTheme="minorHAnsi" w:cstheme="minorHAnsi"/>
          <w:b/>
        </w:rPr>
        <w:t xml:space="preserve"> </w:t>
      </w:r>
      <w:r w:rsidRPr="0090433B">
        <w:rPr>
          <w:rStyle w:val="fontstyle01"/>
          <w:rFonts w:asciiTheme="minorHAnsi" w:hAnsiTheme="minorHAnsi" w:cstheme="minorHAnsi"/>
          <w:b/>
          <w:sz w:val="22"/>
          <w:szCs w:val="22"/>
        </w:rPr>
        <w:t>koncesja</w:t>
      </w:r>
      <w:r w:rsidRPr="0090433B">
        <w:rPr>
          <w:rStyle w:val="fontstyle01"/>
          <w:rFonts w:asciiTheme="minorHAnsi" w:hAnsiTheme="minorHAnsi" w:cstheme="minorHAnsi"/>
          <w:sz w:val="22"/>
          <w:szCs w:val="22"/>
        </w:rPr>
        <w:t xml:space="preserve"> (oryginał lub kopia poświadczona za zgodność)</w:t>
      </w:r>
      <w:r w:rsidRPr="0090433B">
        <w:rPr>
          <w:rFonts w:cstheme="minorHAnsi"/>
          <w:color w:val="000000"/>
        </w:rPr>
        <w:t xml:space="preserve"> </w:t>
      </w:r>
      <w:r w:rsidRPr="0090433B">
        <w:rPr>
          <w:rStyle w:val="fontstyle01"/>
          <w:rFonts w:asciiTheme="minorHAnsi" w:hAnsiTheme="minorHAnsi" w:cstheme="minorHAnsi"/>
          <w:sz w:val="22"/>
          <w:szCs w:val="22"/>
        </w:rPr>
        <w:t>wydana przez Ministra właściwego do spraw wewnętrznych, na</w:t>
      </w:r>
      <w:r w:rsidRPr="0090433B">
        <w:rPr>
          <w:rFonts w:cstheme="minorHAnsi"/>
          <w:color w:val="000000"/>
        </w:rPr>
        <w:t xml:space="preserve"> </w:t>
      </w:r>
      <w:r w:rsidRPr="0090433B">
        <w:rPr>
          <w:rStyle w:val="fontstyle01"/>
          <w:rFonts w:asciiTheme="minorHAnsi" w:hAnsiTheme="minorHAnsi" w:cstheme="minorHAnsi"/>
          <w:sz w:val="22"/>
          <w:szCs w:val="22"/>
        </w:rPr>
        <w:t>wykonywanie działalności gospodarczej w zakresie ochrony osób i</w:t>
      </w:r>
      <w:r w:rsidRPr="0090433B">
        <w:rPr>
          <w:rFonts w:cstheme="minorHAnsi"/>
          <w:color w:val="000000"/>
        </w:rPr>
        <w:t xml:space="preserve"> </w:t>
      </w:r>
      <w:r w:rsidRPr="0090433B">
        <w:rPr>
          <w:rStyle w:val="fontstyle01"/>
          <w:rFonts w:asciiTheme="minorHAnsi" w:hAnsiTheme="minorHAnsi" w:cstheme="minorHAnsi"/>
          <w:sz w:val="22"/>
          <w:szCs w:val="22"/>
        </w:rPr>
        <w:t>mienia wydanej zgodnie z przepisami ustawy z dnia 22 sierpnia 1997r.</w:t>
      </w:r>
      <w:r w:rsidRPr="0090433B">
        <w:rPr>
          <w:rFonts w:cstheme="minorHAnsi"/>
          <w:color w:val="000000"/>
        </w:rPr>
        <w:br/>
      </w:r>
      <w:r w:rsidRPr="0090433B">
        <w:rPr>
          <w:rStyle w:val="fontstyle01"/>
          <w:rFonts w:asciiTheme="minorHAnsi" w:hAnsiTheme="minorHAnsi" w:cstheme="minorHAnsi"/>
          <w:sz w:val="22"/>
          <w:szCs w:val="22"/>
        </w:rPr>
        <w:t>– o ochronie osób i mienia potwierdzającej uprawnienia w zakresie</w:t>
      </w:r>
      <w:r w:rsidRPr="0090433B">
        <w:rPr>
          <w:rFonts w:cstheme="minorHAnsi"/>
          <w:color w:val="000000"/>
        </w:rPr>
        <w:t xml:space="preserve"> </w:t>
      </w:r>
      <w:r w:rsidRPr="0090433B">
        <w:rPr>
          <w:rStyle w:val="fontstyle01"/>
          <w:rFonts w:asciiTheme="minorHAnsi" w:hAnsiTheme="minorHAnsi" w:cstheme="minorHAnsi"/>
          <w:sz w:val="22"/>
          <w:szCs w:val="22"/>
        </w:rPr>
        <w:t>ochrony osób i mienia;</w:t>
      </w:r>
    </w:p>
    <w:p w14:paraId="5FC57160" w14:textId="77777777" w:rsidR="00626F2E" w:rsidRPr="0090433B" w:rsidRDefault="00626F2E" w:rsidP="00F46027">
      <w:pPr>
        <w:pStyle w:val="Akapitzlist"/>
        <w:spacing w:line="360" w:lineRule="auto"/>
        <w:ind w:left="0" w:right="-1"/>
        <w:jc w:val="both"/>
        <w:rPr>
          <w:rFonts w:cstheme="minorHAnsi"/>
        </w:rPr>
      </w:pPr>
      <w:r w:rsidRPr="0090433B">
        <w:rPr>
          <w:rFonts w:cstheme="minorHAnsi"/>
        </w:rPr>
        <w:t xml:space="preserve">4) </w:t>
      </w:r>
      <w:r w:rsidRPr="0090433B">
        <w:rPr>
          <w:rFonts w:cstheme="minorHAnsi"/>
          <w:b/>
        </w:rPr>
        <w:t>odpis z właściwego rejestru lub z centralnej ewidencji i informacji o działalności gospodarczej,</w:t>
      </w:r>
      <w:r w:rsidRPr="0090433B">
        <w:rPr>
          <w:rFonts w:cstheme="minorHAnsi"/>
        </w:rPr>
        <w:t xml:space="preserve"> jeżeli odrębne przepisy wymagają wpisu do rejestru lub ewidencji, </w:t>
      </w:r>
    </w:p>
    <w:p w14:paraId="3D88A669" w14:textId="77777777" w:rsidR="009C0015" w:rsidRDefault="004D7101" w:rsidP="004D7101">
      <w:pPr>
        <w:pStyle w:val="Akapitzlist"/>
        <w:spacing w:line="360" w:lineRule="auto"/>
        <w:ind w:left="0" w:right="-1"/>
        <w:jc w:val="both"/>
        <w:rPr>
          <w:rStyle w:val="fontstyle01"/>
          <w:rFonts w:asciiTheme="minorHAnsi" w:hAnsiTheme="minorHAnsi" w:cstheme="minorHAnsi"/>
          <w:sz w:val="22"/>
          <w:szCs w:val="22"/>
        </w:rPr>
      </w:pPr>
      <w:r w:rsidRPr="0090433B">
        <w:rPr>
          <w:rFonts w:cstheme="minorHAnsi"/>
        </w:rPr>
        <w:t xml:space="preserve">5) </w:t>
      </w:r>
      <w:r w:rsidRPr="0090433B">
        <w:rPr>
          <w:rStyle w:val="fontstyle01"/>
          <w:rFonts w:asciiTheme="minorHAnsi" w:hAnsiTheme="minorHAnsi" w:cstheme="minorHAnsi"/>
          <w:b/>
          <w:sz w:val="22"/>
          <w:szCs w:val="22"/>
        </w:rPr>
        <w:t>ubezpieczenie odpowiedzialności cywilnej</w:t>
      </w:r>
      <w:r w:rsidR="006F5440" w:rsidRPr="0090433B">
        <w:rPr>
          <w:rStyle w:val="fontstyle01"/>
          <w:rFonts w:asciiTheme="minorHAnsi" w:hAnsiTheme="minorHAnsi" w:cstheme="minorHAnsi"/>
          <w:b/>
          <w:sz w:val="22"/>
          <w:szCs w:val="22"/>
        </w:rPr>
        <w:t xml:space="preserve"> (kontraktowej i deliktowej)</w:t>
      </w:r>
      <w:r w:rsidRPr="0090433B">
        <w:rPr>
          <w:rStyle w:val="fontstyle01"/>
          <w:rFonts w:asciiTheme="minorHAnsi" w:hAnsiTheme="minorHAnsi" w:cstheme="minorHAnsi"/>
          <w:sz w:val="22"/>
          <w:szCs w:val="22"/>
        </w:rPr>
        <w:t xml:space="preserve"> w zakresie prowadzonej</w:t>
      </w:r>
      <w:r w:rsidRPr="0090433B">
        <w:rPr>
          <w:rFonts w:cstheme="minorHAnsi"/>
          <w:color w:val="000000"/>
        </w:rPr>
        <w:t xml:space="preserve"> </w:t>
      </w:r>
      <w:r w:rsidRPr="0090433B">
        <w:rPr>
          <w:rStyle w:val="fontstyle01"/>
          <w:rFonts w:asciiTheme="minorHAnsi" w:hAnsiTheme="minorHAnsi" w:cstheme="minorHAnsi"/>
          <w:sz w:val="22"/>
          <w:szCs w:val="22"/>
        </w:rPr>
        <w:t>działalności gospodarczej obejmujące również przedmiotowe usługi na</w:t>
      </w:r>
      <w:r w:rsidRPr="0090433B">
        <w:rPr>
          <w:rFonts w:cstheme="minorHAnsi"/>
          <w:color w:val="000000"/>
        </w:rPr>
        <w:t xml:space="preserve"> </w:t>
      </w:r>
      <w:r w:rsidR="009B4068" w:rsidRPr="0090433B">
        <w:rPr>
          <w:rStyle w:val="fontstyle01"/>
          <w:rFonts w:asciiTheme="minorHAnsi" w:hAnsiTheme="minorHAnsi" w:cstheme="minorHAnsi"/>
          <w:sz w:val="22"/>
          <w:szCs w:val="22"/>
        </w:rPr>
        <w:t>kwotę nie mniejszą</w:t>
      </w:r>
      <w:r w:rsidR="006617D3" w:rsidRPr="0090433B">
        <w:rPr>
          <w:rStyle w:val="fontstyle01"/>
          <w:rFonts w:asciiTheme="minorHAnsi" w:hAnsiTheme="minorHAnsi" w:cstheme="minorHAnsi"/>
          <w:sz w:val="22"/>
          <w:szCs w:val="22"/>
        </w:rPr>
        <w:br/>
      </w:r>
      <w:r w:rsidR="009B4068" w:rsidRPr="0090433B">
        <w:rPr>
          <w:rStyle w:val="fontstyle01"/>
          <w:rFonts w:asciiTheme="minorHAnsi" w:hAnsiTheme="minorHAnsi" w:cstheme="minorHAnsi"/>
          <w:sz w:val="22"/>
          <w:szCs w:val="22"/>
        </w:rPr>
        <w:t>niż</w:t>
      </w:r>
      <w:r w:rsidR="009C0015">
        <w:rPr>
          <w:rStyle w:val="fontstyle01"/>
          <w:rFonts w:asciiTheme="minorHAnsi" w:hAnsiTheme="minorHAnsi" w:cstheme="minorHAnsi"/>
          <w:sz w:val="22"/>
          <w:szCs w:val="22"/>
        </w:rPr>
        <w:t>:</w:t>
      </w:r>
    </w:p>
    <w:p w14:paraId="349B4C1D" w14:textId="0B59D4D5" w:rsidR="004D7101" w:rsidRDefault="009C0015" w:rsidP="004D7101">
      <w:pPr>
        <w:pStyle w:val="Akapitzlist"/>
        <w:spacing w:line="360" w:lineRule="auto"/>
        <w:ind w:left="0" w:right="-1"/>
        <w:jc w:val="both"/>
        <w:rPr>
          <w:rStyle w:val="fontstyle01"/>
          <w:rFonts w:asciiTheme="minorHAnsi" w:hAnsiTheme="minorHAnsi" w:cstheme="minorHAnsi"/>
          <w:sz w:val="22"/>
          <w:szCs w:val="22"/>
        </w:rPr>
      </w:pPr>
      <w:bookmarkStart w:id="1" w:name="_Hlk55820759"/>
      <w:r w:rsidRPr="00045B27">
        <w:rPr>
          <w:rStyle w:val="fontstyle01"/>
          <w:rFonts w:asciiTheme="minorHAnsi" w:hAnsiTheme="minorHAnsi" w:cstheme="minorHAnsi"/>
          <w:b/>
          <w:bCs/>
          <w:sz w:val="22"/>
          <w:szCs w:val="22"/>
        </w:rPr>
        <w:lastRenderedPageBreak/>
        <w:t>Część I:</w:t>
      </w:r>
      <w:r w:rsidR="009B4068" w:rsidRPr="00045B27">
        <w:rPr>
          <w:rStyle w:val="fontstyle01"/>
          <w:rFonts w:asciiTheme="minorHAnsi" w:hAnsiTheme="minorHAnsi" w:cstheme="minorHAnsi"/>
          <w:b/>
          <w:bCs/>
          <w:sz w:val="22"/>
          <w:szCs w:val="22"/>
        </w:rPr>
        <w:t xml:space="preserve"> </w:t>
      </w:r>
      <w:r w:rsidR="00ED0A4C" w:rsidRPr="00045B27">
        <w:rPr>
          <w:rStyle w:val="fontstyle01"/>
          <w:rFonts w:asciiTheme="minorHAnsi" w:hAnsiTheme="minorHAnsi" w:cstheme="minorHAnsi"/>
          <w:b/>
          <w:bCs/>
          <w:sz w:val="22"/>
          <w:szCs w:val="22"/>
        </w:rPr>
        <w:t xml:space="preserve">10. </w:t>
      </w:r>
      <w:r w:rsidR="00ED0A4C" w:rsidRPr="00045B27">
        <w:rPr>
          <w:rStyle w:val="fontstyle01"/>
          <w:rFonts w:asciiTheme="minorHAnsi" w:hAnsiTheme="minorHAnsi" w:cstheme="minorHAnsi"/>
          <w:b/>
          <w:bCs/>
          <w:color w:val="auto"/>
          <w:sz w:val="22"/>
          <w:szCs w:val="22"/>
        </w:rPr>
        <w:t>0</w:t>
      </w:r>
      <w:r w:rsidR="004D7101" w:rsidRPr="00045B27">
        <w:rPr>
          <w:rStyle w:val="fontstyle01"/>
          <w:rFonts w:asciiTheme="minorHAnsi" w:hAnsiTheme="minorHAnsi" w:cstheme="minorHAnsi"/>
          <w:b/>
          <w:bCs/>
          <w:color w:val="auto"/>
          <w:sz w:val="22"/>
          <w:szCs w:val="22"/>
        </w:rPr>
        <w:t>00.000,00 z</w:t>
      </w:r>
      <w:r w:rsidR="009B4068" w:rsidRPr="00045B27">
        <w:rPr>
          <w:rStyle w:val="fontstyle01"/>
          <w:rFonts w:asciiTheme="minorHAnsi" w:hAnsiTheme="minorHAnsi" w:cstheme="minorHAnsi"/>
          <w:b/>
          <w:bCs/>
          <w:color w:val="auto"/>
          <w:sz w:val="22"/>
          <w:szCs w:val="22"/>
        </w:rPr>
        <w:t>ł</w:t>
      </w:r>
      <w:r w:rsidR="009B4068" w:rsidRPr="0090433B">
        <w:rPr>
          <w:rStyle w:val="fontstyle01"/>
          <w:rFonts w:asciiTheme="minorHAnsi" w:hAnsiTheme="minorHAnsi" w:cstheme="minorHAnsi"/>
          <w:color w:val="auto"/>
          <w:sz w:val="22"/>
          <w:szCs w:val="22"/>
        </w:rPr>
        <w:t xml:space="preserve"> </w:t>
      </w:r>
      <w:r w:rsidR="009B4068" w:rsidRPr="0090433B">
        <w:rPr>
          <w:rStyle w:val="fontstyle01"/>
          <w:rFonts w:asciiTheme="minorHAnsi" w:hAnsiTheme="minorHAnsi" w:cstheme="minorHAnsi"/>
          <w:sz w:val="22"/>
          <w:szCs w:val="22"/>
        </w:rPr>
        <w:t>(</w:t>
      </w:r>
      <w:r w:rsidR="00ED0A4C" w:rsidRPr="0090433B">
        <w:rPr>
          <w:rStyle w:val="fontstyle01"/>
          <w:rFonts w:asciiTheme="minorHAnsi" w:hAnsiTheme="minorHAnsi" w:cstheme="minorHAnsi"/>
          <w:sz w:val="22"/>
          <w:szCs w:val="22"/>
        </w:rPr>
        <w:t>dziesięć milionów</w:t>
      </w:r>
      <w:r w:rsidR="009B4068" w:rsidRPr="0090433B">
        <w:rPr>
          <w:rStyle w:val="fontstyle01"/>
          <w:rFonts w:asciiTheme="minorHAnsi" w:hAnsiTheme="minorHAnsi" w:cstheme="minorHAnsi"/>
          <w:sz w:val="22"/>
          <w:szCs w:val="22"/>
        </w:rPr>
        <w:t xml:space="preserve"> złotych) </w:t>
      </w:r>
      <w:r w:rsidR="004D7101" w:rsidRPr="0090433B">
        <w:rPr>
          <w:rStyle w:val="fontstyle01"/>
          <w:rFonts w:asciiTheme="minorHAnsi" w:hAnsiTheme="minorHAnsi" w:cstheme="minorHAnsi"/>
          <w:sz w:val="22"/>
          <w:szCs w:val="22"/>
        </w:rPr>
        <w:t>(oryginał</w:t>
      </w:r>
      <w:r w:rsidR="00425EBC">
        <w:rPr>
          <w:rStyle w:val="fontstyle01"/>
          <w:rFonts w:asciiTheme="minorHAnsi" w:hAnsiTheme="minorHAnsi" w:cstheme="minorHAnsi"/>
          <w:sz w:val="22"/>
          <w:szCs w:val="22"/>
        </w:rPr>
        <w:t xml:space="preserve"> lub</w:t>
      </w:r>
      <w:r w:rsidR="004D7101" w:rsidRPr="0090433B">
        <w:rPr>
          <w:rStyle w:val="fontstyle01"/>
          <w:rFonts w:asciiTheme="minorHAnsi" w:hAnsiTheme="minorHAnsi" w:cstheme="minorHAnsi"/>
          <w:sz w:val="22"/>
          <w:szCs w:val="22"/>
        </w:rPr>
        <w:t xml:space="preserve"> kopia poświadczona za zgodność</w:t>
      </w:r>
      <w:r w:rsidR="007007FE">
        <w:rPr>
          <w:rStyle w:val="fontstyle01"/>
          <w:rFonts w:asciiTheme="minorHAnsi" w:hAnsiTheme="minorHAnsi" w:cstheme="minorHAnsi"/>
          <w:sz w:val="22"/>
          <w:szCs w:val="22"/>
        </w:rPr>
        <w:br/>
      </w:r>
      <w:r w:rsidR="00425EBC">
        <w:rPr>
          <w:rStyle w:val="fontstyle01"/>
          <w:rFonts w:asciiTheme="minorHAnsi" w:hAnsiTheme="minorHAnsi" w:cstheme="minorHAnsi"/>
          <w:sz w:val="22"/>
          <w:szCs w:val="22"/>
        </w:rPr>
        <w:t>z oryginałem</w:t>
      </w:r>
      <w:r w:rsidR="004D7101" w:rsidRPr="0090433B">
        <w:rPr>
          <w:rStyle w:val="fontstyle01"/>
          <w:rFonts w:asciiTheme="minorHAnsi" w:hAnsiTheme="minorHAnsi" w:cstheme="minorHAnsi"/>
          <w:sz w:val="22"/>
          <w:szCs w:val="22"/>
        </w:rPr>
        <w:t>)</w:t>
      </w:r>
      <w:r w:rsidR="001B70F3">
        <w:rPr>
          <w:rStyle w:val="fontstyle01"/>
          <w:rFonts w:asciiTheme="minorHAnsi" w:hAnsiTheme="minorHAnsi" w:cstheme="minorHAnsi"/>
          <w:sz w:val="22"/>
          <w:szCs w:val="22"/>
        </w:rPr>
        <w:t xml:space="preserve"> dołączone</w:t>
      </w:r>
      <w:r w:rsidR="004D7101" w:rsidRPr="0090433B">
        <w:rPr>
          <w:rStyle w:val="fontstyle01"/>
          <w:rFonts w:asciiTheme="minorHAnsi" w:hAnsiTheme="minorHAnsi" w:cstheme="minorHAnsi"/>
          <w:sz w:val="22"/>
          <w:szCs w:val="22"/>
        </w:rPr>
        <w:t xml:space="preserve"> do oferty. Wykonawca zobowiązuje się do</w:t>
      </w:r>
      <w:r w:rsidR="004D7101" w:rsidRPr="0090433B">
        <w:rPr>
          <w:rFonts w:cstheme="minorHAnsi"/>
          <w:color w:val="000000"/>
        </w:rPr>
        <w:t xml:space="preserve"> </w:t>
      </w:r>
      <w:r w:rsidR="004D7101" w:rsidRPr="0090433B">
        <w:rPr>
          <w:rStyle w:val="fontstyle01"/>
          <w:rFonts w:asciiTheme="minorHAnsi" w:hAnsiTheme="minorHAnsi" w:cstheme="minorHAnsi"/>
          <w:sz w:val="22"/>
          <w:szCs w:val="22"/>
        </w:rPr>
        <w:t>utrzymywania tego ubezpieczenia w całym okresie trwania umowy,</w:t>
      </w:r>
    </w:p>
    <w:bookmarkEnd w:id="1"/>
    <w:p w14:paraId="31CDFA6B" w14:textId="01135B09" w:rsidR="00045B27" w:rsidRDefault="00045B27" w:rsidP="00045B27">
      <w:pPr>
        <w:pStyle w:val="Akapitzlist"/>
        <w:spacing w:line="360" w:lineRule="auto"/>
        <w:ind w:left="0" w:right="-1"/>
        <w:jc w:val="both"/>
        <w:rPr>
          <w:rStyle w:val="fontstyle01"/>
          <w:rFonts w:asciiTheme="minorHAnsi" w:hAnsiTheme="minorHAnsi" w:cstheme="minorHAnsi"/>
          <w:sz w:val="22"/>
          <w:szCs w:val="22"/>
        </w:rPr>
      </w:pPr>
      <w:r w:rsidRPr="00045B27">
        <w:rPr>
          <w:rStyle w:val="fontstyle01"/>
          <w:rFonts w:asciiTheme="minorHAnsi" w:hAnsiTheme="minorHAnsi" w:cstheme="minorHAnsi"/>
          <w:b/>
          <w:bCs/>
          <w:sz w:val="22"/>
          <w:szCs w:val="22"/>
        </w:rPr>
        <w:t>Część I</w:t>
      </w:r>
      <w:r>
        <w:rPr>
          <w:rStyle w:val="fontstyle01"/>
          <w:rFonts w:asciiTheme="minorHAnsi" w:hAnsiTheme="minorHAnsi" w:cstheme="minorHAnsi"/>
          <w:b/>
          <w:bCs/>
          <w:sz w:val="22"/>
          <w:szCs w:val="22"/>
        </w:rPr>
        <w:t>I</w:t>
      </w:r>
      <w:r w:rsidRPr="00045B27">
        <w:rPr>
          <w:rStyle w:val="fontstyle01"/>
          <w:rFonts w:asciiTheme="minorHAnsi" w:hAnsiTheme="minorHAnsi" w:cstheme="minorHAnsi"/>
          <w:b/>
          <w:bCs/>
          <w:sz w:val="22"/>
          <w:szCs w:val="22"/>
        </w:rPr>
        <w:t xml:space="preserve">: </w:t>
      </w:r>
      <w:r>
        <w:rPr>
          <w:rStyle w:val="fontstyle01"/>
          <w:rFonts w:asciiTheme="minorHAnsi" w:hAnsiTheme="minorHAnsi" w:cstheme="minorHAnsi"/>
          <w:b/>
          <w:bCs/>
          <w:sz w:val="22"/>
          <w:szCs w:val="22"/>
        </w:rPr>
        <w:t>5</w:t>
      </w:r>
      <w:r w:rsidRPr="00045B27">
        <w:rPr>
          <w:rStyle w:val="fontstyle01"/>
          <w:rFonts w:asciiTheme="minorHAnsi" w:hAnsiTheme="minorHAnsi" w:cstheme="minorHAnsi"/>
          <w:b/>
          <w:bCs/>
          <w:sz w:val="22"/>
          <w:szCs w:val="22"/>
        </w:rPr>
        <w:t xml:space="preserve">. </w:t>
      </w:r>
      <w:r w:rsidRPr="00045B27">
        <w:rPr>
          <w:rStyle w:val="fontstyle01"/>
          <w:rFonts w:asciiTheme="minorHAnsi" w:hAnsiTheme="minorHAnsi" w:cstheme="minorHAnsi"/>
          <w:b/>
          <w:bCs/>
          <w:color w:val="auto"/>
          <w:sz w:val="22"/>
          <w:szCs w:val="22"/>
        </w:rPr>
        <w:t>000.000,00 zł</w:t>
      </w:r>
      <w:r w:rsidRPr="0090433B">
        <w:rPr>
          <w:rStyle w:val="fontstyle01"/>
          <w:rFonts w:asciiTheme="minorHAnsi" w:hAnsiTheme="minorHAnsi" w:cstheme="minorHAnsi"/>
          <w:color w:val="auto"/>
          <w:sz w:val="22"/>
          <w:szCs w:val="22"/>
        </w:rPr>
        <w:t xml:space="preserve"> </w:t>
      </w:r>
      <w:r w:rsidRPr="0090433B">
        <w:rPr>
          <w:rStyle w:val="fontstyle01"/>
          <w:rFonts w:asciiTheme="minorHAnsi" w:hAnsiTheme="minorHAnsi" w:cstheme="minorHAnsi"/>
          <w:sz w:val="22"/>
          <w:szCs w:val="22"/>
        </w:rPr>
        <w:t>(</w:t>
      </w:r>
      <w:r w:rsidR="00C65E78">
        <w:rPr>
          <w:rStyle w:val="fontstyle01"/>
          <w:rFonts w:asciiTheme="minorHAnsi" w:hAnsiTheme="minorHAnsi" w:cstheme="minorHAnsi"/>
          <w:sz w:val="22"/>
          <w:szCs w:val="22"/>
        </w:rPr>
        <w:t>pięć</w:t>
      </w:r>
      <w:r w:rsidRPr="0090433B">
        <w:rPr>
          <w:rStyle w:val="fontstyle01"/>
          <w:rFonts w:asciiTheme="minorHAnsi" w:hAnsiTheme="minorHAnsi" w:cstheme="minorHAnsi"/>
          <w:sz w:val="22"/>
          <w:szCs w:val="22"/>
        </w:rPr>
        <w:t xml:space="preserve"> milionów złotych) (oryginał</w:t>
      </w:r>
      <w:r>
        <w:rPr>
          <w:rStyle w:val="fontstyle01"/>
          <w:rFonts w:asciiTheme="minorHAnsi" w:hAnsiTheme="minorHAnsi" w:cstheme="minorHAnsi"/>
          <w:sz w:val="22"/>
          <w:szCs w:val="22"/>
        </w:rPr>
        <w:t xml:space="preserve"> lub</w:t>
      </w:r>
      <w:r w:rsidRPr="0090433B">
        <w:rPr>
          <w:rStyle w:val="fontstyle01"/>
          <w:rFonts w:asciiTheme="minorHAnsi" w:hAnsiTheme="minorHAnsi" w:cstheme="minorHAnsi"/>
          <w:sz w:val="22"/>
          <w:szCs w:val="22"/>
        </w:rPr>
        <w:t xml:space="preserve"> kopia poświadczona za zgodność</w:t>
      </w:r>
      <w:r w:rsidR="007007FE">
        <w:rPr>
          <w:rStyle w:val="fontstyle01"/>
          <w:rFonts w:asciiTheme="minorHAnsi" w:hAnsiTheme="minorHAnsi" w:cstheme="minorHAnsi"/>
          <w:sz w:val="22"/>
          <w:szCs w:val="22"/>
        </w:rPr>
        <w:br/>
      </w:r>
      <w:r>
        <w:rPr>
          <w:rStyle w:val="fontstyle01"/>
          <w:rFonts w:asciiTheme="minorHAnsi" w:hAnsiTheme="minorHAnsi" w:cstheme="minorHAnsi"/>
          <w:sz w:val="22"/>
          <w:szCs w:val="22"/>
        </w:rPr>
        <w:t>z oryginałem</w:t>
      </w:r>
      <w:r w:rsidRPr="0090433B">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dołączone</w:t>
      </w:r>
      <w:r w:rsidRPr="0090433B">
        <w:rPr>
          <w:rStyle w:val="fontstyle01"/>
          <w:rFonts w:asciiTheme="minorHAnsi" w:hAnsiTheme="minorHAnsi" w:cstheme="minorHAnsi"/>
          <w:sz w:val="22"/>
          <w:szCs w:val="22"/>
        </w:rPr>
        <w:t xml:space="preserve"> do oferty. Wykonawca zobowiązuje się do</w:t>
      </w:r>
      <w:r w:rsidRPr="0090433B">
        <w:rPr>
          <w:rFonts w:cstheme="minorHAnsi"/>
          <w:color w:val="000000"/>
        </w:rPr>
        <w:t xml:space="preserve"> </w:t>
      </w:r>
      <w:r w:rsidRPr="0090433B">
        <w:rPr>
          <w:rStyle w:val="fontstyle01"/>
          <w:rFonts w:asciiTheme="minorHAnsi" w:hAnsiTheme="minorHAnsi" w:cstheme="minorHAnsi"/>
          <w:sz w:val="22"/>
          <w:szCs w:val="22"/>
        </w:rPr>
        <w:t>utrzymywania tego ubezpieczenia w całym okresie trwania umowy,</w:t>
      </w:r>
    </w:p>
    <w:p w14:paraId="44C3BF04" w14:textId="77777777" w:rsidR="00626F2E" w:rsidRPr="0090433B" w:rsidRDefault="00BB4E8A" w:rsidP="00F46027">
      <w:pPr>
        <w:pStyle w:val="Akapitzlist"/>
        <w:spacing w:line="360" w:lineRule="auto"/>
        <w:ind w:left="0" w:right="-1"/>
        <w:jc w:val="both"/>
        <w:rPr>
          <w:rFonts w:cstheme="minorHAnsi"/>
        </w:rPr>
      </w:pPr>
      <w:r w:rsidRPr="0090433B">
        <w:rPr>
          <w:rFonts w:cstheme="minorHAnsi"/>
        </w:rPr>
        <w:t>6</w:t>
      </w:r>
      <w:r w:rsidR="00626F2E" w:rsidRPr="0090433B">
        <w:rPr>
          <w:rFonts w:cstheme="minorHAnsi"/>
        </w:rPr>
        <w:t xml:space="preserve">) wypełniony i podpisany </w:t>
      </w:r>
      <w:r w:rsidR="00626F2E" w:rsidRPr="0090433B">
        <w:rPr>
          <w:rFonts w:cstheme="minorHAnsi"/>
          <w:b/>
        </w:rPr>
        <w:t>wykaz usług wraz z referencjami</w:t>
      </w:r>
      <w:r w:rsidR="00626F2E" w:rsidRPr="0090433B">
        <w:rPr>
          <w:rFonts w:cstheme="minorHAnsi"/>
        </w:rPr>
        <w:t xml:space="preserve"> – </w:t>
      </w:r>
      <w:r w:rsidRPr="0090433B">
        <w:rPr>
          <w:rFonts w:cstheme="minorHAnsi"/>
          <w:b/>
        </w:rPr>
        <w:t>Z</w:t>
      </w:r>
      <w:r w:rsidR="00626F2E" w:rsidRPr="0090433B">
        <w:rPr>
          <w:rFonts w:cstheme="minorHAnsi"/>
          <w:b/>
        </w:rPr>
        <w:t>ałącznik nr 5</w:t>
      </w:r>
      <w:r w:rsidR="00626F2E" w:rsidRPr="0090433B">
        <w:rPr>
          <w:rFonts w:cstheme="minorHAnsi"/>
        </w:rPr>
        <w:t xml:space="preserve"> </w:t>
      </w:r>
      <w:r w:rsidR="00B46F41" w:rsidRPr="0090433B">
        <w:rPr>
          <w:rFonts w:cstheme="minorHAnsi"/>
          <w:b/>
        </w:rPr>
        <w:t>do O</w:t>
      </w:r>
      <w:r w:rsidR="00626F2E" w:rsidRPr="0090433B">
        <w:rPr>
          <w:rFonts w:cstheme="minorHAnsi"/>
          <w:b/>
        </w:rPr>
        <w:t>głoszenia,</w:t>
      </w:r>
    </w:p>
    <w:p w14:paraId="2483C510" w14:textId="4F604DFE" w:rsidR="00626F2E" w:rsidRPr="0090433B" w:rsidRDefault="00BB4E8A" w:rsidP="00F46027">
      <w:pPr>
        <w:pStyle w:val="Akapitzlist"/>
        <w:spacing w:line="360" w:lineRule="auto"/>
        <w:ind w:left="0" w:right="-1"/>
        <w:jc w:val="both"/>
        <w:rPr>
          <w:rFonts w:cstheme="minorHAnsi"/>
        </w:rPr>
      </w:pPr>
      <w:r w:rsidRPr="0090433B">
        <w:rPr>
          <w:rFonts w:cstheme="minorHAnsi"/>
        </w:rPr>
        <w:t xml:space="preserve"> 7</w:t>
      </w:r>
      <w:r w:rsidR="00626F2E" w:rsidRPr="0090433B">
        <w:rPr>
          <w:rFonts w:cstheme="minorHAnsi"/>
        </w:rPr>
        <w:t>) dokument stwierdzający prawo osoby (osób) podpisującej ofertę do reprezentowania Wykonawcy w postępowaniu o uzyskanie przedmiotowego zamówienia publicznego, ale tylko wtedy, kiedy prawo do reprezentowania Wykonawcy nie wynika z treści odpisu z właściwego rejestru lub zaświadczenia</w:t>
      </w:r>
      <w:r w:rsidR="00BF5035">
        <w:rPr>
          <w:rFonts w:cstheme="minorHAnsi"/>
        </w:rPr>
        <w:br/>
      </w:r>
      <w:r w:rsidR="00626F2E" w:rsidRPr="0090433B">
        <w:rPr>
          <w:rFonts w:cstheme="minorHAnsi"/>
        </w:rPr>
        <w:t xml:space="preserve">o wpisie do ewidencji działalności gospodarczej </w:t>
      </w:r>
      <w:r w:rsidR="00626F2E" w:rsidRPr="0090433B">
        <w:rPr>
          <w:rFonts w:cstheme="minorHAnsi"/>
          <w:b/>
        </w:rPr>
        <w:t>(pełnomocnictwo</w:t>
      </w:r>
      <w:r w:rsidR="00626F2E" w:rsidRPr="0090433B">
        <w:rPr>
          <w:rFonts w:cstheme="minorHAnsi"/>
          <w:b/>
          <w:bCs/>
        </w:rPr>
        <w:t>)</w:t>
      </w:r>
      <w:r w:rsidR="00626F2E" w:rsidRPr="0090433B">
        <w:rPr>
          <w:rFonts w:cstheme="minorHAnsi"/>
        </w:rPr>
        <w:t xml:space="preserve">. </w:t>
      </w:r>
    </w:p>
    <w:p w14:paraId="6E2BAAA9" w14:textId="21B2AB72" w:rsidR="00BB4E8A" w:rsidRPr="00BF5035" w:rsidRDefault="00BB4E8A" w:rsidP="00BB4E8A">
      <w:pPr>
        <w:suppressAutoHyphens/>
        <w:spacing w:before="60" w:after="0" w:line="360" w:lineRule="auto"/>
        <w:jc w:val="both"/>
        <w:rPr>
          <w:rFonts w:eastAsia="Times New Roman" w:cstheme="minorHAnsi"/>
          <w:b/>
          <w:bCs/>
          <w:lang w:eastAsia="ar-SA"/>
        </w:rPr>
      </w:pPr>
      <w:r w:rsidRPr="00BF5035">
        <w:rPr>
          <w:rFonts w:cstheme="minorHAnsi"/>
        </w:rPr>
        <w:t xml:space="preserve">8) </w:t>
      </w:r>
      <w:r w:rsidRPr="00BF5035">
        <w:rPr>
          <w:rFonts w:eastAsia="Times New Roman" w:cstheme="minorHAnsi"/>
          <w:b/>
          <w:bCs/>
          <w:lang w:eastAsia="ar-SA"/>
        </w:rPr>
        <w:t>wykazu osób</w:t>
      </w:r>
      <w:r w:rsidRPr="00BF5035">
        <w:rPr>
          <w:rFonts w:eastAsia="Times New Roman" w:cstheme="minorHAnsi"/>
          <w:lang w:eastAsia="ar-SA"/>
        </w:rPr>
        <w:t>, skierowanych przez Wykonawcę do realizacji zamówienia publicznego,</w:t>
      </w:r>
      <w:r w:rsidR="00BF5035">
        <w:rPr>
          <w:rFonts w:eastAsia="Times New Roman" w:cstheme="minorHAnsi"/>
          <w:lang w:eastAsia="ar-SA"/>
        </w:rPr>
        <w:br/>
      </w:r>
      <w:r w:rsidRPr="00BF5035">
        <w:rPr>
          <w:rFonts w:eastAsia="Times New Roman" w:cstheme="minorHAnsi"/>
          <w:lang w:eastAsia="ar-SA"/>
        </w:rPr>
        <w:t>wraz z informacjami na temat ich kwalifikacji zawodowych i doświadczenia niezbędnych do wykonania zamówienia publicznego, a także zakresu wykonywanych przez nie czynności oraz informacją</w:t>
      </w:r>
      <w:r w:rsidR="00BF5035">
        <w:rPr>
          <w:rFonts w:eastAsia="Times New Roman" w:cstheme="minorHAnsi"/>
          <w:lang w:eastAsia="ar-SA"/>
        </w:rPr>
        <w:br/>
      </w:r>
      <w:r w:rsidRPr="00BF5035">
        <w:rPr>
          <w:rFonts w:eastAsia="Times New Roman" w:cstheme="minorHAnsi"/>
          <w:lang w:eastAsia="ar-SA"/>
        </w:rPr>
        <w:t xml:space="preserve">o podstawie do dysponowania tymi osobami – </w:t>
      </w:r>
      <w:r w:rsidR="00B46F41" w:rsidRPr="00BF5035">
        <w:rPr>
          <w:rFonts w:eastAsia="Times New Roman" w:cstheme="minorHAnsi"/>
          <w:b/>
          <w:bCs/>
          <w:lang w:eastAsia="ar-SA"/>
        </w:rPr>
        <w:t>Załącznik Nr 6 do Ogłoszenia</w:t>
      </w:r>
      <w:r w:rsidRPr="00BF5035">
        <w:rPr>
          <w:rFonts w:eastAsia="Times New Roman" w:cstheme="minorHAnsi"/>
          <w:b/>
          <w:bCs/>
          <w:lang w:eastAsia="ar-SA"/>
        </w:rPr>
        <w:t>.</w:t>
      </w:r>
    </w:p>
    <w:p w14:paraId="1C3F09E9" w14:textId="48135058" w:rsidR="00BB4E8A" w:rsidRDefault="00B46F41" w:rsidP="00B46F41">
      <w:pPr>
        <w:suppressAutoHyphens/>
        <w:spacing w:before="60" w:after="0" w:line="360" w:lineRule="auto"/>
        <w:jc w:val="both"/>
        <w:rPr>
          <w:rFonts w:eastAsia="Times New Roman" w:cstheme="minorHAnsi"/>
          <w:b/>
          <w:bCs/>
          <w:lang w:eastAsia="ar-SA"/>
        </w:rPr>
      </w:pPr>
      <w:r w:rsidRPr="00B45D6C">
        <w:rPr>
          <w:rFonts w:eastAsia="Times New Roman" w:cstheme="minorHAnsi"/>
          <w:lang w:eastAsia="ar-SA"/>
        </w:rPr>
        <w:t>9)</w:t>
      </w:r>
      <w:r w:rsidRPr="0090433B">
        <w:rPr>
          <w:rFonts w:eastAsia="Times New Roman" w:cstheme="minorHAnsi"/>
          <w:b/>
          <w:bCs/>
          <w:lang w:eastAsia="ar-SA"/>
        </w:rPr>
        <w:t xml:space="preserve"> Oświadczenie </w:t>
      </w:r>
      <w:r w:rsidRPr="0090433B">
        <w:rPr>
          <w:rFonts w:eastAsia="Times New Roman" w:cstheme="minorHAnsi"/>
          <w:bCs/>
          <w:lang w:eastAsia="ar-SA"/>
        </w:rPr>
        <w:t xml:space="preserve">Wykonawcy, dotyczące zatrudnienia osób skierowanych do realizacji zamówienia – </w:t>
      </w:r>
      <w:r w:rsidRPr="0090433B">
        <w:rPr>
          <w:rFonts w:eastAsia="Times New Roman" w:cstheme="minorHAnsi"/>
          <w:b/>
          <w:bCs/>
          <w:lang w:eastAsia="ar-SA"/>
        </w:rPr>
        <w:t>Załącznik nr 7 do Ogłoszenia.</w:t>
      </w:r>
    </w:p>
    <w:p w14:paraId="47FBE605" w14:textId="77777777" w:rsidR="00313C77" w:rsidRPr="00F61750" w:rsidRDefault="00B45D6C" w:rsidP="00313C77">
      <w:pPr>
        <w:spacing w:after="0" w:line="360" w:lineRule="auto"/>
        <w:jc w:val="both"/>
        <w:rPr>
          <w:rFonts w:ascii="Calibri" w:hAnsi="Calibri" w:cs="Calibri"/>
        </w:rPr>
      </w:pPr>
      <w:r w:rsidRPr="00F61750">
        <w:rPr>
          <w:rFonts w:ascii="Calibri" w:eastAsia="Times New Roman" w:hAnsi="Calibri" w:cs="Calibri"/>
          <w:lang w:eastAsia="ar-SA"/>
        </w:rPr>
        <w:t xml:space="preserve">10) </w:t>
      </w:r>
      <w:r w:rsidR="00313C77" w:rsidRPr="00F61750">
        <w:rPr>
          <w:rFonts w:ascii="Calibri" w:hAnsi="Calibri" w:cs="Calibri"/>
        </w:rPr>
        <w:t xml:space="preserve">Wykonawca musi posiadać </w:t>
      </w:r>
      <w:r w:rsidR="00313C77" w:rsidRPr="00F61750">
        <w:rPr>
          <w:rFonts w:ascii="Calibri" w:hAnsi="Calibri" w:cs="Calibri"/>
          <w:b/>
          <w:bCs/>
        </w:rPr>
        <w:t>ważne pozwolenie radiowe</w:t>
      </w:r>
      <w:r w:rsidR="00313C77" w:rsidRPr="00F61750">
        <w:rPr>
          <w:rFonts w:ascii="Calibri" w:hAnsi="Calibri" w:cs="Calibri"/>
        </w:rPr>
        <w:t xml:space="preserve"> wydane przez Prezesa Urzędu Komunikacji Elektronicznej na używanie radiowych urządzeń nadawczych lub nadawczo – odbiorczych pracujących w służbie radiokomunikacyjnej ruchomej lądowej typu monitoringu systemów alarmowych na obszarze miasta Bydgoszczy jak i powiatu bydgoskiego. Wykonawca przedłoży Zamawiającemu kserokopię pozwolenia radiowego o którym mowa powyżej potwierdzoną</w:t>
      </w:r>
      <w:r w:rsidR="00313C77" w:rsidRPr="00F61750">
        <w:rPr>
          <w:rFonts w:ascii="Calibri" w:hAnsi="Calibri" w:cs="Calibri"/>
        </w:rPr>
        <w:br/>
        <w:t xml:space="preserve">za zgodność z oryginałem. </w:t>
      </w:r>
    </w:p>
    <w:p w14:paraId="396BF481" w14:textId="77777777" w:rsidR="00626F2E" w:rsidRPr="0090433B" w:rsidRDefault="00626F2E" w:rsidP="00F46027">
      <w:pPr>
        <w:pStyle w:val="Akapitzlist"/>
        <w:spacing w:line="360" w:lineRule="auto"/>
        <w:ind w:left="0" w:right="-1"/>
        <w:jc w:val="both"/>
        <w:rPr>
          <w:rFonts w:cstheme="minorHAnsi"/>
        </w:rPr>
      </w:pPr>
      <w:r w:rsidRPr="0090433B">
        <w:rPr>
          <w:rFonts w:cstheme="minorHAnsi"/>
        </w:rPr>
        <w:t>7. 2. Wykonawca nie jest zobowiązany do złożenia dok</w:t>
      </w:r>
      <w:r w:rsidR="00A6400F" w:rsidRPr="0090433B">
        <w:rPr>
          <w:rFonts w:cstheme="minorHAnsi"/>
        </w:rPr>
        <w:t>umentów, o których mowa w ust. 7.1.</w:t>
      </w:r>
      <w:r w:rsidR="009B4068" w:rsidRPr="0090433B">
        <w:rPr>
          <w:rFonts w:cstheme="minorHAnsi"/>
        </w:rPr>
        <w:t xml:space="preserve"> pkt  4, </w:t>
      </w:r>
      <w:r w:rsidRPr="0090433B">
        <w:rPr>
          <w:rFonts w:cstheme="minorHAnsi"/>
        </w:rPr>
        <w:t>jeżeli znajdują się one w posiadaniu Zamawiającego lub Zamawiający może je uzyskać za pomocą bezpłatnych i ogólnodostępnych baz danych, w szczególności rejestrów publicznych w rozumieniu ustawy z dnia 17 lutego 2005 r. o informatyzacji działalności podmiotów realizujących zadan</w:t>
      </w:r>
      <w:r w:rsidR="00627646" w:rsidRPr="0090433B">
        <w:rPr>
          <w:rFonts w:cstheme="minorHAnsi"/>
        </w:rPr>
        <w:t>ia publiczne (Dz. U. z 2017 r. poz. 570 j.t.</w:t>
      </w:r>
      <w:r w:rsidRPr="0090433B">
        <w:rPr>
          <w:rFonts w:cstheme="minorHAnsi"/>
        </w:rPr>
        <w:t xml:space="preserve">). </w:t>
      </w:r>
    </w:p>
    <w:p w14:paraId="7D8FCFED" w14:textId="6C047FCE" w:rsidR="00626F2E" w:rsidRPr="0090433B" w:rsidRDefault="00626F2E" w:rsidP="00F46027">
      <w:pPr>
        <w:pStyle w:val="Akapitzlist"/>
        <w:spacing w:line="360" w:lineRule="auto"/>
        <w:ind w:left="0" w:right="-1"/>
        <w:jc w:val="both"/>
        <w:rPr>
          <w:rFonts w:cstheme="minorHAnsi"/>
        </w:rPr>
      </w:pPr>
      <w:r w:rsidRPr="0090433B">
        <w:rPr>
          <w:rFonts w:cstheme="minorHAnsi"/>
        </w:rPr>
        <w:t xml:space="preserve">7.3. Jeżeli Wykonawca nie złoży oświadczeń lub dokumentów wymienionych w ust. </w:t>
      </w:r>
      <w:r w:rsidR="00A6400F" w:rsidRPr="0090433B">
        <w:rPr>
          <w:rFonts w:cstheme="minorHAnsi"/>
        </w:rPr>
        <w:t>7.</w:t>
      </w:r>
      <w:r w:rsidRPr="0090433B">
        <w:rPr>
          <w:rFonts w:cstheme="minorHAnsi"/>
        </w:rPr>
        <w:t>1</w:t>
      </w:r>
      <w:r w:rsidR="00A6400F" w:rsidRPr="0090433B">
        <w:rPr>
          <w:rFonts w:cstheme="minorHAnsi"/>
        </w:rPr>
        <w:t>.</w:t>
      </w:r>
      <w:r w:rsidRPr="0090433B">
        <w:rPr>
          <w:rFonts w:cstheme="minorHAnsi"/>
        </w:rPr>
        <w:t xml:space="preserve"> lub innych dokumentów niezbędnych do przeprowadzenia postępowania, oświadczenia lub dokumenty</w:t>
      </w:r>
      <w:r w:rsidR="00257FF8">
        <w:rPr>
          <w:rFonts w:cstheme="minorHAnsi"/>
        </w:rPr>
        <w:br/>
      </w:r>
      <w:r w:rsidRPr="0090433B">
        <w:rPr>
          <w:rFonts w:cstheme="minorHAnsi"/>
        </w:rPr>
        <w:t>są niekompletne, zawierają błędy lub budzą wskazane przez Zamawiającego wątpliwości, Zamawiający wzywa Wykonawcę do ich złożenia, uzupełnienia lub poprawienia albo do udzielenia wyjaśnień</w:t>
      </w:r>
      <w:r w:rsidR="00257FF8">
        <w:rPr>
          <w:rFonts w:cstheme="minorHAnsi"/>
        </w:rPr>
        <w:br/>
      </w:r>
      <w:r w:rsidRPr="0090433B">
        <w:rPr>
          <w:rFonts w:cstheme="minorHAnsi"/>
        </w:rPr>
        <w:t xml:space="preserve">w terminie przez siebie wskazanym. </w:t>
      </w:r>
    </w:p>
    <w:p w14:paraId="1128B9DA" w14:textId="55077932" w:rsidR="00626F2E" w:rsidRPr="0090433B" w:rsidRDefault="00626F2E" w:rsidP="00F46027">
      <w:pPr>
        <w:pStyle w:val="Akapitzlist"/>
        <w:spacing w:line="360" w:lineRule="auto"/>
        <w:ind w:left="0" w:right="-1"/>
        <w:jc w:val="both"/>
        <w:rPr>
          <w:rFonts w:cstheme="minorHAnsi"/>
        </w:rPr>
      </w:pPr>
      <w:r w:rsidRPr="0090433B">
        <w:rPr>
          <w:rFonts w:cstheme="minorHAnsi"/>
        </w:rPr>
        <w:lastRenderedPageBreak/>
        <w:t>7.4. Zamawiający odrzuci ofertę, jeżeli Wykonawca, w odpowiedzi na wezwanie Zamawiającego,</w:t>
      </w:r>
      <w:r w:rsidR="00257FF8">
        <w:rPr>
          <w:rFonts w:cstheme="minorHAnsi"/>
        </w:rPr>
        <w:br/>
      </w:r>
      <w:r w:rsidRPr="0090433B">
        <w:rPr>
          <w:rFonts w:cstheme="minorHAnsi"/>
        </w:rPr>
        <w:t>o którym mowa w us</w:t>
      </w:r>
      <w:r w:rsidR="00A6400F" w:rsidRPr="0090433B">
        <w:rPr>
          <w:rFonts w:cstheme="minorHAnsi"/>
        </w:rPr>
        <w:t>t. 7.3.</w:t>
      </w:r>
      <w:r w:rsidRPr="0090433B">
        <w:rPr>
          <w:rFonts w:cstheme="minorHAnsi"/>
        </w:rPr>
        <w:t xml:space="preserve"> nie złoży wymaganych oświadczeń lub dokumentów, nie uzupełni</w:t>
      </w:r>
      <w:r w:rsidR="00257FF8">
        <w:rPr>
          <w:rFonts w:cstheme="minorHAnsi"/>
        </w:rPr>
        <w:br/>
      </w:r>
      <w:r w:rsidRPr="0090433B">
        <w:rPr>
          <w:rFonts w:cstheme="minorHAnsi"/>
        </w:rPr>
        <w:t xml:space="preserve">ich lub nie poprawi, albo nie udzieli wyjaśnień. </w:t>
      </w:r>
    </w:p>
    <w:p w14:paraId="626E9252" w14:textId="77777777" w:rsidR="00626F2E" w:rsidRPr="0090433B" w:rsidRDefault="00626F2E" w:rsidP="00F46027">
      <w:pPr>
        <w:pStyle w:val="Akapitzlist"/>
        <w:spacing w:line="360" w:lineRule="auto"/>
        <w:ind w:left="0" w:right="-1"/>
        <w:jc w:val="both"/>
        <w:rPr>
          <w:rFonts w:cstheme="minorHAnsi"/>
        </w:rPr>
      </w:pPr>
      <w:r w:rsidRPr="0090433B">
        <w:rPr>
          <w:rFonts w:cstheme="minorHAnsi"/>
        </w:rPr>
        <w:t xml:space="preserve">7.5. Wykonawcy wspólnie ubiegający się o udzielenie zamówienia. </w:t>
      </w:r>
    </w:p>
    <w:p w14:paraId="46F0417C" w14:textId="0809AAA1" w:rsidR="00626F2E" w:rsidRPr="0090433B" w:rsidRDefault="00626F2E" w:rsidP="00F46027">
      <w:pPr>
        <w:pStyle w:val="Akapitzlist"/>
        <w:spacing w:line="360" w:lineRule="auto"/>
        <w:ind w:left="0" w:right="-1"/>
        <w:jc w:val="both"/>
        <w:rPr>
          <w:rFonts w:cstheme="minorHAnsi"/>
        </w:rPr>
      </w:pPr>
      <w:r w:rsidRPr="0090433B">
        <w:rPr>
          <w:rFonts w:cstheme="minorHAnsi"/>
        </w:rPr>
        <w:t>1) W przypadku Wykonawców wspólnie ubiegających się o udzielenie zamówienia, (konsorcjum, spółka cywilna) Wykonawcy ustanawiają pełnomocnika do reprezentowania ich w postępowaniu</w:t>
      </w:r>
      <w:r w:rsidR="00257FF8">
        <w:rPr>
          <w:rFonts w:cstheme="minorHAnsi"/>
        </w:rPr>
        <w:br/>
      </w:r>
      <w:r w:rsidRPr="0090433B">
        <w:rPr>
          <w:rFonts w:cstheme="minorHAnsi"/>
        </w:rPr>
        <w:t xml:space="preserve">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 </w:t>
      </w:r>
    </w:p>
    <w:p w14:paraId="0A0D08E4" w14:textId="6597E181" w:rsidR="00626F2E" w:rsidRPr="0090433B" w:rsidRDefault="00626F2E" w:rsidP="00F46027">
      <w:pPr>
        <w:pStyle w:val="Akapitzlist"/>
        <w:spacing w:line="360" w:lineRule="auto"/>
        <w:ind w:left="0" w:right="-1"/>
        <w:jc w:val="both"/>
        <w:rPr>
          <w:rFonts w:cstheme="minorHAnsi"/>
        </w:rPr>
      </w:pPr>
      <w:r w:rsidRPr="0090433B">
        <w:rPr>
          <w:rFonts w:cstheme="minorHAnsi"/>
        </w:rPr>
        <w:t>2) 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w:t>
      </w:r>
      <w:r w:rsidR="006047AF">
        <w:rPr>
          <w:rFonts w:cstheme="minorHAnsi"/>
        </w:rPr>
        <w:br/>
      </w:r>
      <w:r w:rsidRPr="0090433B">
        <w:rPr>
          <w:rFonts w:cstheme="minorHAnsi"/>
        </w:rPr>
        <w:t xml:space="preserve">tych Wykonawców. </w:t>
      </w:r>
    </w:p>
    <w:p w14:paraId="311ADA50" w14:textId="77777777" w:rsidR="00626F2E" w:rsidRPr="0090433B" w:rsidRDefault="00626F2E" w:rsidP="00F46027">
      <w:pPr>
        <w:pStyle w:val="Akapitzlist"/>
        <w:spacing w:line="360" w:lineRule="auto"/>
        <w:ind w:left="0" w:right="-1"/>
        <w:jc w:val="both"/>
        <w:rPr>
          <w:rFonts w:cstheme="minorHAnsi"/>
          <w:b/>
        </w:rPr>
      </w:pPr>
      <w:r w:rsidRPr="0090433B">
        <w:rPr>
          <w:rFonts w:cstheme="minorHAnsi"/>
          <w:b/>
        </w:rPr>
        <w:t>7.6. Podwykonawcy</w:t>
      </w:r>
      <w:r w:rsidR="00CC522B" w:rsidRPr="0090433B">
        <w:rPr>
          <w:rFonts w:cstheme="minorHAnsi"/>
          <w:b/>
        </w:rPr>
        <w:t xml:space="preserve"> </w:t>
      </w:r>
    </w:p>
    <w:p w14:paraId="6E35ED7A" w14:textId="038A2D3A" w:rsidR="00626F2E" w:rsidRPr="0090433B" w:rsidRDefault="00626F2E" w:rsidP="00626F2E">
      <w:pPr>
        <w:pStyle w:val="Akapitzlist"/>
        <w:spacing w:line="360" w:lineRule="auto"/>
        <w:ind w:left="0" w:right="-1"/>
        <w:jc w:val="both"/>
        <w:rPr>
          <w:rFonts w:cstheme="minorHAnsi"/>
        </w:rPr>
      </w:pPr>
      <w:r w:rsidRPr="0090433B">
        <w:rPr>
          <w:rFonts w:cstheme="minorHAnsi"/>
        </w:rPr>
        <w:t>1) Zgodnie z art. 36b ust. 1 ustawy – Zamawiający żąda wskazania przez Wykonawcę w ofercie, części zamówienia, której wykonanie powierzy podwykonawcom i podania nazw (firm) podwykonawców</w:t>
      </w:r>
      <w:r w:rsidR="006047AF">
        <w:rPr>
          <w:rFonts w:cstheme="minorHAnsi"/>
        </w:rPr>
        <w:br/>
      </w:r>
      <w:r w:rsidRPr="0090433B">
        <w:rPr>
          <w:rFonts w:cstheme="minorHAnsi"/>
        </w:rPr>
        <w:t>w form</w:t>
      </w:r>
      <w:r w:rsidR="007B6617" w:rsidRPr="0090433B">
        <w:rPr>
          <w:rFonts w:cstheme="minorHAnsi"/>
        </w:rPr>
        <w:t>ularzu ofertowym (załącznik nr 2</w:t>
      </w:r>
      <w:r w:rsidRPr="0090433B">
        <w:rPr>
          <w:rFonts w:cstheme="minorHAnsi"/>
        </w:rPr>
        <w:t xml:space="preserve"> do ogłoszenia, </w:t>
      </w:r>
      <w:r w:rsidRPr="0090433B">
        <w:rPr>
          <w:rFonts w:cstheme="minorHAnsi"/>
          <w:b/>
          <w:u w:val="single"/>
        </w:rPr>
        <w:t>jeśli dotyczy</w:t>
      </w:r>
      <w:r w:rsidRPr="0090433B">
        <w:rPr>
          <w:rFonts w:cstheme="minorHAnsi"/>
        </w:rPr>
        <w:t xml:space="preserve">). </w:t>
      </w:r>
    </w:p>
    <w:p w14:paraId="25E446ED" w14:textId="17BDE5C1" w:rsidR="00626F2E" w:rsidRPr="0090433B" w:rsidRDefault="00626F2E" w:rsidP="00626F2E">
      <w:pPr>
        <w:pStyle w:val="Akapitzlist"/>
        <w:spacing w:line="360" w:lineRule="auto"/>
        <w:ind w:left="0" w:right="-1"/>
        <w:jc w:val="both"/>
        <w:rPr>
          <w:rFonts w:cstheme="minorHAnsi"/>
        </w:rPr>
      </w:pPr>
      <w:r w:rsidRPr="0090433B">
        <w:rPr>
          <w:rFonts w:cstheme="minorHAnsi"/>
        </w:rPr>
        <w:t>2) Powierzenie wykonania części zamówienia podwykonawcom nie zwalnia Wykonawcy</w:t>
      </w:r>
      <w:r w:rsidR="00A81E6A">
        <w:rPr>
          <w:rFonts w:cstheme="minorHAnsi"/>
        </w:rPr>
        <w:br/>
      </w:r>
      <w:r w:rsidRPr="0090433B">
        <w:rPr>
          <w:rFonts w:cstheme="minorHAnsi"/>
        </w:rPr>
        <w:t xml:space="preserve">z odpowiedzialności za należyte wykonanie tego zamówienia. </w:t>
      </w:r>
    </w:p>
    <w:p w14:paraId="277A35E7" w14:textId="77777777" w:rsidR="00CC522B" w:rsidRPr="0090433B" w:rsidRDefault="00CC522B" w:rsidP="00CC522B">
      <w:pPr>
        <w:pStyle w:val="Akapitzlist"/>
        <w:spacing w:line="360" w:lineRule="auto"/>
        <w:ind w:left="0" w:right="-1"/>
        <w:jc w:val="both"/>
        <w:rPr>
          <w:rFonts w:cstheme="minorHAnsi"/>
          <w:b/>
        </w:rPr>
      </w:pPr>
      <w:r w:rsidRPr="0090433B">
        <w:rPr>
          <w:rFonts w:cstheme="minorHAnsi"/>
          <w:b/>
        </w:rPr>
        <w:t xml:space="preserve">7.7. Wykonawcy zagraniczni. </w:t>
      </w:r>
    </w:p>
    <w:p w14:paraId="16729B3D" w14:textId="77777777" w:rsidR="0022771F" w:rsidRPr="0090433B" w:rsidRDefault="00CC522B" w:rsidP="00CC522B">
      <w:pPr>
        <w:pStyle w:val="Akapitzlist"/>
        <w:spacing w:line="360" w:lineRule="auto"/>
        <w:ind w:left="0" w:right="-1"/>
        <w:jc w:val="both"/>
        <w:rPr>
          <w:rFonts w:cstheme="minorHAnsi"/>
        </w:rPr>
      </w:pPr>
      <w:r w:rsidRPr="0090433B">
        <w:rPr>
          <w:rFonts w:cstheme="minorHAnsi"/>
        </w:rPr>
        <w:t xml:space="preserve">1) Jeżeli Wykonawca ma siedzibę lub miejsce zamieszkania poza terytorium Rzeczypospolitej Polskiej, zamiast dokumentów, o których mowa w </w:t>
      </w:r>
      <w:r w:rsidR="007B6617" w:rsidRPr="0090433B">
        <w:rPr>
          <w:rFonts w:cstheme="minorHAnsi"/>
        </w:rPr>
        <w:t>ust. 7 pkt 7.1</w:t>
      </w:r>
      <w:r w:rsidR="007B6617" w:rsidRPr="0090433B">
        <w:rPr>
          <w:rFonts w:cstheme="minorHAnsi"/>
          <w:color w:val="C00000"/>
        </w:rPr>
        <w:t>.</w:t>
      </w:r>
      <w:r w:rsidRPr="0090433B">
        <w:rPr>
          <w:rFonts w:cstheme="minorHAnsi"/>
          <w:color w:val="C00000"/>
        </w:rPr>
        <w:t xml:space="preserve"> </w:t>
      </w:r>
      <w:r w:rsidRPr="0090433B">
        <w:rPr>
          <w:rFonts w:cstheme="minorHAnsi"/>
        </w:rPr>
        <w:t xml:space="preserve">składa dokument lub dokumenty wystawione w kraju, w którym wykonawca ma siedzibę lub miejsce zamieszkania, potwierdzające, że nie otwarto jego likwidacji ani nie ogłoszono upadłości. </w:t>
      </w:r>
    </w:p>
    <w:p w14:paraId="45BA2F1A" w14:textId="77777777" w:rsidR="0022771F" w:rsidRPr="0090433B" w:rsidRDefault="00CC522B" w:rsidP="00CC522B">
      <w:pPr>
        <w:pStyle w:val="Akapitzlist"/>
        <w:spacing w:line="360" w:lineRule="auto"/>
        <w:ind w:left="0" w:right="-1"/>
        <w:jc w:val="both"/>
        <w:rPr>
          <w:rFonts w:cstheme="minorHAnsi"/>
        </w:rPr>
      </w:pPr>
      <w:r w:rsidRPr="0090433B">
        <w:rPr>
          <w:rFonts w:cstheme="minorHAnsi"/>
        </w:rPr>
        <w:t xml:space="preserve">2) Dokumenty, o których mowa w pkt 1, powinny być wystawione nie wcześniej niż 6 miesięcy przed upływem terminu składania ofert. </w:t>
      </w:r>
    </w:p>
    <w:p w14:paraId="12ADDE47" w14:textId="77777777" w:rsidR="0022771F" w:rsidRPr="0090433B" w:rsidRDefault="00CC522B" w:rsidP="00CC522B">
      <w:pPr>
        <w:pStyle w:val="Akapitzlist"/>
        <w:spacing w:line="360" w:lineRule="auto"/>
        <w:ind w:left="0" w:right="-1"/>
        <w:jc w:val="both"/>
        <w:rPr>
          <w:rFonts w:cstheme="minorHAnsi"/>
        </w:rPr>
      </w:pPr>
      <w:r w:rsidRPr="0090433B">
        <w:rPr>
          <w:rFonts w:cstheme="minorHAnsi"/>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334F780" w14:textId="6071E4EC" w:rsidR="0022771F" w:rsidRDefault="00CC522B" w:rsidP="00CC522B">
      <w:pPr>
        <w:pStyle w:val="Akapitzlist"/>
        <w:spacing w:line="360" w:lineRule="auto"/>
        <w:ind w:left="0" w:right="-1"/>
        <w:jc w:val="both"/>
        <w:rPr>
          <w:rFonts w:cstheme="minorHAnsi"/>
        </w:rPr>
      </w:pPr>
      <w:r w:rsidRPr="0090433B">
        <w:rPr>
          <w:rFonts w:cstheme="minorHAnsi"/>
        </w:rPr>
        <w:lastRenderedPageBreak/>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007C79F8" w:rsidRPr="0090433B">
        <w:rPr>
          <w:rFonts w:cstheme="minorHAnsi"/>
        </w:rPr>
        <w:t xml:space="preserve"> </w:t>
      </w:r>
    </w:p>
    <w:p w14:paraId="1207BBB3" w14:textId="77777777" w:rsidR="0022771F" w:rsidRPr="0090433B" w:rsidRDefault="0022771F" w:rsidP="00CC522B">
      <w:pPr>
        <w:pStyle w:val="Akapitzlist"/>
        <w:spacing w:line="360" w:lineRule="auto"/>
        <w:ind w:left="0" w:right="-1"/>
        <w:jc w:val="both"/>
        <w:rPr>
          <w:rFonts w:cstheme="minorHAnsi"/>
          <w:b/>
        </w:rPr>
      </w:pPr>
      <w:r w:rsidRPr="0090433B">
        <w:rPr>
          <w:rFonts w:cstheme="minorHAnsi"/>
          <w:b/>
        </w:rPr>
        <w:t xml:space="preserve">8. </w:t>
      </w:r>
      <w:r w:rsidR="00CC522B" w:rsidRPr="0090433B">
        <w:rPr>
          <w:rFonts w:cstheme="minorHAnsi"/>
          <w:b/>
        </w:rPr>
        <w:t xml:space="preserve">OPIS SPOSOBU POROZUMIEWANIA SIĘ ZAMAWIAJĄCEGO Z WYKONAWCAMI ORAZ UDZIELANIA WYJAŚNIEŃ DOTYCZĄCYCH OGŁOSZENIA </w:t>
      </w:r>
    </w:p>
    <w:p w14:paraId="4DB87F78" w14:textId="0913B526" w:rsidR="00DD5200" w:rsidRPr="0090433B" w:rsidRDefault="0022771F" w:rsidP="00CC522B">
      <w:pPr>
        <w:pStyle w:val="Akapitzlist"/>
        <w:spacing w:line="360" w:lineRule="auto"/>
        <w:ind w:left="0" w:right="-1"/>
        <w:jc w:val="both"/>
        <w:rPr>
          <w:rFonts w:cstheme="minorHAnsi"/>
        </w:rPr>
      </w:pPr>
      <w:r w:rsidRPr="0090433B">
        <w:rPr>
          <w:rFonts w:cstheme="minorHAnsi"/>
        </w:rPr>
        <w:t>8.</w:t>
      </w:r>
      <w:r w:rsidR="00CC522B" w:rsidRPr="0090433B">
        <w:rPr>
          <w:rFonts w:cstheme="minorHAnsi"/>
        </w:rPr>
        <w:t>1. Dopusz</w:t>
      </w:r>
      <w:r w:rsidR="000A082A" w:rsidRPr="0090433B">
        <w:rPr>
          <w:rFonts w:cstheme="minorHAnsi"/>
        </w:rPr>
        <w:t>cza się formę porozumiewania,</w:t>
      </w:r>
      <w:r w:rsidR="00CC522B" w:rsidRPr="0090433B">
        <w:rPr>
          <w:rFonts w:cstheme="minorHAnsi"/>
        </w:rPr>
        <w:t xml:space="preserve"> przy użyciu środków komunikacji elektronicznej (tj. poczty elektronicznej). Oświadczenia, dokumenty, oferty w tym ich uzupełnienia, poprawienia, wyjaśnienia – pod rygorem nieważności – muszą zostać złożone w formie pisemnej. Jeżeli Zamawiający</w:t>
      </w:r>
      <w:r w:rsidR="00940D03">
        <w:rPr>
          <w:rFonts w:cstheme="minorHAnsi"/>
        </w:rPr>
        <w:br/>
      </w:r>
      <w:r w:rsidR="00CC522B" w:rsidRPr="0090433B">
        <w:rPr>
          <w:rFonts w:cstheme="minorHAnsi"/>
        </w:rPr>
        <w:t xml:space="preserve">lub Wykonawca przekazują oświadczenia, wnioski, zawiadomienia oraz informacje przy użyciu poczty elektronicznej, każda ze stron na żądanie drugiej strony niezwłocznie potwierdza fakt ich otrzymania. </w:t>
      </w:r>
      <w:r w:rsidRPr="0090433B">
        <w:rPr>
          <w:rFonts w:cstheme="minorHAnsi"/>
        </w:rPr>
        <w:t>8.</w:t>
      </w:r>
      <w:r w:rsidR="00CC522B" w:rsidRPr="0090433B">
        <w:rPr>
          <w:rFonts w:cstheme="minorHAnsi"/>
        </w:rPr>
        <w:t>2. Wykonawca może zwrócić się do Zamawiającego o wyjaśnienie treści ogłoszenia w terminie</w:t>
      </w:r>
      <w:r w:rsidR="007309CF">
        <w:rPr>
          <w:rFonts w:cstheme="minorHAnsi"/>
        </w:rPr>
        <w:br/>
      </w:r>
      <w:r w:rsidR="00CC522B" w:rsidRPr="0090433B">
        <w:rPr>
          <w:rFonts w:cstheme="minorHAnsi"/>
        </w:rPr>
        <w:t xml:space="preserve">do </w:t>
      </w:r>
      <w:r w:rsidR="00260551" w:rsidRPr="0090433B">
        <w:rPr>
          <w:rFonts w:cstheme="minorHAnsi"/>
          <w:b/>
        </w:rPr>
        <w:t xml:space="preserve">dnia </w:t>
      </w:r>
      <w:r w:rsidR="007E6C1F">
        <w:rPr>
          <w:rFonts w:cstheme="minorHAnsi"/>
          <w:b/>
        </w:rPr>
        <w:t>16.11.2020</w:t>
      </w:r>
      <w:r w:rsidR="00CC522B" w:rsidRPr="0090433B">
        <w:rPr>
          <w:rFonts w:cstheme="minorHAnsi"/>
          <w:b/>
          <w:color w:val="FF0000"/>
        </w:rPr>
        <w:t xml:space="preserve"> </w:t>
      </w:r>
      <w:r w:rsidR="00CC522B" w:rsidRPr="007E6C1F">
        <w:rPr>
          <w:rFonts w:cstheme="minorHAnsi"/>
          <w:b/>
        </w:rPr>
        <w:t>r</w:t>
      </w:r>
      <w:r w:rsidR="00CC522B" w:rsidRPr="007E6C1F">
        <w:rPr>
          <w:rFonts w:cstheme="minorHAnsi"/>
        </w:rPr>
        <w:t xml:space="preserve">. </w:t>
      </w:r>
      <w:r w:rsidR="00CC522B" w:rsidRPr="0090433B">
        <w:rPr>
          <w:rFonts w:cstheme="minorHAnsi"/>
        </w:rPr>
        <w:t xml:space="preserve">Obowiązują następujące formy zapytań: pisemna, elektroniczna. </w:t>
      </w:r>
    </w:p>
    <w:p w14:paraId="39FEF656" w14:textId="506C0551" w:rsidR="00DD5200" w:rsidRPr="0090433B" w:rsidRDefault="00DD5200" w:rsidP="00CC522B">
      <w:pPr>
        <w:pStyle w:val="Akapitzlist"/>
        <w:spacing w:line="360" w:lineRule="auto"/>
        <w:ind w:left="0" w:right="-1"/>
        <w:jc w:val="both"/>
        <w:rPr>
          <w:rFonts w:cstheme="minorHAnsi"/>
          <w:color w:val="FF0000"/>
        </w:rPr>
      </w:pPr>
      <w:r w:rsidRPr="0090433B">
        <w:rPr>
          <w:rFonts w:cstheme="minorHAnsi"/>
        </w:rPr>
        <w:t>8.</w:t>
      </w:r>
      <w:r w:rsidR="00CC522B" w:rsidRPr="0090433B">
        <w:rPr>
          <w:rFonts w:cstheme="minorHAnsi"/>
        </w:rPr>
        <w:t>3. Wyjaśnienia, modyfikacje dotyczące ogłoszenia zostaną zamieszczone na stronie intern</w:t>
      </w:r>
      <w:r w:rsidRPr="0090433B">
        <w:rPr>
          <w:rFonts w:cstheme="minorHAnsi"/>
        </w:rPr>
        <w:t xml:space="preserve">etowej: </w:t>
      </w:r>
      <w:hyperlink w:history="1">
        <w:r w:rsidR="00254480" w:rsidRPr="00D542DD">
          <w:rPr>
            <w:rStyle w:val="Hipercze"/>
            <w:rFonts w:cstheme="minorHAnsi"/>
            <w:color w:val="auto"/>
          </w:rPr>
          <w:t>http://</w:t>
        </w:r>
      </w:hyperlink>
      <w:hyperlink r:id="rId10" w:history="1">
        <w:r w:rsidR="00914A83" w:rsidRPr="00914A83">
          <w:rPr>
            <w:rStyle w:val="Hipercze"/>
            <w:rFonts w:cstheme="minorHAnsi"/>
            <w:color w:val="auto"/>
          </w:rPr>
          <w:t>www.bcsbydgoszcz.pl</w:t>
        </w:r>
      </w:hyperlink>
      <w:r w:rsidR="00254480" w:rsidRPr="00914A83">
        <w:rPr>
          <w:rFonts w:cstheme="minorHAnsi"/>
        </w:rPr>
        <w:t xml:space="preserve">.  </w:t>
      </w:r>
    </w:p>
    <w:p w14:paraId="053D0F9F" w14:textId="77777777" w:rsidR="00CC522B" w:rsidRPr="0090433B" w:rsidRDefault="00CC522B" w:rsidP="00CC522B">
      <w:pPr>
        <w:pStyle w:val="Akapitzlist"/>
        <w:spacing w:line="360" w:lineRule="auto"/>
        <w:ind w:left="0" w:right="-1"/>
        <w:jc w:val="both"/>
        <w:rPr>
          <w:rFonts w:cstheme="minorHAnsi"/>
        </w:rPr>
      </w:pPr>
      <w:r w:rsidRPr="0090433B">
        <w:rPr>
          <w:rFonts w:cstheme="minorHAnsi"/>
        </w:rPr>
        <w:t xml:space="preserve"> 4. Osoba upoważniona do bezpośredniego kontaktowania się z wykonawcami:</w:t>
      </w:r>
    </w:p>
    <w:p w14:paraId="449A7F9D" w14:textId="77777777" w:rsidR="00474C6B" w:rsidRDefault="00376781" w:rsidP="00BE560D">
      <w:pPr>
        <w:numPr>
          <w:ilvl w:val="0"/>
          <w:numId w:val="4"/>
        </w:numPr>
        <w:suppressAutoHyphens/>
        <w:spacing w:after="0" w:line="360" w:lineRule="auto"/>
        <w:ind w:right="-1"/>
        <w:jc w:val="both"/>
        <w:rPr>
          <w:rFonts w:eastAsia="Times New Roman" w:cstheme="minorHAnsi"/>
          <w:lang w:eastAsia="ar-SA"/>
        </w:rPr>
      </w:pPr>
      <w:r w:rsidRPr="0090433B">
        <w:rPr>
          <w:rFonts w:eastAsia="Times New Roman" w:cstheme="minorHAnsi"/>
          <w:b/>
          <w:lang w:eastAsia="ar-SA"/>
        </w:rPr>
        <w:t>w sprawach merytorycznych</w:t>
      </w:r>
      <w:r w:rsidR="009B4068" w:rsidRPr="0090433B">
        <w:rPr>
          <w:rFonts w:eastAsia="Times New Roman" w:cstheme="minorHAnsi"/>
          <w:lang w:eastAsia="ar-SA"/>
        </w:rPr>
        <w:t xml:space="preserve">: </w:t>
      </w:r>
    </w:p>
    <w:p w14:paraId="128CFA17" w14:textId="134F2CF7" w:rsidR="00376781" w:rsidRPr="000061ED" w:rsidRDefault="00474C6B" w:rsidP="00474C6B">
      <w:pPr>
        <w:suppressAutoHyphens/>
        <w:spacing w:after="0" w:line="360" w:lineRule="auto"/>
        <w:ind w:left="786" w:right="-1"/>
        <w:jc w:val="both"/>
        <w:rPr>
          <w:rFonts w:eastAsia="Times New Roman" w:cstheme="minorHAnsi"/>
          <w:lang w:eastAsia="ar-SA"/>
        </w:rPr>
      </w:pPr>
      <w:r>
        <w:rPr>
          <w:rFonts w:eastAsia="Times New Roman" w:cstheme="minorHAnsi"/>
          <w:b/>
          <w:lang w:eastAsia="ar-SA"/>
        </w:rPr>
        <w:t>część 1</w:t>
      </w:r>
      <w:r w:rsidRPr="00474C6B">
        <w:rPr>
          <w:rFonts w:eastAsia="Times New Roman" w:cstheme="minorHAnsi"/>
          <w:lang w:eastAsia="ar-SA"/>
        </w:rPr>
        <w:t>:</w:t>
      </w:r>
      <w:r>
        <w:rPr>
          <w:rFonts w:eastAsia="Times New Roman" w:cstheme="minorHAnsi"/>
          <w:lang w:eastAsia="ar-SA"/>
        </w:rPr>
        <w:t xml:space="preserve"> pan Janusz Hoffma</w:t>
      </w:r>
      <w:r w:rsidR="007408CA">
        <w:rPr>
          <w:rFonts w:eastAsia="Times New Roman" w:cstheme="minorHAnsi"/>
          <w:lang w:eastAsia="ar-SA"/>
        </w:rPr>
        <w:t>n</w:t>
      </w:r>
      <w:r>
        <w:rPr>
          <w:rFonts w:eastAsia="Times New Roman" w:cstheme="minorHAnsi"/>
          <w:lang w:eastAsia="ar-SA"/>
        </w:rPr>
        <w:t>n</w:t>
      </w:r>
      <w:r w:rsidR="009B4068" w:rsidRPr="0090433B">
        <w:rPr>
          <w:rFonts w:eastAsia="Times New Roman" w:cstheme="minorHAnsi"/>
          <w:color w:val="FF0000"/>
          <w:lang w:eastAsia="ar-SA"/>
        </w:rPr>
        <w:t xml:space="preserve"> </w:t>
      </w:r>
      <w:r w:rsidR="009B4068" w:rsidRPr="000061ED">
        <w:rPr>
          <w:rFonts w:eastAsia="Times New Roman" w:cstheme="minorHAnsi"/>
          <w:lang w:eastAsia="ar-SA"/>
        </w:rPr>
        <w:t xml:space="preserve">telefon (52) </w:t>
      </w:r>
      <w:r w:rsidR="009B4068" w:rsidRPr="000061ED">
        <w:rPr>
          <w:rFonts w:cstheme="minorHAnsi"/>
          <w:shd w:val="clear" w:color="auto" w:fill="FFFFFF"/>
        </w:rPr>
        <w:t xml:space="preserve"> </w:t>
      </w:r>
      <w:r w:rsidR="00A84877" w:rsidRPr="000061ED">
        <w:rPr>
          <w:rFonts w:cstheme="minorHAnsi"/>
          <w:shd w:val="clear" w:color="auto" w:fill="FFFFFF"/>
        </w:rPr>
        <w:t>376-22-05, kom. 608-617-011</w:t>
      </w:r>
      <w:r w:rsidR="00217A02" w:rsidRPr="000061ED">
        <w:rPr>
          <w:rFonts w:eastAsia="Times New Roman" w:cstheme="minorHAnsi"/>
          <w:lang w:eastAsia="ar-SA"/>
        </w:rPr>
        <w:t>,</w:t>
      </w:r>
      <w:r w:rsidR="00DE6D52">
        <w:rPr>
          <w:rFonts w:eastAsia="Times New Roman" w:cstheme="minorHAnsi"/>
          <w:lang w:eastAsia="ar-SA"/>
        </w:rPr>
        <w:br/>
      </w:r>
      <w:r w:rsidR="00217A02" w:rsidRPr="000061ED">
        <w:rPr>
          <w:rFonts w:eastAsia="Times New Roman" w:cstheme="minorHAnsi"/>
          <w:lang w:eastAsia="ar-SA"/>
        </w:rPr>
        <w:t xml:space="preserve">e-mail: </w:t>
      </w:r>
      <w:r w:rsidR="00FD26C5" w:rsidRPr="000061ED">
        <w:rPr>
          <w:rFonts w:eastAsia="Times New Roman" w:cstheme="minorHAnsi"/>
          <w:lang w:eastAsia="ar-SA"/>
        </w:rPr>
        <w:t>j.hoffmann@bcsbydgoszcz.pl</w:t>
      </w:r>
      <w:r w:rsidR="00217A02" w:rsidRPr="000061ED">
        <w:rPr>
          <w:rFonts w:eastAsia="Times New Roman" w:cstheme="minorHAnsi"/>
          <w:lang w:eastAsia="ar-SA"/>
        </w:rPr>
        <w:t xml:space="preserve"> </w:t>
      </w:r>
    </w:p>
    <w:p w14:paraId="033A5E6D" w14:textId="5018D139" w:rsidR="004F684B" w:rsidRPr="00416271" w:rsidRDefault="004F684B" w:rsidP="00474C6B">
      <w:pPr>
        <w:suppressAutoHyphens/>
        <w:spacing w:after="0" w:line="360" w:lineRule="auto"/>
        <w:ind w:left="786" w:right="-1"/>
        <w:jc w:val="both"/>
        <w:rPr>
          <w:rFonts w:eastAsia="Times New Roman" w:cstheme="minorHAnsi"/>
          <w:bCs/>
          <w:lang w:eastAsia="ar-SA"/>
        </w:rPr>
      </w:pPr>
      <w:r>
        <w:rPr>
          <w:rFonts w:eastAsia="Times New Roman" w:cstheme="minorHAnsi"/>
          <w:b/>
          <w:lang w:eastAsia="ar-SA"/>
        </w:rPr>
        <w:t xml:space="preserve">część 2: </w:t>
      </w:r>
      <w:r>
        <w:rPr>
          <w:rFonts w:eastAsia="Times New Roman" w:cstheme="minorHAnsi"/>
          <w:bCs/>
          <w:lang w:eastAsia="ar-SA"/>
        </w:rPr>
        <w:t xml:space="preserve">pan </w:t>
      </w:r>
      <w:r w:rsidR="00A411D5">
        <w:rPr>
          <w:rFonts w:eastAsia="Times New Roman" w:cstheme="minorHAnsi"/>
          <w:bCs/>
          <w:lang w:eastAsia="ar-SA"/>
        </w:rPr>
        <w:t>Mar</w:t>
      </w:r>
      <w:r w:rsidR="004E0B98">
        <w:rPr>
          <w:rFonts w:eastAsia="Times New Roman" w:cstheme="minorHAnsi"/>
          <w:bCs/>
          <w:lang w:eastAsia="ar-SA"/>
        </w:rPr>
        <w:t>iusz</w:t>
      </w:r>
      <w:r w:rsidR="00A411D5">
        <w:rPr>
          <w:rFonts w:eastAsia="Times New Roman" w:cstheme="minorHAnsi"/>
          <w:bCs/>
          <w:lang w:eastAsia="ar-SA"/>
        </w:rPr>
        <w:t xml:space="preserve"> Kurde</w:t>
      </w:r>
      <w:r w:rsidR="00ED6AE0">
        <w:rPr>
          <w:rFonts w:eastAsia="Times New Roman" w:cstheme="minorHAnsi"/>
          <w:bCs/>
          <w:lang w:eastAsia="ar-SA"/>
        </w:rPr>
        <w:t>l</w:t>
      </w:r>
      <w:r w:rsidR="00A411D5">
        <w:rPr>
          <w:rFonts w:eastAsia="Times New Roman" w:cstheme="minorHAnsi"/>
          <w:bCs/>
          <w:lang w:eastAsia="ar-SA"/>
        </w:rPr>
        <w:t xml:space="preserve">ski </w:t>
      </w:r>
      <w:r w:rsidR="00BC0B0D" w:rsidRPr="00416271">
        <w:rPr>
          <w:rFonts w:eastAsia="Times New Roman" w:cstheme="minorHAnsi"/>
          <w:lang w:eastAsia="ar-SA"/>
        </w:rPr>
        <w:t xml:space="preserve">telefon (52) </w:t>
      </w:r>
      <w:r w:rsidR="007B6C26" w:rsidRPr="00416271">
        <w:rPr>
          <w:rFonts w:cstheme="minorHAnsi"/>
          <w:shd w:val="clear" w:color="auto" w:fill="FFFFFF"/>
        </w:rPr>
        <w:t>376-22-88, kom. 663-779-234,</w:t>
      </w:r>
      <w:r w:rsidR="00DE6D52">
        <w:rPr>
          <w:rFonts w:cstheme="minorHAnsi"/>
          <w:shd w:val="clear" w:color="auto" w:fill="FFFFFF"/>
        </w:rPr>
        <w:br/>
      </w:r>
      <w:r w:rsidR="00BC0B0D" w:rsidRPr="00416271">
        <w:rPr>
          <w:rFonts w:eastAsia="Times New Roman" w:cstheme="minorHAnsi"/>
          <w:lang w:eastAsia="ar-SA"/>
        </w:rPr>
        <w:t xml:space="preserve">e-mail: </w:t>
      </w:r>
      <w:r w:rsidR="00036D68" w:rsidRPr="00416271">
        <w:rPr>
          <w:rFonts w:eastAsia="Times New Roman" w:cstheme="minorHAnsi"/>
          <w:lang w:eastAsia="ar-SA"/>
        </w:rPr>
        <w:t>m.kurdelski@bcsbydgoszcz.pl</w:t>
      </w:r>
      <w:r w:rsidR="00BC0B0D" w:rsidRPr="00416271">
        <w:rPr>
          <w:rFonts w:eastAsia="Times New Roman" w:cstheme="minorHAnsi"/>
          <w:lang w:eastAsia="ar-SA"/>
        </w:rPr>
        <w:t xml:space="preserve"> </w:t>
      </w:r>
    </w:p>
    <w:p w14:paraId="45630817" w14:textId="463CFA5D" w:rsidR="00376781" w:rsidRPr="00F3421D" w:rsidRDefault="00376781" w:rsidP="00BE560D">
      <w:pPr>
        <w:numPr>
          <w:ilvl w:val="0"/>
          <w:numId w:val="4"/>
        </w:numPr>
        <w:suppressAutoHyphens/>
        <w:spacing w:after="0" w:line="360" w:lineRule="auto"/>
        <w:ind w:right="-1"/>
        <w:jc w:val="both"/>
        <w:rPr>
          <w:rFonts w:eastAsia="Times New Roman" w:cstheme="minorHAnsi"/>
          <w:lang w:eastAsia="ar-SA"/>
        </w:rPr>
      </w:pPr>
      <w:r w:rsidRPr="0090433B">
        <w:rPr>
          <w:rFonts w:eastAsia="Times New Roman" w:cstheme="minorHAnsi"/>
          <w:b/>
          <w:lang w:eastAsia="ar-SA"/>
        </w:rPr>
        <w:t>w sprawach proceduralnych</w:t>
      </w:r>
      <w:r w:rsidRPr="0090433B">
        <w:rPr>
          <w:rFonts w:eastAsia="Times New Roman" w:cstheme="minorHAnsi"/>
          <w:lang w:eastAsia="ar-SA"/>
        </w:rPr>
        <w:t xml:space="preserve">: </w:t>
      </w:r>
      <w:r w:rsidR="003D79FF" w:rsidRPr="0090433B">
        <w:rPr>
          <w:rFonts w:eastAsia="Times New Roman" w:cstheme="minorHAnsi"/>
          <w:lang w:eastAsia="ar-SA"/>
        </w:rPr>
        <w:t>Grzegorz Jankowski</w:t>
      </w:r>
      <w:r w:rsidRPr="0090433B">
        <w:rPr>
          <w:rFonts w:eastAsia="Times New Roman" w:cstheme="minorHAnsi"/>
          <w:color w:val="FF0000"/>
          <w:lang w:eastAsia="ar-SA"/>
        </w:rPr>
        <w:t xml:space="preserve"> </w:t>
      </w:r>
      <w:r w:rsidRPr="001942D9">
        <w:rPr>
          <w:rFonts w:eastAsia="Times New Roman" w:cstheme="minorHAnsi"/>
          <w:lang w:eastAsia="ar-SA"/>
        </w:rPr>
        <w:t xml:space="preserve">telefon (52) </w:t>
      </w:r>
      <w:r w:rsidR="001942D9" w:rsidRPr="001942D9">
        <w:rPr>
          <w:rFonts w:eastAsia="Times New Roman" w:cstheme="minorHAnsi"/>
          <w:lang w:eastAsia="ar-SA"/>
        </w:rPr>
        <w:t>376-22-80</w:t>
      </w:r>
      <w:r w:rsidR="00911B68" w:rsidRPr="001942D9">
        <w:rPr>
          <w:rFonts w:eastAsia="Times New Roman" w:cstheme="minorHAnsi"/>
          <w:lang w:eastAsia="ar-SA"/>
        </w:rPr>
        <w:t>,</w:t>
      </w:r>
      <w:r w:rsidR="00DE6D52">
        <w:rPr>
          <w:rFonts w:eastAsia="Times New Roman" w:cstheme="minorHAnsi"/>
          <w:lang w:eastAsia="ar-SA"/>
        </w:rPr>
        <w:br/>
      </w:r>
      <w:r w:rsidR="00911B68" w:rsidRPr="00F3421D">
        <w:rPr>
          <w:rFonts w:eastAsia="Times New Roman" w:cstheme="minorHAnsi"/>
          <w:lang w:eastAsia="ar-SA"/>
        </w:rPr>
        <w:t xml:space="preserve">e-mail: </w:t>
      </w:r>
      <w:r w:rsidRPr="00F3421D">
        <w:rPr>
          <w:rFonts w:eastAsia="Times New Roman" w:cstheme="minorHAnsi"/>
          <w:lang w:eastAsia="ar-SA"/>
        </w:rPr>
        <w:t xml:space="preserve"> </w:t>
      </w:r>
      <w:r w:rsidR="00377A73" w:rsidRPr="00F3421D">
        <w:rPr>
          <w:rFonts w:eastAsia="Times New Roman" w:cstheme="minorHAnsi"/>
          <w:lang w:eastAsia="ar-SA"/>
        </w:rPr>
        <w:t>g.jankowski@bcsbydgoszcz.pl</w:t>
      </w:r>
    </w:p>
    <w:p w14:paraId="033A3BFE" w14:textId="77777777" w:rsidR="00376781" w:rsidRPr="0090433B" w:rsidRDefault="00376781" w:rsidP="00376781">
      <w:pPr>
        <w:autoSpaceDE w:val="0"/>
        <w:autoSpaceDN w:val="0"/>
        <w:adjustRightInd w:val="0"/>
        <w:spacing w:line="360" w:lineRule="auto"/>
        <w:rPr>
          <w:rFonts w:cstheme="minorHAnsi"/>
          <w:b/>
          <w:bCs/>
          <w:lang w:eastAsia="pl-PL"/>
        </w:rPr>
      </w:pPr>
      <w:r w:rsidRPr="0090433B">
        <w:rPr>
          <w:rFonts w:cstheme="minorHAnsi"/>
          <w:b/>
          <w:bCs/>
          <w:lang w:eastAsia="pl-PL"/>
        </w:rPr>
        <w:t>9. MIEJSCE I TERMIN SKŁADANIA I OTWARCIA</w:t>
      </w:r>
      <w:r w:rsidR="005840D2" w:rsidRPr="0090433B">
        <w:rPr>
          <w:rFonts w:cstheme="minorHAnsi"/>
          <w:b/>
          <w:bCs/>
          <w:lang w:eastAsia="pl-PL"/>
        </w:rPr>
        <w:t xml:space="preserve"> OFERT</w:t>
      </w:r>
      <w:r w:rsidRPr="0090433B">
        <w:rPr>
          <w:rFonts w:cstheme="minorHAnsi"/>
          <w:b/>
          <w:bCs/>
          <w:lang w:eastAsia="pl-PL"/>
        </w:rPr>
        <w:t>.</w:t>
      </w:r>
    </w:p>
    <w:p w14:paraId="6C1C2662" w14:textId="77777777" w:rsidR="00376781" w:rsidRPr="0090433B" w:rsidRDefault="00376781" w:rsidP="00376781">
      <w:pPr>
        <w:tabs>
          <w:tab w:val="left" w:pos="720"/>
        </w:tabs>
        <w:spacing w:line="360" w:lineRule="auto"/>
        <w:ind w:right="-1"/>
        <w:jc w:val="both"/>
        <w:rPr>
          <w:rFonts w:cstheme="minorHAnsi"/>
          <w:spacing w:val="4"/>
          <w:sz w:val="20"/>
          <w:szCs w:val="20"/>
        </w:rPr>
      </w:pPr>
      <w:r w:rsidRPr="0090433B">
        <w:rPr>
          <w:rFonts w:cstheme="minorHAnsi"/>
          <w:spacing w:val="4"/>
          <w:sz w:val="20"/>
          <w:szCs w:val="20"/>
        </w:rPr>
        <w:t xml:space="preserve">9.1 Oferty powinny być złożone w siedzibie Zamawiającego: </w:t>
      </w:r>
    </w:p>
    <w:p w14:paraId="0EF976C4" w14:textId="76DFE4AB" w:rsidR="00376781" w:rsidRPr="00544E82" w:rsidRDefault="00376781" w:rsidP="000C4FC6">
      <w:pPr>
        <w:spacing w:after="0" w:line="240" w:lineRule="auto"/>
        <w:jc w:val="center"/>
        <w:rPr>
          <w:rFonts w:cstheme="minorHAnsi"/>
          <w:b/>
          <w:sz w:val="20"/>
          <w:szCs w:val="20"/>
        </w:rPr>
      </w:pPr>
      <w:bookmarkStart w:id="2" w:name="_Hlk55390014"/>
      <w:r w:rsidRPr="00544E82">
        <w:rPr>
          <w:rFonts w:cstheme="minorHAnsi"/>
          <w:b/>
          <w:sz w:val="20"/>
          <w:szCs w:val="20"/>
        </w:rPr>
        <w:t xml:space="preserve">       </w:t>
      </w:r>
      <w:r w:rsidR="00932342" w:rsidRPr="00544E82">
        <w:rPr>
          <w:rFonts w:cstheme="minorHAnsi"/>
          <w:b/>
          <w:sz w:val="20"/>
          <w:szCs w:val="20"/>
        </w:rPr>
        <w:t>Bydgoskie Centrum Sportu</w:t>
      </w:r>
    </w:p>
    <w:p w14:paraId="134DFCAC" w14:textId="667AE75F" w:rsidR="00376781" w:rsidRPr="00544E82" w:rsidRDefault="00376781" w:rsidP="000C4FC6">
      <w:pPr>
        <w:pStyle w:val="Akapitzlist"/>
        <w:spacing w:after="0" w:line="240" w:lineRule="auto"/>
        <w:ind w:left="525"/>
        <w:jc w:val="center"/>
        <w:rPr>
          <w:rFonts w:cstheme="minorHAnsi"/>
          <w:b/>
          <w:sz w:val="20"/>
          <w:szCs w:val="20"/>
        </w:rPr>
      </w:pPr>
      <w:r w:rsidRPr="00544E82">
        <w:rPr>
          <w:rFonts w:cstheme="minorHAnsi"/>
          <w:b/>
          <w:sz w:val="20"/>
          <w:szCs w:val="20"/>
        </w:rPr>
        <w:t xml:space="preserve"> ul. </w:t>
      </w:r>
      <w:r w:rsidR="00932342" w:rsidRPr="00544E82">
        <w:rPr>
          <w:rFonts w:cstheme="minorHAnsi"/>
          <w:b/>
          <w:sz w:val="20"/>
          <w:szCs w:val="20"/>
        </w:rPr>
        <w:t>Gdańska 163</w:t>
      </w:r>
      <w:r w:rsidRPr="00544E82">
        <w:rPr>
          <w:rFonts w:cstheme="minorHAnsi"/>
          <w:b/>
          <w:sz w:val="20"/>
          <w:szCs w:val="20"/>
        </w:rPr>
        <w:t>, 85-</w:t>
      </w:r>
      <w:r w:rsidR="00932342" w:rsidRPr="00544E82">
        <w:rPr>
          <w:rFonts w:cstheme="minorHAnsi"/>
          <w:b/>
          <w:sz w:val="20"/>
          <w:szCs w:val="20"/>
        </w:rPr>
        <w:t>915</w:t>
      </w:r>
      <w:r w:rsidRPr="00544E82">
        <w:rPr>
          <w:rFonts w:cstheme="minorHAnsi"/>
          <w:b/>
          <w:sz w:val="20"/>
          <w:szCs w:val="20"/>
        </w:rPr>
        <w:t xml:space="preserve"> Bydgoszcz,</w:t>
      </w:r>
    </w:p>
    <w:p w14:paraId="31E30031" w14:textId="6C932C19" w:rsidR="00376781" w:rsidRPr="00544E82" w:rsidRDefault="000C4FC6" w:rsidP="000C4FC6">
      <w:pPr>
        <w:pStyle w:val="Akapitzlist"/>
        <w:spacing w:line="240" w:lineRule="auto"/>
        <w:ind w:left="525"/>
        <w:rPr>
          <w:rFonts w:cstheme="minorHAnsi"/>
          <w:b/>
          <w:sz w:val="20"/>
          <w:szCs w:val="20"/>
        </w:rPr>
      </w:pPr>
      <w:r w:rsidRPr="00544E82">
        <w:rPr>
          <w:rFonts w:cstheme="minorHAnsi"/>
          <w:b/>
          <w:sz w:val="20"/>
          <w:szCs w:val="20"/>
        </w:rPr>
        <w:t xml:space="preserve">                                                                      </w:t>
      </w:r>
      <w:r w:rsidR="00E1691D" w:rsidRPr="00544E82">
        <w:rPr>
          <w:rFonts w:cstheme="minorHAnsi"/>
          <w:b/>
          <w:sz w:val="20"/>
          <w:szCs w:val="20"/>
        </w:rPr>
        <w:t xml:space="preserve">Sekretariat </w:t>
      </w:r>
      <w:r w:rsidR="00810531">
        <w:rPr>
          <w:rFonts w:cstheme="minorHAnsi"/>
          <w:b/>
          <w:sz w:val="20"/>
          <w:szCs w:val="20"/>
        </w:rPr>
        <w:t>BCS</w:t>
      </w:r>
    </w:p>
    <w:bookmarkEnd w:id="2"/>
    <w:p w14:paraId="6C8B29FF" w14:textId="4908512E" w:rsidR="00376781" w:rsidRPr="0090433B" w:rsidRDefault="00376781" w:rsidP="00376781">
      <w:pPr>
        <w:spacing w:line="360" w:lineRule="auto"/>
        <w:ind w:right="283"/>
        <w:jc w:val="both"/>
        <w:rPr>
          <w:rFonts w:cstheme="minorHAnsi"/>
          <w:b/>
          <w:u w:val="single"/>
          <w:vertAlign w:val="superscript"/>
        </w:rPr>
      </w:pPr>
      <w:r w:rsidRPr="0090433B">
        <w:rPr>
          <w:rFonts w:cstheme="minorHAnsi"/>
          <w:sz w:val="20"/>
          <w:szCs w:val="20"/>
        </w:rPr>
        <w:t xml:space="preserve"> w terminie </w:t>
      </w:r>
      <w:r w:rsidRPr="0090433B">
        <w:rPr>
          <w:rFonts w:cstheme="minorHAnsi"/>
          <w:b/>
        </w:rPr>
        <w:t xml:space="preserve">do </w:t>
      </w:r>
      <w:r w:rsidR="009B4068" w:rsidRPr="0090433B">
        <w:rPr>
          <w:rFonts w:cstheme="minorHAnsi"/>
          <w:b/>
        </w:rPr>
        <w:t xml:space="preserve"> dnia </w:t>
      </w:r>
      <w:r w:rsidR="003007A8">
        <w:rPr>
          <w:rFonts w:cstheme="minorHAnsi"/>
          <w:b/>
        </w:rPr>
        <w:t>20.11.2020</w:t>
      </w:r>
      <w:r w:rsidRPr="00F57441">
        <w:rPr>
          <w:rFonts w:cstheme="minorHAnsi"/>
          <w:b/>
        </w:rPr>
        <w:t>r</w:t>
      </w:r>
      <w:r w:rsidRPr="0090433B">
        <w:rPr>
          <w:rFonts w:cstheme="minorHAnsi"/>
          <w:b/>
        </w:rPr>
        <w:t>., do godziny 10:00</w:t>
      </w:r>
    </w:p>
    <w:p w14:paraId="31D6FF71" w14:textId="77777777" w:rsidR="00376781" w:rsidRPr="0090433B" w:rsidRDefault="00376781" w:rsidP="00376781">
      <w:pPr>
        <w:spacing w:line="360" w:lineRule="auto"/>
        <w:ind w:right="283"/>
        <w:jc w:val="both"/>
        <w:rPr>
          <w:rFonts w:cstheme="minorHAnsi"/>
          <w:spacing w:val="4"/>
        </w:rPr>
      </w:pPr>
      <w:r w:rsidRPr="0090433B">
        <w:rPr>
          <w:rFonts w:cstheme="minorHAnsi"/>
        </w:rPr>
        <w:t>9. 2. Otwarcie ofert nastąpi w</w:t>
      </w:r>
      <w:r w:rsidRPr="0090433B">
        <w:rPr>
          <w:rFonts w:cstheme="minorHAnsi"/>
          <w:b/>
        </w:rPr>
        <w:t xml:space="preserve"> </w:t>
      </w:r>
      <w:r w:rsidRPr="0090433B">
        <w:rPr>
          <w:rFonts w:cstheme="minorHAnsi"/>
          <w:spacing w:val="4"/>
        </w:rPr>
        <w:t xml:space="preserve">siedzibie Zamawiającego: </w:t>
      </w:r>
    </w:p>
    <w:p w14:paraId="4AB57AE5" w14:textId="77777777" w:rsidR="00F57441" w:rsidRPr="00544E82" w:rsidRDefault="00F57441" w:rsidP="00F57441">
      <w:pPr>
        <w:spacing w:after="0" w:line="240" w:lineRule="auto"/>
        <w:jc w:val="center"/>
        <w:rPr>
          <w:rFonts w:cstheme="minorHAnsi"/>
          <w:b/>
          <w:sz w:val="20"/>
          <w:szCs w:val="20"/>
        </w:rPr>
      </w:pPr>
      <w:r w:rsidRPr="00544E82">
        <w:rPr>
          <w:rFonts w:cstheme="minorHAnsi"/>
          <w:b/>
          <w:sz w:val="20"/>
          <w:szCs w:val="20"/>
        </w:rPr>
        <w:t xml:space="preserve">       Bydgoskie Centrum Sportu</w:t>
      </w:r>
    </w:p>
    <w:p w14:paraId="2F387CA8" w14:textId="77777777" w:rsidR="00F57441" w:rsidRPr="00544E82" w:rsidRDefault="00F57441" w:rsidP="00F57441">
      <w:pPr>
        <w:pStyle w:val="Akapitzlist"/>
        <w:spacing w:after="0" w:line="240" w:lineRule="auto"/>
        <w:ind w:left="525"/>
        <w:jc w:val="center"/>
        <w:rPr>
          <w:rFonts w:cstheme="minorHAnsi"/>
          <w:b/>
          <w:sz w:val="20"/>
          <w:szCs w:val="20"/>
        </w:rPr>
      </w:pPr>
      <w:r w:rsidRPr="00544E82">
        <w:rPr>
          <w:rFonts w:cstheme="minorHAnsi"/>
          <w:b/>
          <w:sz w:val="20"/>
          <w:szCs w:val="20"/>
        </w:rPr>
        <w:t xml:space="preserve"> ul. Gdańska 163, 85-915 Bydgoszcz,</w:t>
      </w:r>
    </w:p>
    <w:p w14:paraId="25130E3A" w14:textId="1DA7A041" w:rsidR="00F57441" w:rsidRPr="005418D0" w:rsidRDefault="00F57441" w:rsidP="00F57441">
      <w:pPr>
        <w:pStyle w:val="Akapitzlist"/>
        <w:spacing w:line="240" w:lineRule="auto"/>
        <w:ind w:left="525"/>
        <w:rPr>
          <w:rFonts w:cstheme="minorHAnsi"/>
          <w:b/>
          <w:sz w:val="20"/>
          <w:szCs w:val="20"/>
        </w:rPr>
      </w:pPr>
      <w:r w:rsidRPr="005418D0">
        <w:rPr>
          <w:rFonts w:cstheme="minorHAnsi"/>
          <w:b/>
          <w:sz w:val="20"/>
          <w:szCs w:val="20"/>
        </w:rPr>
        <w:t xml:space="preserve">                                                                      </w:t>
      </w:r>
      <w:r w:rsidR="00AC20D8" w:rsidRPr="005418D0">
        <w:rPr>
          <w:rFonts w:cstheme="minorHAnsi"/>
          <w:b/>
          <w:sz w:val="20"/>
          <w:szCs w:val="20"/>
        </w:rPr>
        <w:t>Sekretariat BCS</w:t>
      </w:r>
    </w:p>
    <w:p w14:paraId="1B66B174" w14:textId="7794E75F" w:rsidR="00376781" w:rsidRPr="0090433B" w:rsidRDefault="00376781" w:rsidP="00376781">
      <w:pPr>
        <w:spacing w:line="360" w:lineRule="auto"/>
        <w:ind w:right="283"/>
        <w:jc w:val="both"/>
        <w:rPr>
          <w:rFonts w:cstheme="minorHAnsi"/>
          <w:b/>
          <w:u w:val="single"/>
          <w:vertAlign w:val="superscript"/>
        </w:rPr>
      </w:pPr>
      <w:r w:rsidRPr="0090433B">
        <w:rPr>
          <w:rFonts w:cstheme="minorHAnsi"/>
        </w:rPr>
        <w:t xml:space="preserve">w </w:t>
      </w:r>
      <w:r w:rsidR="009B4068" w:rsidRPr="0090433B">
        <w:rPr>
          <w:rFonts w:cstheme="minorHAnsi"/>
          <w:b/>
        </w:rPr>
        <w:t xml:space="preserve">dniu </w:t>
      </w:r>
      <w:r w:rsidR="006D278C">
        <w:rPr>
          <w:rFonts w:cstheme="minorHAnsi"/>
          <w:b/>
        </w:rPr>
        <w:t>20.11.2020</w:t>
      </w:r>
      <w:r w:rsidRPr="0090433B">
        <w:rPr>
          <w:rFonts w:cstheme="minorHAnsi"/>
          <w:b/>
        </w:rPr>
        <w:t>r., o godzinie 11:00</w:t>
      </w:r>
    </w:p>
    <w:p w14:paraId="4DB27161" w14:textId="77777777" w:rsidR="00376781" w:rsidRPr="0090433B" w:rsidRDefault="00376781" w:rsidP="008F38EB">
      <w:pPr>
        <w:autoSpaceDE w:val="0"/>
        <w:autoSpaceDN w:val="0"/>
        <w:adjustRightInd w:val="0"/>
        <w:spacing w:line="240" w:lineRule="auto"/>
        <w:rPr>
          <w:rFonts w:cstheme="minorHAnsi"/>
          <w:lang w:eastAsia="pl-PL"/>
        </w:rPr>
      </w:pPr>
      <w:r w:rsidRPr="0090433B">
        <w:rPr>
          <w:rFonts w:cstheme="minorHAnsi"/>
          <w:lang w:eastAsia="pl-PL"/>
        </w:rPr>
        <w:lastRenderedPageBreak/>
        <w:t>9.3. Oferty złożone po terminie zostaną zwrócone Wykonawcom bez otwierania.</w:t>
      </w:r>
    </w:p>
    <w:p w14:paraId="51B46B18" w14:textId="3B03DFBF" w:rsidR="00376781" w:rsidRPr="0090433B" w:rsidRDefault="00376781" w:rsidP="008F38EB">
      <w:pPr>
        <w:pStyle w:val="Tekstpodstawowy22"/>
        <w:tabs>
          <w:tab w:val="left" w:pos="720"/>
        </w:tabs>
        <w:ind w:right="-1"/>
        <w:rPr>
          <w:rFonts w:asciiTheme="minorHAnsi" w:hAnsiTheme="minorHAnsi" w:cstheme="minorHAnsi"/>
          <w:bCs/>
          <w:sz w:val="22"/>
          <w:szCs w:val="22"/>
        </w:rPr>
      </w:pPr>
      <w:r w:rsidRPr="0090433B">
        <w:rPr>
          <w:rFonts w:asciiTheme="minorHAnsi" w:hAnsiTheme="minorHAnsi" w:cstheme="minorHAnsi"/>
          <w:sz w:val="22"/>
          <w:szCs w:val="22"/>
          <w:lang w:eastAsia="pl-PL"/>
        </w:rPr>
        <w:t xml:space="preserve">9.4. </w:t>
      </w:r>
      <w:r w:rsidRPr="0090433B">
        <w:rPr>
          <w:rFonts w:asciiTheme="minorHAnsi" w:hAnsiTheme="minorHAnsi" w:cstheme="minorHAnsi"/>
          <w:bCs/>
          <w:sz w:val="22"/>
          <w:szCs w:val="22"/>
        </w:rPr>
        <w:t>Ofertę  należy umieścić w zamkniętym opakowaniu, uniemożliwiającym odczytanie</w:t>
      </w:r>
      <w:r w:rsidR="00EF1A21">
        <w:rPr>
          <w:rFonts w:asciiTheme="minorHAnsi" w:hAnsiTheme="minorHAnsi" w:cstheme="minorHAnsi"/>
          <w:bCs/>
          <w:sz w:val="22"/>
          <w:szCs w:val="22"/>
        </w:rPr>
        <w:br/>
      </w:r>
      <w:r w:rsidRPr="0090433B">
        <w:rPr>
          <w:rFonts w:asciiTheme="minorHAnsi" w:hAnsiTheme="minorHAnsi" w:cstheme="minorHAnsi"/>
          <w:bCs/>
          <w:sz w:val="22"/>
          <w:szCs w:val="22"/>
        </w:rPr>
        <w:t>jego zawartości bez uszkodzenia tego opakowania. Opakowanie powinno być oznaczone nazwą (firmą) i adresem Wykonawcy, zaadresowane następująco:</w:t>
      </w:r>
    </w:p>
    <w:p w14:paraId="117D5994" w14:textId="77777777" w:rsidR="00376781" w:rsidRPr="0090433B" w:rsidRDefault="00376781" w:rsidP="00376781">
      <w:pPr>
        <w:pStyle w:val="Tekstpodstawowy22"/>
        <w:tabs>
          <w:tab w:val="left" w:pos="2520"/>
        </w:tabs>
        <w:spacing w:line="360" w:lineRule="auto"/>
        <w:ind w:left="1800" w:right="283"/>
        <w:jc w:val="center"/>
        <w:rPr>
          <w:rFonts w:asciiTheme="minorHAnsi" w:hAnsiTheme="minorHAnsi" w:cstheme="minorHAnsi"/>
          <w:b/>
          <w:bCs/>
          <w:color w:val="FF0000"/>
          <w:sz w:val="22"/>
          <w:szCs w:val="22"/>
        </w:rPr>
      </w:pPr>
    </w:p>
    <w:p w14:paraId="3D6DE0F1" w14:textId="77777777" w:rsidR="00B14221" w:rsidRPr="00CA43B8" w:rsidRDefault="00B14221" w:rsidP="004E3EC6">
      <w:pPr>
        <w:spacing w:after="0" w:line="240" w:lineRule="auto"/>
        <w:ind w:right="-1"/>
        <w:jc w:val="center"/>
        <w:rPr>
          <w:rFonts w:cstheme="minorHAnsi"/>
          <w:b/>
          <w:sz w:val="20"/>
          <w:szCs w:val="20"/>
        </w:rPr>
      </w:pPr>
      <w:r w:rsidRPr="00CA43B8">
        <w:rPr>
          <w:rFonts w:cstheme="minorHAnsi"/>
          <w:b/>
          <w:sz w:val="20"/>
          <w:szCs w:val="20"/>
        </w:rPr>
        <w:t>Bydgoskie Centrum Sportu</w:t>
      </w:r>
    </w:p>
    <w:p w14:paraId="3B5B43AF" w14:textId="77777777" w:rsidR="00B14221" w:rsidRPr="00CA43B8" w:rsidRDefault="00B14221" w:rsidP="004E3EC6">
      <w:pPr>
        <w:pStyle w:val="Akapitzlist"/>
        <w:spacing w:after="0" w:line="240" w:lineRule="auto"/>
        <w:ind w:left="525" w:right="-1"/>
        <w:jc w:val="center"/>
        <w:rPr>
          <w:rFonts w:cstheme="minorHAnsi"/>
          <w:b/>
          <w:sz w:val="20"/>
          <w:szCs w:val="20"/>
        </w:rPr>
      </w:pPr>
      <w:r w:rsidRPr="00CA43B8">
        <w:rPr>
          <w:rFonts w:cstheme="minorHAnsi"/>
          <w:b/>
          <w:sz w:val="20"/>
          <w:szCs w:val="20"/>
        </w:rPr>
        <w:t xml:space="preserve"> ul. Gdańska 163, 85-915 Bydgoszcz,</w:t>
      </w:r>
    </w:p>
    <w:p w14:paraId="7A0E71EC" w14:textId="29447A1B" w:rsidR="00376781" w:rsidRPr="0025786E" w:rsidRDefault="00B14221" w:rsidP="004E3EC6">
      <w:pPr>
        <w:pStyle w:val="Tekstpodstawowy"/>
        <w:ind w:right="283"/>
        <w:jc w:val="center"/>
        <w:rPr>
          <w:rFonts w:asciiTheme="minorHAnsi" w:hAnsiTheme="minorHAnsi" w:cstheme="minorHAnsi"/>
          <w:b/>
          <w:sz w:val="20"/>
          <w:szCs w:val="20"/>
          <w:lang w:val="pl-PL"/>
        </w:rPr>
      </w:pPr>
      <w:r w:rsidRPr="00CA43B8">
        <w:rPr>
          <w:rFonts w:asciiTheme="minorHAnsi" w:hAnsiTheme="minorHAnsi" w:cstheme="minorHAnsi"/>
          <w:b/>
          <w:sz w:val="20"/>
          <w:szCs w:val="20"/>
        </w:rPr>
        <w:t xml:space="preserve">Sekretariat </w:t>
      </w:r>
      <w:r w:rsidR="0025786E">
        <w:rPr>
          <w:rFonts w:asciiTheme="minorHAnsi" w:hAnsiTheme="minorHAnsi" w:cstheme="minorHAnsi"/>
          <w:b/>
          <w:sz w:val="20"/>
          <w:szCs w:val="20"/>
          <w:lang w:val="pl-PL"/>
        </w:rPr>
        <w:t>BCS</w:t>
      </w:r>
    </w:p>
    <w:p w14:paraId="2F41AB3A" w14:textId="77777777" w:rsidR="00B14221" w:rsidRPr="0090433B" w:rsidRDefault="00B14221" w:rsidP="00B14221">
      <w:pPr>
        <w:pStyle w:val="Tekstpodstawowy"/>
        <w:spacing w:line="360" w:lineRule="auto"/>
        <w:ind w:right="283"/>
        <w:jc w:val="center"/>
        <w:rPr>
          <w:rFonts w:asciiTheme="minorHAnsi" w:hAnsiTheme="minorHAnsi" w:cstheme="minorHAnsi"/>
          <w:sz w:val="20"/>
          <w:szCs w:val="20"/>
          <w:lang w:val="pl-PL"/>
        </w:rPr>
      </w:pPr>
    </w:p>
    <w:p w14:paraId="17357162" w14:textId="49944848" w:rsidR="00376781" w:rsidRPr="0090433B" w:rsidRDefault="00376781" w:rsidP="009B4068">
      <w:pPr>
        <w:spacing w:after="0" w:line="360" w:lineRule="auto"/>
        <w:jc w:val="both"/>
        <w:rPr>
          <w:rFonts w:cstheme="minorHAnsi"/>
          <w:b/>
          <w:i/>
          <w:color w:val="FF0000"/>
        </w:rPr>
      </w:pPr>
      <w:r w:rsidRPr="0090433B">
        <w:rPr>
          <w:rFonts w:cstheme="minorHAnsi"/>
        </w:rPr>
        <w:t xml:space="preserve">oraz opisane:  </w:t>
      </w:r>
      <w:bookmarkStart w:id="3" w:name="_Hlk55295458"/>
      <w:r w:rsidR="006C15A7" w:rsidRPr="006C15A7">
        <w:rPr>
          <w:rFonts w:cstheme="minorHAnsi"/>
          <w:b/>
          <w:bCs/>
          <w:i/>
          <w:iCs/>
        </w:rPr>
        <w:t>Świadczenie usługi ochrony osób, budynków i mienia Bydgoskiego Centrum Sportu</w:t>
      </w:r>
      <w:r w:rsidR="009B4068" w:rsidRPr="00133ABF">
        <w:rPr>
          <w:rFonts w:cstheme="minorHAnsi"/>
          <w:b/>
          <w:bCs/>
          <w:i/>
        </w:rPr>
        <w:t>.</w:t>
      </w:r>
      <w:bookmarkEnd w:id="3"/>
    </w:p>
    <w:p w14:paraId="784B7FCF" w14:textId="7307FA41" w:rsidR="00376781" w:rsidRPr="007B340C" w:rsidRDefault="00DE228A" w:rsidP="00376781">
      <w:pPr>
        <w:spacing w:after="240" w:line="360" w:lineRule="auto"/>
        <w:jc w:val="both"/>
        <w:rPr>
          <w:rFonts w:cstheme="minorHAnsi"/>
          <w:b/>
          <w:i/>
          <w:kern w:val="2"/>
          <w:sz w:val="24"/>
          <w:szCs w:val="24"/>
        </w:rPr>
      </w:pPr>
      <w:r w:rsidRPr="007B340C">
        <w:rPr>
          <w:rFonts w:cstheme="minorHAnsi"/>
          <w:b/>
          <w:i/>
          <w:kern w:val="2"/>
          <w:sz w:val="24"/>
          <w:szCs w:val="24"/>
        </w:rPr>
        <w:t>N</w:t>
      </w:r>
      <w:r w:rsidR="009B4068" w:rsidRPr="007B340C">
        <w:rPr>
          <w:rFonts w:cstheme="minorHAnsi"/>
          <w:b/>
          <w:i/>
          <w:kern w:val="2"/>
          <w:sz w:val="24"/>
          <w:szCs w:val="24"/>
        </w:rPr>
        <w:t xml:space="preserve">r sprawy: </w:t>
      </w:r>
      <w:r w:rsidR="006711EA" w:rsidRPr="007B340C">
        <w:rPr>
          <w:rFonts w:cstheme="minorHAnsi"/>
          <w:b/>
          <w:i/>
          <w:kern w:val="2"/>
          <w:sz w:val="24"/>
          <w:szCs w:val="24"/>
        </w:rPr>
        <w:t>BCS/</w:t>
      </w:r>
      <w:r w:rsidR="00E1627B" w:rsidRPr="007B340C">
        <w:rPr>
          <w:rFonts w:cstheme="minorHAnsi"/>
          <w:b/>
          <w:i/>
          <w:kern w:val="2"/>
          <w:sz w:val="24"/>
          <w:szCs w:val="24"/>
        </w:rPr>
        <w:t>8</w:t>
      </w:r>
      <w:r w:rsidR="006711EA" w:rsidRPr="007B340C">
        <w:rPr>
          <w:rFonts w:cstheme="minorHAnsi"/>
          <w:b/>
          <w:i/>
          <w:kern w:val="2"/>
          <w:sz w:val="24"/>
          <w:szCs w:val="24"/>
        </w:rPr>
        <w:t>/2020</w:t>
      </w:r>
    </w:p>
    <w:p w14:paraId="037325C8" w14:textId="4135FF59" w:rsidR="00376781" w:rsidRPr="0090433B" w:rsidRDefault="009B4068" w:rsidP="00376781">
      <w:pPr>
        <w:pStyle w:val="Tekstpodstawowy31"/>
        <w:spacing w:before="0"/>
        <w:ind w:left="720" w:right="283" w:hanging="720"/>
        <w:jc w:val="center"/>
        <w:rPr>
          <w:rFonts w:asciiTheme="minorHAnsi" w:hAnsiTheme="minorHAnsi" w:cstheme="minorHAnsi"/>
          <w:b/>
          <w:i w:val="0"/>
          <w:color w:val="FF0000"/>
          <w:u w:val="single"/>
        </w:rPr>
      </w:pPr>
      <w:r w:rsidRPr="0090433B">
        <w:rPr>
          <w:rFonts w:asciiTheme="minorHAnsi" w:hAnsiTheme="minorHAnsi" w:cstheme="minorHAnsi"/>
          <w:b/>
          <w:i w:val="0"/>
          <w:u w:val="single"/>
        </w:rPr>
        <w:t xml:space="preserve">Nie otwierać przed dniem </w:t>
      </w:r>
      <w:r w:rsidR="00E12628">
        <w:rPr>
          <w:rFonts w:asciiTheme="minorHAnsi" w:hAnsiTheme="minorHAnsi" w:cstheme="minorHAnsi"/>
          <w:b/>
          <w:i w:val="0"/>
          <w:u w:val="single"/>
        </w:rPr>
        <w:t>20.11.2020</w:t>
      </w:r>
      <w:r w:rsidR="00EB707C" w:rsidRPr="00E12628">
        <w:rPr>
          <w:rFonts w:asciiTheme="minorHAnsi" w:hAnsiTheme="minorHAnsi" w:cstheme="minorHAnsi"/>
          <w:b/>
          <w:i w:val="0"/>
          <w:u w:val="single"/>
        </w:rPr>
        <w:t>r., godz. 11</w:t>
      </w:r>
      <w:r w:rsidR="00376781" w:rsidRPr="00E12628">
        <w:rPr>
          <w:rFonts w:asciiTheme="minorHAnsi" w:hAnsiTheme="minorHAnsi" w:cstheme="minorHAnsi"/>
          <w:b/>
          <w:i w:val="0"/>
          <w:u w:val="single"/>
        </w:rPr>
        <w:t>:00</w:t>
      </w:r>
    </w:p>
    <w:p w14:paraId="737D2D9D" w14:textId="77777777" w:rsidR="00376781" w:rsidRPr="0090433B" w:rsidRDefault="00376781" w:rsidP="00376781">
      <w:pPr>
        <w:pStyle w:val="Tekstpodstawowy31"/>
        <w:spacing w:before="0"/>
        <w:ind w:left="720" w:right="283" w:hanging="720"/>
        <w:jc w:val="center"/>
        <w:rPr>
          <w:rFonts w:asciiTheme="minorHAnsi" w:hAnsiTheme="minorHAnsi" w:cstheme="minorHAnsi"/>
          <w:b/>
          <w:i w:val="0"/>
          <w:sz w:val="22"/>
          <w:szCs w:val="22"/>
          <w:u w:val="single"/>
        </w:rPr>
      </w:pPr>
    </w:p>
    <w:p w14:paraId="244BD693" w14:textId="77777777" w:rsidR="00376781" w:rsidRPr="0090433B" w:rsidRDefault="00376781" w:rsidP="00376781">
      <w:pPr>
        <w:autoSpaceDE w:val="0"/>
        <w:autoSpaceDN w:val="0"/>
        <w:adjustRightInd w:val="0"/>
        <w:spacing w:line="360" w:lineRule="auto"/>
        <w:rPr>
          <w:rFonts w:cstheme="minorHAnsi"/>
          <w:b/>
          <w:sz w:val="20"/>
          <w:szCs w:val="20"/>
          <w:lang w:eastAsia="pl-PL"/>
        </w:rPr>
      </w:pPr>
      <w:r w:rsidRPr="0090433B">
        <w:rPr>
          <w:rFonts w:cstheme="minorHAnsi"/>
          <w:b/>
          <w:sz w:val="20"/>
          <w:szCs w:val="20"/>
          <w:lang w:eastAsia="pl-PL"/>
        </w:rPr>
        <w:t>9.3. Zmiany lub wycofanie złożonej oferty</w:t>
      </w:r>
    </w:p>
    <w:p w14:paraId="0C7386AB" w14:textId="77777777" w:rsidR="00376781" w:rsidRPr="0090433B" w:rsidRDefault="00376781" w:rsidP="00BE560D">
      <w:pPr>
        <w:numPr>
          <w:ilvl w:val="0"/>
          <w:numId w:val="5"/>
        </w:numPr>
        <w:autoSpaceDE w:val="0"/>
        <w:autoSpaceDN w:val="0"/>
        <w:adjustRightInd w:val="0"/>
        <w:spacing w:after="0" w:line="360" w:lineRule="auto"/>
        <w:rPr>
          <w:rFonts w:cstheme="minorHAnsi"/>
          <w:lang w:eastAsia="pl-PL"/>
        </w:rPr>
      </w:pPr>
      <w:r w:rsidRPr="0090433B">
        <w:rPr>
          <w:rFonts w:cstheme="minorHAnsi"/>
          <w:lang w:eastAsia="pl-PL"/>
        </w:rPr>
        <w:t>Wykonawca może wprowadzić zmiany lub wycofać złożoną przez siebie ofertę.</w:t>
      </w:r>
    </w:p>
    <w:p w14:paraId="4702099D" w14:textId="77777777" w:rsidR="00376781" w:rsidRPr="0090433B" w:rsidRDefault="00376781" w:rsidP="00BE560D">
      <w:pPr>
        <w:numPr>
          <w:ilvl w:val="0"/>
          <w:numId w:val="5"/>
        </w:numPr>
        <w:autoSpaceDE w:val="0"/>
        <w:autoSpaceDN w:val="0"/>
        <w:adjustRightInd w:val="0"/>
        <w:spacing w:after="0" w:line="360" w:lineRule="auto"/>
        <w:rPr>
          <w:rFonts w:cstheme="minorHAnsi"/>
          <w:lang w:eastAsia="pl-PL"/>
        </w:rPr>
      </w:pPr>
      <w:r w:rsidRPr="0090433B">
        <w:rPr>
          <w:rFonts w:cstheme="minorHAnsi"/>
          <w:lang w:eastAsia="pl-PL"/>
        </w:rPr>
        <w:t>Zmiany lub wycofanie złożonej oferty są skuteczne tylko wówczas, gdy zostały dokonane przed upływem terminu składania ofert.</w:t>
      </w:r>
    </w:p>
    <w:p w14:paraId="3437AE6B" w14:textId="77777777" w:rsidR="00376781" w:rsidRPr="0090433B" w:rsidRDefault="00376781" w:rsidP="00BE560D">
      <w:pPr>
        <w:numPr>
          <w:ilvl w:val="0"/>
          <w:numId w:val="5"/>
        </w:numPr>
        <w:autoSpaceDE w:val="0"/>
        <w:autoSpaceDN w:val="0"/>
        <w:adjustRightInd w:val="0"/>
        <w:spacing w:after="0" w:line="360" w:lineRule="auto"/>
        <w:rPr>
          <w:rFonts w:cstheme="minorHAnsi"/>
          <w:lang w:eastAsia="pl-PL"/>
        </w:rPr>
      </w:pPr>
      <w:r w:rsidRPr="0090433B">
        <w:rPr>
          <w:rFonts w:cstheme="minorHAnsi"/>
          <w:lang w:eastAsia="pl-PL"/>
        </w:rPr>
        <w:t>zmiany, poprawki lub modyfikacje złożonej oferty muszą być złożone w miejscu i według zasad obowiązujących przy składaniu oferty. Odpowiednio opisane koperty (paczki) zawierające zmiany należy dodatkowo opatrzyć dopiskiem "ZMIANA".</w:t>
      </w:r>
    </w:p>
    <w:p w14:paraId="572B054D" w14:textId="77777777" w:rsidR="00376781" w:rsidRPr="0090433B" w:rsidRDefault="00376781" w:rsidP="00BE560D">
      <w:pPr>
        <w:numPr>
          <w:ilvl w:val="0"/>
          <w:numId w:val="5"/>
        </w:numPr>
        <w:autoSpaceDE w:val="0"/>
        <w:autoSpaceDN w:val="0"/>
        <w:adjustRightInd w:val="0"/>
        <w:spacing w:after="0" w:line="360" w:lineRule="auto"/>
        <w:rPr>
          <w:rFonts w:cstheme="minorHAnsi"/>
          <w:lang w:eastAsia="pl-PL"/>
        </w:rPr>
      </w:pPr>
      <w:r w:rsidRPr="0090433B">
        <w:rPr>
          <w:rFonts w:cstheme="minorHAnsi"/>
          <w:lang w:eastAsia="pl-PL"/>
        </w:rPr>
        <w:t>w przypadku złożenia kilku zmian kopertę (paczkę) każdej kolejnej zmiany należy dodatkowo opatrzyć napisem „zmiana nr .....”.</w:t>
      </w:r>
    </w:p>
    <w:p w14:paraId="28775149" w14:textId="77777777" w:rsidR="00376781" w:rsidRPr="0090433B" w:rsidRDefault="00376781" w:rsidP="00BE560D">
      <w:pPr>
        <w:numPr>
          <w:ilvl w:val="0"/>
          <w:numId w:val="5"/>
        </w:numPr>
        <w:autoSpaceDE w:val="0"/>
        <w:autoSpaceDN w:val="0"/>
        <w:adjustRightInd w:val="0"/>
        <w:spacing w:after="0" w:line="360" w:lineRule="auto"/>
        <w:rPr>
          <w:rFonts w:cstheme="minorHAnsi"/>
          <w:lang w:eastAsia="pl-PL"/>
        </w:rPr>
      </w:pPr>
      <w:r w:rsidRPr="0090433B">
        <w:rPr>
          <w:rFonts w:cstheme="minorHAnsi"/>
          <w:lang w:eastAsia="pl-PL"/>
        </w:rPr>
        <w:t xml:space="preserve">wycofanie złożonej oferty następuje poprzez </w:t>
      </w:r>
      <w:r w:rsidRPr="0090433B">
        <w:rPr>
          <w:rFonts w:cstheme="minorHAnsi"/>
          <w:b/>
          <w:u w:val="single"/>
          <w:lang w:eastAsia="pl-PL"/>
        </w:rPr>
        <w:t>złożenie pisemnego powiadomienia</w:t>
      </w:r>
      <w:r w:rsidRPr="0090433B">
        <w:rPr>
          <w:rFonts w:cstheme="minorHAnsi"/>
          <w:lang w:eastAsia="pl-PL"/>
        </w:rPr>
        <w:t xml:space="preserve">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14:paraId="04763018" w14:textId="77777777" w:rsidR="005840D2" w:rsidRPr="0090433B" w:rsidRDefault="005840D2" w:rsidP="005840D2">
      <w:pPr>
        <w:autoSpaceDE w:val="0"/>
        <w:autoSpaceDN w:val="0"/>
        <w:adjustRightInd w:val="0"/>
        <w:spacing w:after="0" w:line="360" w:lineRule="auto"/>
        <w:rPr>
          <w:rFonts w:cstheme="minorHAnsi"/>
          <w:sz w:val="20"/>
          <w:szCs w:val="20"/>
          <w:lang w:eastAsia="pl-PL"/>
        </w:rPr>
      </w:pPr>
    </w:p>
    <w:p w14:paraId="451FC2A3" w14:textId="77777777" w:rsidR="005840D2" w:rsidRPr="0090433B" w:rsidRDefault="005840D2" w:rsidP="005840D2">
      <w:pPr>
        <w:pStyle w:val="Akapitzlist"/>
        <w:ind w:left="0"/>
        <w:jc w:val="center"/>
        <w:rPr>
          <w:rFonts w:cstheme="minorHAnsi"/>
          <w:b/>
        </w:rPr>
      </w:pPr>
      <w:r w:rsidRPr="0090433B">
        <w:rPr>
          <w:rFonts w:cstheme="minorHAnsi"/>
          <w:b/>
        </w:rPr>
        <w:t>CZĘSC  II</w:t>
      </w:r>
    </w:p>
    <w:p w14:paraId="6E7AD0B6" w14:textId="77777777" w:rsidR="005840D2" w:rsidRPr="0090433B" w:rsidRDefault="005840D2" w:rsidP="005840D2">
      <w:pPr>
        <w:pStyle w:val="Akapitzlist"/>
        <w:ind w:left="0"/>
        <w:jc w:val="center"/>
        <w:rPr>
          <w:rFonts w:cstheme="minorHAnsi"/>
          <w:b/>
        </w:rPr>
      </w:pPr>
      <w:r w:rsidRPr="0090433B">
        <w:rPr>
          <w:rFonts w:cstheme="minorHAnsi"/>
          <w:b/>
        </w:rPr>
        <w:t>Procedura postępowania dotycząca wyboru najkorzystniejszej oferty</w:t>
      </w:r>
    </w:p>
    <w:p w14:paraId="78A5CCBA" w14:textId="77777777" w:rsidR="005840D2" w:rsidRPr="0090433B" w:rsidRDefault="005840D2" w:rsidP="005840D2">
      <w:pPr>
        <w:autoSpaceDE w:val="0"/>
        <w:autoSpaceDN w:val="0"/>
        <w:adjustRightInd w:val="0"/>
        <w:spacing w:after="0" w:line="360" w:lineRule="auto"/>
        <w:rPr>
          <w:rFonts w:cstheme="minorHAnsi"/>
          <w:lang w:eastAsia="pl-PL"/>
        </w:rPr>
      </w:pPr>
    </w:p>
    <w:p w14:paraId="0BABEA18" w14:textId="77777777" w:rsidR="00376781" w:rsidRPr="0090433B" w:rsidRDefault="00AB3880" w:rsidP="00BE560D">
      <w:pPr>
        <w:pStyle w:val="Akapitzlist"/>
        <w:numPr>
          <w:ilvl w:val="0"/>
          <w:numId w:val="7"/>
        </w:numPr>
        <w:autoSpaceDE w:val="0"/>
        <w:autoSpaceDN w:val="0"/>
        <w:adjustRightInd w:val="0"/>
        <w:spacing w:line="360" w:lineRule="auto"/>
        <w:ind w:left="142" w:hanging="426"/>
        <w:jc w:val="both"/>
        <w:rPr>
          <w:rFonts w:cstheme="minorHAnsi"/>
          <w:b/>
          <w:i/>
        </w:rPr>
      </w:pPr>
      <w:r w:rsidRPr="0090433B">
        <w:rPr>
          <w:rFonts w:cstheme="minorHAnsi"/>
          <w:b/>
        </w:rPr>
        <w:t>KRYTERIA OCENY OFERT.</w:t>
      </w:r>
    </w:p>
    <w:p w14:paraId="5D404B32" w14:textId="77777777" w:rsidR="00AB3880" w:rsidRPr="0090433B" w:rsidRDefault="00AB3880" w:rsidP="00BE560D">
      <w:pPr>
        <w:pStyle w:val="Akapitzlist"/>
        <w:numPr>
          <w:ilvl w:val="1"/>
          <w:numId w:val="7"/>
        </w:numPr>
        <w:autoSpaceDE w:val="0"/>
        <w:autoSpaceDN w:val="0"/>
        <w:adjustRightInd w:val="0"/>
        <w:spacing w:line="360" w:lineRule="auto"/>
        <w:ind w:left="142" w:hanging="426"/>
        <w:jc w:val="both"/>
        <w:rPr>
          <w:rFonts w:cstheme="minorHAnsi"/>
          <w:b/>
          <w:i/>
        </w:rPr>
      </w:pPr>
      <w:r w:rsidRPr="0090433B">
        <w:rPr>
          <w:rStyle w:val="fontstyle01"/>
          <w:rFonts w:asciiTheme="minorHAnsi" w:hAnsiTheme="minorHAnsi" w:cstheme="minorHAnsi"/>
          <w:sz w:val="22"/>
          <w:szCs w:val="22"/>
        </w:rPr>
        <w:t>Przy dokonywaniu wyboru najkorzystniejszej oferty Zamawiający stosować będzie</w:t>
      </w:r>
      <w:r w:rsidRPr="0090433B">
        <w:rPr>
          <w:rFonts w:cstheme="minorHAnsi"/>
          <w:color w:val="000000"/>
        </w:rPr>
        <w:t xml:space="preserve"> </w:t>
      </w:r>
      <w:r w:rsidRPr="0090433B">
        <w:rPr>
          <w:rStyle w:val="fontstyle01"/>
          <w:rFonts w:asciiTheme="minorHAnsi" w:hAnsiTheme="minorHAnsi" w:cstheme="minorHAnsi"/>
          <w:sz w:val="22"/>
          <w:szCs w:val="22"/>
        </w:rPr>
        <w:t>następujące kryterium:</w:t>
      </w:r>
      <w:r w:rsidRPr="0090433B">
        <w:rPr>
          <w:rFonts w:cstheme="minorHAnsi"/>
          <w:color w:val="000000"/>
        </w:rPr>
        <w:t xml:space="preserve"> </w:t>
      </w:r>
    </w:p>
    <w:p w14:paraId="0691AB03" w14:textId="77777777" w:rsidR="00DC7D3C" w:rsidRPr="0090433B" w:rsidRDefault="00AB3880" w:rsidP="00AB3880">
      <w:pPr>
        <w:pStyle w:val="Akapitzlist"/>
        <w:autoSpaceDE w:val="0"/>
        <w:autoSpaceDN w:val="0"/>
        <w:adjustRightInd w:val="0"/>
        <w:spacing w:line="360" w:lineRule="auto"/>
        <w:ind w:left="426"/>
        <w:jc w:val="both"/>
        <w:rPr>
          <w:rFonts w:cstheme="minorHAnsi"/>
          <w:b/>
          <w:bCs/>
          <w:color w:val="000000"/>
        </w:rPr>
      </w:pPr>
      <w:r w:rsidRPr="0090433B">
        <w:rPr>
          <w:rStyle w:val="fontstyle21"/>
          <w:rFonts w:asciiTheme="minorHAnsi" w:hAnsiTheme="minorHAnsi" w:cstheme="minorHAnsi"/>
          <w:sz w:val="22"/>
          <w:szCs w:val="22"/>
        </w:rPr>
        <w:t>Cena oferty (C) – 100 %</w:t>
      </w:r>
      <w:r w:rsidRPr="0090433B">
        <w:rPr>
          <w:rFonts w:cstheme="minorHAnsi"/>
          <w:b/>
          <w:bCs/>
          <w:color w:val="000000"/>
        </w:rPr>
        <w:t xml:space="preserve"> </w:t>
      </w:r>
    </w:p>
    <w:p w14:paraId="1D5A5082" w14:textId="77777777" w:rsidR="00DC7D3C" w:rsidRPr="0090433B" w:rsidRDefault="00AB3880" w:rsidP="00AB3880">
      <w:pPr>
        <w:pStyle w:val="Akapitzlist"/>
        <w:autoSpaceDE w:val="0"/>
        <w:autoSpaceDN w:val="0"/>
        <w:adjustRightInd w:val="0"/>
        <w:spacing w:line="360" w:lineRule="auto"/>
        <w:ind w:left="426"/>
        <w:jc w:val="both"/>
        <w:rPr>
          <w:rStyle w:val="fontstyle21"/>
          <w:rFonts w:asciiTheme="minorHAnsi" w:hAnsiTheme="minorHAnsi" w:cstheme="minorHAnsi"/>
          <w:sz w:val="22"/>
          <w:szCs w:val="22"/>
        </w:rPr>
      </w:pPr>
      <w:r w:rsidRPr="0090433B">
        <w:rPr>
          <w:rStyle w:val="fontstyle21"/>
          <w:rFonts w:asciiTheme="minorHAnsi" w:hAnsiTheme="minorHAnsi" w:cstheme="minorHAnsi"/>
          <w:sz w:val="22"/>
          <w:szCs w:val="22"/>
        </w:rPr>
        <w:t>Cena oferty</w:t>
      </w:r>
      <w:r w:rsidR="00DC7D3C" w:rsidRPr="0090433B">
        <w:rPr>
          <w:rStyle w:val="fontstyle21"/>
          <w:rFonts w:asciiTheme="minorHAnsi" w:hAnsiTheme="minorHAnsi" w:cstheme="minorHAnsi"/>
          <w:sz w:val="22"/>
          <w:szCs w:val="22"/>
        </w:rPr>
        <w:t>:</w:t>
      </w:r>
    </w:p>
    <w:p w14:paraId="2CCF4A78" w14:textId="33BE0F43" w:rsidR="00AB3880" w:rsidRPr="0090433B" w:rsidRDefault="00AB3880" w:rsidP="00AB3880">
      <w:pPr>
        <w:pStyle w:val="Akapitzlist"/>
        <w:autoSpaceDE w:val="0"/>
        <w:autoSpaceDN w:val="0"/>
        <w:adjustRightInd w:val="0"/>
        <w:spacing w:line="360" w:lineRule="auto"/>
        <w:ind w:left="426"/>
        <w:jc w:val="both"/>
        <w:rPr>
          <w:rStyle w:val="fontstyle01"/>
          <w:rFonts w:asciiTheme="minorHAnsi" w:hAnsiTheme="minorHAnsi" w:cstheme="minorHAnsi"/>
          <w:sz w:val="22"/>
          <w:szCs w:val="22"/>
        </w:rPr>
      </w:pPr>
      <w:r w:rsidRPr="0090433B">
        <w:rPr>
          <w:rFonts w:cstheme="minorHAnsi"/>
          <w:b/>
          <w:bCs/>
          <w:color w:val="000000"/>
        </w:rPr>
        <w:lastRenderedPageBreak/>
        <w:t xml:space="preserve"> </w:t>
      </w:r>
      <w:r w:rsidRPr="0090433B">
        <w:rPr>
          <w:rStyle w:val="fontstyle01"/>
          <w:rFonts w:asciiTheme="minorHAnsi" w:hAnsiTheme="minorHAnsi" w:cstheme="minorHAnsi"/>
          <w:sz w:val="22"/>
          <w:szCs w:val="22"/>
        </w:rPr>
        <w:t xml:space="preserve">Do oceny poszczególnych ofert w zakresie </w:t>
      </w:r>
      <w:r w:rsidRPr="0090433B">
        <w:rPr>
          <w:rStyle w:val="fontstyle31"/>
          <w:rFonts w:asciiTheme="minorHAnsi" w:hAnsiTheme="minorHAnsi" w:cstheme="minorHAnsi"/>
          <w:sz w:val="22"/>
          <w:szCs w:val="22"/>
        </w:rPr>
        <w:t xml:space="preserve">kryterium cena oferty </w:t>
      </w:r>
      <w:r w:rsidRPr="0090433B">
        <w:rPr>
          <w:rStyle w:val="fontstyle01"/>
          <w:rFonts w:asciiTheme="minorHAnsi" w:hAnsiTheme="minorHAnsi" w:cstheme="minorHAnsi"/>
          <w:sz w:val="22"/>
          <w:szCs w:val="22"/>
        </w:rPr>
        <w:t>zostanie zastosowana</w:t>
      </w:r>
      <w:r w:rsidRPr="0090433B">
        <w:rPr>
          <w:rFonts w:cstheme="minorHAnsi"/>
          <w:color w:val="000000"/>
        </w:rPr>
        <w:t xml:space="preserve"> </w:t>
      </w:r>
      <w:r w:rsidRPr="0090433B">
        <w:rPr>
          <w:rStyle w:val="fontstyle01"/>
          <w:rFonts w:asciiTheme="minorHAnsi" w:hAnsiTheme="minorHAnsi" w:cstheme="minorHAnsi"/>
          <w:sz w:val="22"/>
          <w:szCs w:val="22"/>
        </w:rPr>
        <w:t>metoda polegająca na porównaniu ceny badanej oferty z najtańszą spośród cen</w:t>
      </w:r>
      <w:r w:rsidRPr="0090433B">
        <w:rPr>
          <w:rFonts w:cstheme="minorHAnsi"/>
          <w:color w:val="000000"/>
        </w:rPr>
        <w:t xml:space="preserve"> </w:t>
      </w:r>
      <w:r w:rsidRPr="0090433B">
        <w:rPr>
          <w:rStyle w:val="fontstyle01"/>
          <w:rFonts w:asciiTheme="minorHAnsi" w:hAnsiTheme="minorHAnsi" w:cstheme="minorHAnsi"/>
          <w:sz w:val="22"/>
          <w:szCs w:val="22"/>
        </w:rPr>
        <w:t>przedstawionych</w:t>
      </w:r>
      <w:r w:rsidR="00EF1A21">
        <w:rPr>
          <w:rStyle w:val="fontstyle01"/>
          <w:rFonts w:asciiTheme="minorHAnsi" w:hAnsiTheme="minorHAnsi" w:cstheme="minorHAnsi"/>
          <w:sz w:val="22"/>
          <w:szCs w:val="22"/>
        </w:rPr>
        <w:br/>
      </w:r>
      <w:r w:rsidRPr="0090433B">
        <w:rPr>
          <w:rStyle w:val="fontstyle01"/>
          <w:rFonts w:asciiTheme="minorHAnsi" w:hAnsiTheme="minorHAnsi" w:cstheme="minorHAnsi"/>
          <w:sz w:val="22"/>
          <w:szCs w:val="22"/>
        </w:rPr>
        <w:t>przez tych Wykonawców, których oferty zostały dopuszczone do oceny</w:t>
      </w:r>
      <w:r w:rsidRPr="0090433B">
        <w:rPr>
          <w:rFonts w:cstheme="minorHAnsi"/>
          <w:color w:val="000000"/>
        </w:rPr>
        <w:t xml:space="preserve"> </w:t>
      </w:r>
      <w:r w:rsidRPr="0090433B">
        <w:rPr>
          <w:rStyle w:val="fontstyle01"/>
          <w:rFonts w:asciiTheme="minorHAnsi" w:hAnsiTheme="minorHAnsi" w:cstheme="minorHAnsi"/>
          <w:sz w:val="22"/>
          <w:szCs w:val="22"/>
        </w:rPr>
        <w:t>i spełniają warunki</w:t>
      </w:r>
      <w:r w:rsidR="00DC7D3C" w:rsidRPr="0090433B">
        <w:rPr>
          <w:rStyle w:val="fontstyle01"/>
          <w:rFonts w:asciiTheme="minorHAnsi" w:hAnsiTheme="minorHAnsi" w:cstheme="minorHAnsi"/>
          <w:sz w:val="22"/>
          <w:szCs w:val="22"/>
        </w:rPr>
        <w:t xml:space="preserve"> określone w Ogłoszeniu</w:t>
      </w:r>
      <w:r w:rsidRPr="0090433B">
        <w:rPr>
          <w:rStyle w:val="fontstyle01"/>
          <w:rFonts w:asciiTheme="minorHAnsi" w:hAnsiTheme="minorHAnsi" w:cstheme="minorHAnsi"/>
          <w:sz w:val="22"/>
          <w:szCs w:val="22"/>
        </w:rPr>
        <w:t>. Jako cenę oferty przyjmuje się wartość brutto</w:t>
      </w:r>
      <w:r w:rsidRPr="0090433B">
        <w:rPr>
          <w:rFonts w:cstheme="minorHAnsi"/>
          <w:color w:val="000000"/>
        </w:rPr>
        <w:t xml:space="preserve"> </w:t>
      </w:r>
      <w:r w:rsidRPr="0090433B">
        <w:rPr>
          <w:rStyle w:val="fontstyle01"/>
          <w:rFonts w:asciiTheme="minorHAnsi" w:hAnsiTheme="minorHAnsi" w:cstheme="minorHAnsi"/>
          <w:sz w:val="22"/>
          <w:szCs w:val="22"/>
        </w:rPr>
        <w:t>podaną w Formularzu Ofertowym.</w:t>
      </w:r>
    </w:p>
    <w:p w14:paraId="27689CC3" w14:textId="77777777" w:rsidR="00AB3880" w:rsidRPr="0090433B" w:rsidRDefault="00AB3880" w:rsidP="0006014C">
      <w:pPr>
        <w:pStyle w:val="Akapitzlist"/>
        <w:autoSpaceDE w:val="0"/>
        <w:autoSpaceDN w:val="0"/>
        <w:adjustRightInd w:val="0"/>
        <w:spacing w:line="360" w:lineRule="auto"/>
        <w:ind w:left="426"/>
        <w:jc w:val="both"/>
        <w:rPr>
          <w:rStyle w:val="fontstyle01"/>
          <w:rFonts w:asciiTheme="minorHAnsi" w:hAnsiTheme="minorHAnsi" w:cstheme="minorHAnsi"/>
          <w:sz w:val="22"/>
          <w:szCs w:val="22"/>
        </w:rPr>
      </w:pPr>
      <w:r w:rsidRPr="0090433B">
        <w:rPr>
          <w:rFonts w:cstheme="minorHAnsi"/>
          <w:color w:val="000000"/>
        </w:rPr>
        <w:br/>
      </w:r>
      <w:r w:rsidRPr="0090433B">
        <w:rPr>
          <w:rStyle w:val="fontstyle21"/>
          <w:rFonts w:asciiTheme="minorHAnsi" w:hAnsiTheme="minorHAnsi" w:cstheme="minorHAnsi"/>
          <w:sz w:val="22"/>
          <w:szCs w:val="22"/>
        </w:rPr>
        <w:t>Punkty będą liczone według wzoru:</w:t>
      </w:r>
      <w:r w:rsidRPr="0090433B">
        <w:rPr>
          <w:rFonts w:cstheme="minorHAnsi"/>
          <w:b/>
          <w:bCs/>
          <w:color w:val="000000"/>
        </w:rPr>
        <w:t xml:space="preserve"> </w:t>
      </w:r>
    </w:p>
    <w:p w14:paraId="73529D09" w14:textId="77777777" w:rsidR="0006014C" w:rsidRPr="0090433B" w:rsidRDefault="0006014C" w:rsidP="0006014C">
      <w:pPr>
        <w:suppressAutoHyphens/>
        <w:autoSpaceDE w:val="0"/>
        <w:autoSpaceDN w:val="0"/>
        <w:adjustRightInd w:val="0"/>
        <w:spacing w:after="0" w:line="240" w:lineRule="auto"/>
        <w:jc w:val="both"/>
        <w:rPr>
          <w:rFonts w:eastAsia="Times New Roman" w:cstheme="minorHAnsi"/>
          <w:lang w:eastAsia="ar-SA"/>
        </w:rPr>
      </w:pPr>
      <w:r w:rsidRPr="0090433B">
        <w:rPr>
          <w:rFonts w:eastAsia="Times New Roman" w:cstheme="minorHAnsi"/>
          <w:lang w:eastAsia="ar-SA"/>
        </w:rPr>
        <w:t xml:space="preserve">                                                najniższa cena brutto</w:t>
      </w:r>
    </w:p>
    <w:p w14:paraId="435F44F3" w14:textId="77777777" w:rsidR="0006014C" w:rsidRPr="0090433B" w:rsidRDefault="0006014C" w:rsidP="008F38EB">
      <w:pPr>
        <w:suppressAutoHyphens/>
        <w:autoSpaceDE w:val="0"/>
        <w:autoSpaceDN w:val="0"/>
        <w:adjustRightInd w:val="0"/>
        <w:spacing w:after="0" w:line="240" w:lineRule="auto"/>
        <w:jc w:val="both"/>
        <w:rPr>
          <w:rFonts w:eastAsia="Times New Roman" w:cstheme="minorHAnsi"/>
          <w:lang w:eastAsia="ar-SA"/>
        </w:rPr>
      </w:pPr>
      <w:r w:rsidRPr="0090433B">
        <w:rPr>
          <w:rFonts w:eastAsia="Times New Roman" w:cstheme="minorHAnsi"/>
          <w:b/>
          <w:bCs/>
          <w:lang w:eastAsia="ar-SA"/>
        </w:rPr>
        <w:t xml:space="preserve">Ocena punktowa (C) </w:t>
      </w:r>
      <w:r w:rsidRPr="0090433B">
        <w:rPr>
          <w:rFonts w:eastAsia="Times New Roman" w:cstheme="minorHAnsi"/>
          <w:lang w:eastAsia="ar-SA"/>
        </w:rPr>
        <w:t>= ------------------------------------------- x 100 pkt. x 100%</w:t>
      </w:r>
    </w:p>
    <w:p w14:paraId="38E500A9" w14:textId="3500D2B6" w:rsidR="0006014C" w:rsidRPr="0090433B" w:rsidRDefault="0006014C" w:rsidP="008F38EB">
      <w:pPr>
        <w:shd w:val="clear" w:color="auto" w:fill="FFFFFF"/>
        <w:tabs>
          <w:tab w:val="left" w:pos="715"/>
        </w:tabs>
        <w:suppressAutoHyphens/>
        <w:spacing w:before="240" w:after="100" w:afterAutospacing="1" w:line="240" w:lineRule="auto"/>
        <w:jc w:val="both"/>
        <w:rPr>
          <w:rFonts w:eastAsia="Times New Roman" w:cstheme="minorHAnsi"/>
          <w:lang w:eastAsia="ar-SA"/>
        </w:rPr>
      </w:pPr>
      <w:r w:rsidRPr="0090433B">
        <w:rPr>
          <w:rFonts w:eastAsia="Times New Roman" w:cstheme="minorHAnsi"/>
          <w:lang w:eastAsia="ar-SA"/>
        </w:rPr>
        <w:t xml:space="preserve">                                          </w:t>
      </w:r>
      <w:r w:rsidR="008F38EB">
        <w:rPr>
          <w:rFonts w:eastAsia="Times New Roman" w:cstheme="minorHAnsi"/>
          <w:lang w:eastAsia="ar-SA"/>
        </w:rPr>
        <w:t xml:space="preserve">   </w:t>
      </w:r>
      <w:r w:rsidRPr="0090433B">
        <w:rPr>
          <w:rFonts w:eastAsia="Times New Roman" w:cstheme="minorHAnsi"/>
          <w:lang w:eastAsia="ar-SA"/>
        </w:rPr>
        <w:t>cena brutto badanej oferty</w:t>
      </w:r>
    </w:p>
    <w:p w14:paraId="445719D4" w14:textId="77777777" w:rsidR="0006014C" w:rsidRPr="0090433B" w:rsidRDefault="0006014C" w:rsidP="0006014C">
      <w:pPr>
        <w:pStyle w:val="Akapitzlist"/>
        <w:autoSpaceDE w:val="0"/>
        <w:autoSpaceDN w:val="0"/>
        <w:adjustRightInd w:val="0"/>
        <w:spacing w:line="360" w:lineRule="auto"/>
        <w:ind w:left="426"/>
        <w:jc w:val="both"/>
        <w:rPr>
          <w:rFonts w:cstheme="minorHAnsi"/>
          <w:color w:val="000000"/>
        </w:rPr>
      </w:pPr>
    </w:p>
    <w:p w14:paraId="5C86A9F6" w14:textId="77777777" w:rsidR="00AB3880" w:rsidRPr="0090433B" w:rsidRDefault="00AB3880" w:rsidP="0006014C">
      <w:pPr>
        <w:pStyle w:val="Akapitzlist"/>
        <w:autoSpaceDE w:val="0"/>
        <w:autoSpaceDN w:val="0"/>
        <w:adjustRightInd w:val="0"/>
        <w:spacing w:line="360" w:lineRule="auto"/>
        <w:ind w:left="0"/>
        <w:jc w:val="both"/>
        <w:rPr>
          <w:rFonts w:cstheme="minorHAnsi"/>
          <w:color w:val="000000"/>
        </w:rPr>
      </w:pPr>
      <w:r w:rsidRPr="0090433B">
        <w:rPr>
          <w:rStyle w:val="fontstyle01"/>
          <w:rFonts w:asciiTheme="minorHAnsi" w:hAnsiTheme="minorHAnsi" w:cstheme="minorHAnsi"/>
          <w:sz w:val="22"/>
          <w:szCs w:val="22"/>
        </w:rPr>
        <w:t>Wykonawca, który uzyska najwyższą ilość punktów i będzie spełniał wszystkie warunki</w:t>
      </w:r>
      <w:r w:rsidRPr="0090433B">
        <w:rPr>
          <w:rFonts w:cstheme="minorHAnsi"/>
          <w:color w:val="000000"/>
        </w:rPr>
        <w:br/>
      </w:r>
      <w:r w:rsidR="005E39D9" w:rsidRPr="0090433B">
        <w:rPr>
          <w:rStyle w:val="fontstyle01"/>
          <w:rFonts w:asciiTheme="minorHAnsi" w:hAnsiTheme="minorHAnsi" w:cstheme="minorHAnsi"/>
          <w:sz w:val="22"/>
          <w:szCs w:val="22"/>
        </w:rPr>
        <w:t xml:space="preserve">określone w Ogłoszeniu </w:t>
      </w:r>
      <w:r w:rsidRPr="0090433B">
        <w:rPr>
          <w:rStyle w:val="fontstyle01"/>
          <w:rFonts w:asciiTheme="minorHAnsi" w:hAnsiTheme="minorHAnsi" w:cstheme="minorHAnsi"/>
          <w:sz w:val="22"/>
          <w:szCs w:val="22"/>
        </w:rPr>
        <w:t>oraz ustawie Prawo zamówień</w:t>
      </w:r>
      <w:r w:rsidRPr="0090433B">
        <w:rPr>
          <w:rFonts w:cstheme="minorHAnsi"/>
          <w:color w:val="000000"/>
        </w:rPr>
        <w:t xml:space="preserve"> </w:t>
      </w:r>
      <w:r w:rsidRPr="0090433B">
        <w:rPr>
          <w:rStyle w:val="fontstyle01"/>
          <w:rFonts w:asciiTheme="minorHAnsi" w:hAnsiTheme="minorHAnsi" w:cstheme="minorHAnsi"/>
          <w:sz w:val="22"/>
          <w:szCs w:val="22"/>
        </w:rPr>
        <w:t>publicznych zostanie wybrany do realizacji zamówienia.</w:t>
      </w:r>
      <w:r w:rsidRPr="0090433B">
        <w:rPr>
          <w:rFonts w:cstheme="minorHAnsi"/>
          <w:color w:val="000000"/>
        </w:rPr>
        <w:t xml:space="preserve"> </w:t>
      </w:r>
    </w:p>
    <w:p w14:paraId="35333B4D" w14:textId="77777777" w:rsidR="00DD5200" w:rsidRPr="0090433B" w:rsidRDefault="00DD5200" w:rsidP="00CC522B">
      <w:pPr>
        <w:pStyle w:val="Akapitzlist"/>
        <w:spacing w:line="360" w:lineRule="auto"/>
        <w:ind w:left="0" w:right="-1"/>
        <w:jc w:val="both"/>
        <w:rPr>
          <w:rFonts w:cstheme="minorHAnsi"/>
          <w:b/>
          <w:color w:val="C00000"/>
        </w:rPr>
      </w:pPr>
    </w:p>
    <w:p w14:paraId="0976D942" w14:textId="77777777" w:rsidR="005028A8" w:rsidRPr="0090433B" w:rsidRDefault="005028A8" w:rsidP="00BE560D">
      <w:pPr>
        <w:pStyle w:val="Akapitzlist"/>
        <w:numPr>
          <w:ilvl w:val="0"/>
          <w:numId w:val="7"/>
        </w:numPr>
        <w:spacing w:line="360" w:lineRule="auto"/>
        <w:ind w:left="142" w:right="-1" w:hanging="568"/>
        <w:jc w:val="both"/>
        <w:rPr>
          <w:rFonts w:cstheme="minorHAnsi"/>
          <w:b/>
          <w:color w:val="C00000"/>
          <w:sz w:val="20"/>
          <w:szCs w:val="20"/>
        </w:rPr>
      </w:pPr>
      <w:r w:rsidRPr="0090433B">
        <w:rPr>
          <w:rFonts w:cstheme="minorHAnsi"/>
          <w:b/>
        </w:rPr>
        <w:t>OPIS SPOSOBU OBLICZENIA CENY .</w:t>
      </w:r>
    </w:p>
    <w:p w14:paraId="2F797C1D" w14:textId="77777777" w:rsidR="005028A8" w:rsidRPr="0090433B" w:rsidRDefault="005028A8" w:rsidP="00BE560D">
      <w:pPr>
        <w:pStyle w:val="Akapitzlist"/>
        <w:numPr>
          <w:ilvl w:val="1"/>
          <w:numId w:val="7"/>
        </w:numPr>
        <w:spacing w:line="360" w:lineRule="auto"/>
        <w:ind w:left="284" w:right="-1" w:hanging="710"/>
        <w:jc w:val="both"/>
        <w:rPr>
          <w:rFonts w:cstheme="minorHAnsi"/>
          <w:b/>
          <w:color w:val="C00000"/>
          <w:sz w:val="20"/>
          <w:szCs w:val="20"/>
        </w:rPr>
      </w:pPr>
      <w:r w:rsidRPr="0090433B">
        <w:rPr>
          <w:rFonts w:cstheme="minorHAnsi"/>
        </w:rPr>
        <w:t xml:space="preserve"> Cenę oferty należy obliczyć w sposó</w:t>
      </w:r>
      <w:r w:rsidR="008244AD" w:rsidRPr="0090433B">
        <w:rPr>
          <w:rFonts w:cstheme="minorHAnsi"/>
        </w:rPr>
        <w:t>b określony w Formularzu Ofertowym</w:t>
      </w:r>
      <w:r w:rsidRPr="0090433B">
        <w:rPr>
          <w:rFonts w:cstheme="minorHAnsi"/>
        </w:rPr>
        <w:t xml:space="preserve">. </w:t>
      </w:r>
    </w:p>
    <w:p w14:paraId="629B34C8" w14:textId="77777777" w:rsidR="005028A8" w:rsidRPr="0090433B" w:rsidRDefault="005028A8" w:rsidP="00BE560D">
      <w:pPr>
        <w:pStyle w:val="Akapitzlist"/>
        <w:numPr>
          <w:ilvl w:val="1"/>
          <w:numId w:val="7"/>
        </w:numPr>
        <w:spacing w:line="360" w:lineRule="auto"/>
        <w:ind w:left="284" w:right="-1" w:hanging="710"/>
        <w:jc w:val="both"/>
        <w:rPr>
          <w:rFonts w:cstheme="minorHAnsi"/>
          <w:b/>
          <w:color w:val="C00000"/>
          <w:sz w:val="20"/>
          <w:szCs w:val="20"/>
        </w:rPr>
      </w:pPr>
      <w:r w:rsidRPr="0090433B">
        <w:rPr>
          <w:rFonts w:cstheme="minorHAnsi"/>
        </w:rPr>
        <w:t xml:space="preserve"> Cenę oferty należy podać z dokładnością do dwóch miejsc po przecinku.</w:t>
      </w:r>
    </w:p>
    <w:p w14:paraId="7744CB19" w14:textId="77777777" w:rsidR="005028A8" w:rsidRPr="0090433B" w:rsidRDefault="005028A8" w:rsidP="00BE560D">
      <w:pPr>
        <w:pStyle w:val="Akapitzlist"/>
        <w:numPr>
          <w:ilvl w:val="1"/>
          <w:numId w:val="7"/>
        </w:numPr>
        <w:spacing w:line="360" w:lineRule="auto"/>
        <w:ind w:left="284" w:right="-1" w:hanging="710"/>
        <w:jc w:val="both"/>
        <w:rPr>
          <w:rFonts w:cstheme="minorHAnsi"/>
          <w:b/>
          <w:color w:val="C00000"/>
          <w:sz w:val="20"/>
          <w:szCs w:val="20"/>
        </w:rPr>
      </w:pPr>
      <w:r w:rsidRPr="0090433B">
        <w:rPr>
          <w:rFonts w:cstheme="minorHAnsi"/>
        </w:rPr>
        <w:t xml:space="preserve"> Cena podana w ofercie musi obejmować wszystkie koszty i składniki związane z wykonaniem zamówienia. </w:t>
      </w:r>
    </w:p>
    <w:p w14:paraId="2530743F" w14:textId="77777777" w:rsidR="005028A8" w:rsidRPr="0090433B" w:rsidRDefault="005028A8" w:rsidP="00BE560D">
      <w:pPr>
        <w:pStyle w:val="Akapitzlist"/>
        <w:numPr>
          <w:ilvl w:val="1"/>
          <w:numId w:val="7"/>
        </w:numPr>
        <w:spacing w:line="360" w:lineRule="auto"/>
        <w:ind w:left="284" w:right="-1" w:hanging="710"/>
        <w:jc w:val="both"/>
        <w:rPr>
          <w:rFonts w:cstheme="minorHAnsi"/>
          <w:b/>
          <w:color w:val="C00000"/>
          <w:sz w:val="20"/>
          <w:szCs w:val="20"/>
        </w:rPr>
      </w:pPr>
      <w:r w:rsidRPr="0090433B">
        <w:rPr>
          <w:rFonts w:cstheme="minorHAnsi"/>
        </w:rPr>
        <w:t xml:space="preserve">Zamawiający poprawi omyłki w ofercie zgodnie z przesłankami art. 87 ust. 2 ustawy. </w:t>
      </w:r>
    </w:p>
    <w:p w14:paraId="4EE85998" w14:textId="77777777" w:rsidR="005028A8" w:rsidRPr="0090433B" w:rsidRDefault="005028A8" w:rsidP="00BE560D">
      <w:pPr>
        <w:pStyle w:val="Akapitzlist"/>
        <w:numPr>
          <w:ilvl w:val="1"/>
          <w:numId w:val="7"/>
        </w:numPr>
        <w:spacing w:line="360" w:lineRule="auto"/>
        <w:ind w:left="284" w:right="-1" w:hanging="710"/>
        <w:jc w:val="both"/>
        <w:rPr>
          <w:rFonts w:cstheme="minorHAnsi"/>
          <w:b/>
          <w:color w:val="C00000"/>
          <w:sz w:val="20"/>
          <w:szCs w:val="20"/>
        </w:rPr>
      </w:pPr>
      <w:r w:rsidRPr="0090433B">
        <w:rPr>
          <w:rFonts w:cstheme="minorHAnsi"/>
        </w:rPr>
        <w:t xml:space="preserve">W przypadku błędnego iloczynu ceny jednostkowej i liczby jednostek miar, Zamawiający przyjmie, iż prawidłowo podano cenę jednostkową i liczbę jednostek miar. </w:t>
      </w:r>
    </w:p>
    <w:p w14:paraId="42C20BB6" w14:textId="77777777" w:rsidR="005028A8" w:rsidRPr="0090433B" w:rsidRDefault="005028A8" w:rsidP="005028A8">
      <w:pPr>
        <w:pStyle w:val="Akapitzlist"/>
        <w:spacing w:line="360" w:lineRule="auto"/>
        <w:ind w:left="284" w:right="-1"/>
        <w:jc w:val="both"/>
        <w:rPr>
          <w:rFonts w:cstheme="minorHAnsi"/>
        </w:rPr>
      </w:pPr>
    </w:p>
    <w:p w14:paraId="294829BF" w14:textId="77777777" w:rsidR="005028A8" w:rsidRPr="0090433B" w:rsidRDefault="005028A8" w:rsidP="00BE560D">
      <w:pPr>
        <w:pStyle w:val="Akapitzlist"/>
        <w:numPr>
          <w:ilvl w:val="0"/>
          <w:numId w:val="7"/>
        </w:numPr>
        <w:spacing w:line="360" w:lineRule="auto"/>
        <w:ind w:left="0" w:right="-1" w:hanging="426"/>
        <w:jc w:val="both"/>
        <w:rPr>
          <w:rFonts w:cstheme="minorHAnsi"/>
          <w:b/>
          <w:color w:val="C00000"/>
          <w:sz w:val="20"/>
          <w:szCs w:val="20"/>
        </w:rPr>
      </w:pPr>
      <w:r w:rsidRPr="0090433B">
        <w:rPr>
          <w:rFonts w:cstheme="minorHAnsi"/>
          <w:b/>
        </w:rPr>
        <w:t>INFORMACJE DOTYCZĄCE ZAWARCIA UMOWY</w:t>
      </w:r>
      <w:r w:rsidRPr="0090433B">
        <w:rPr>
          <w:rFonts w:cstheme="minorHAnsi"/>
        </w:rPr>
        <w:t xml:space="preserve"> </w:t>
      </w:r>
    </w:p>
    <w:p w14:paraId="50765C0D" w14:textId="71ACD87F" w:rsidR="005028A8" w:rsidRPr="0090433B" w:rsidRDefault="005028A8" w:rsidP="005028A8">
      <w:pPr>
        <w:pStyle w:val="Akapitzlist"/>
        <w:spacing w:line="360" w:lineRule="auto"/>
        <w:ind w:left="0" w:right="-1"/>
        <w:jc w:val="both"/>
        <w:rPr>
          <w:rFonts w:cstheme="minorHAnsi"/>
        </w:rPr>
      </w:pPr>
      <w:r w:rsidRPr="0090433B">
        <w:rPr>
          <w:rFonts w:cstheme="minorHAnsi"/>
        </w:rPr>
        <w:t xml:space="preserve">12.1 O wyborze najkorzystniejszej oferty Zamawiający niezwłocznie powiadomi wszystkich Wykonawców, którzy złożyli oferty oraz zamieści informację na stronie internetowej pod adresem: </w:t>
      </w:r>
      <w:hyperlink w:history="1">
        <w:r w:rsidR="00D542DD" w:rsidRPr="00D542DD">
          <w:rPr>
            <w:rStyle w:val="Hipercze"/>
            <w:rFonts w:cstheme="minorHAnsi"/>
            <w:color w:val="auto"/>
          </w:rPr>
          <w:t>http://</w:t>
        </w:r>
      </w:hyperlink>
      <w:hyperlink r:id="rId11" w:history="1">
        <w:r w:rsidR="00D542DD" w:rsidRPr="00D542DD">
          <w:rPr>
            <w:rFonts w:cstheme="minorHAnsi"/>
            <w:color w:val="333333"/>
            <w:u w:val="single"/>
          </w:rPr>
          <w:t>www.bcsbydgoszcz.pl</w:t>
        </w:r>
      </w:hyperlink>
    </w:p>
    <w:p w14:paraId="67B64C7E" w14:textId="77777777" w:rsidR="005028A8" w:rsidRPr="0090433B" w:rsidRDefault="005028A8" w:rsidP="005028A8">
      <w:pPr>
        <w:pStyle w:val="Akapitzlist"/>
        <w:spacing w:line="360" w:lineRule="auto"/>
        <w:ind w:left="0" w:right="-1"/>
        <w:jc w:val="both"/>
        <w:rPr>
          <w:rFonts w:cstheme="minorHAnsi"/>
        </w:rPr>
      </w:pPr>
      <w:r w:rsidRPr="0090433B">
        <w:rPr>
          <w:rFonts w:cstheme="minorHAnsi"/>
        </w:rPr>
        <w:t xml:space="preserve"> 12.2. Jeżeli Wykonawca, którego oferta została wybrana uchyla się od zawarcia umowy, Zamawiający może wybrać ofertę najkorzystniejszą spośród pozostałych ofert.</w:t>
      </w:r>
    </w:p>
    <w:p w14:paraId="57A15B95" w14:textId="303F9DB5" w:rsidR="005028A8" w:rsidRDefault="005028A8" w:rsidP="005028A8">
      <w:pPr>
        <w:pStyle w:val="Akapitzlist"/>
        <w:spacing w:line="360" w:lineRule="auto"/>
        <w:ind w:left="0" w:right="-1"/>
        <w:jc w:val="both"/>
        <w:rPr>
          <w:rFonts w:cstheme="minorHAnsi"/>
        </w:rPr>
      </w:pPr>
      <w:r w:rsidRPr="0090433B">
        <w:rPr>
          <w:rFonts w:cstheme="minorHAnsi"/>
        </w:rPr>
        <w:t>12.3. Niezwłocznie po udzieleniu zamówienia Zamawiający zamieści na stronie internetowej</w:t>
      </w:r>
      <w:r w:rsidR="00EC71F5">
        <w:rPr>
          <w:rFonts w:cstheme="minorHAnsi"/>
        </w:rPr>
        <w:br/>
      </w:r>
      <w:r w:rsidRPr="0090433B">
        <w:rPr>
          <w:rFonts w:cstheme="minorHAnsi"/>
        </w:rPr>
        <w:t xml:space="preserve">pod adresem: </w:t>
      </w:r>
      <w:hyperlink w:history="1">
        <w:r w:rsidR="006A1DF7" w:rsidRPr="00D542DD">
          <w:rPr>
            <w:rStyle w:val="Hipercze"/>
            <w:rFonts w:cstheme="minorHAnsi"/>
            <w:color w:val="auto"/>
          </w:rPr>
          <w:t>http://</w:t>
        </w:r>
      </w:hyperlink>
      <w:hyperlink r:id="rId12" w:history="1">
        <w:r w:rsidR="006A1DF7" w:rsidRPr="00D542DD">
          <w:rPr>
            <w:rFonts w:cstheme="minorHAnsi"/>
            <w:color w:val="333333"/>
            <w:u w:val="single"/>
          </w:rPr>
          <w:t>www.bcsbydgoszcz.pl</w:t>
        </w:r>
      </w:hyperlink>
      <w:r w:rsidRPr="0090433B">
        <w:rPr>
          <w:rFonts w:cstheme="minorHAnsi"/>
        </w:rPr>
        <w:t>.  informację o udzieleniu zamówienia lub informację</w:t>
      </w:r>
      <w:r w:rsidR="00817757">
        <w:rPr>
          <w:rFonts w:cstheme="minorHAnsi"/>
        </w:rPr>
        <w:br/>
      </w:r>
      <w:r w:rsidRPr="0090433B">
        <w:rPr>
          <w:rFonts w:cstheme="minorHAnsi"/>
        </w:rPr>
        <w:t>o nieudzieleniu zamówienia.</w:t>
      </w:r>
    </w:p>
    <w:p w14:paraId="1391E36D" w14:textId="77777777" w:rsidR="00DE6E53" w:rsidRPr="0090433B" w:rsidRDefault="00DE6E53" w:rsidP="005028A8">
      <w:pPr>
        <w:pStyle w:val="Akapitzlist"/>
        <w:spacing w:line="360" w:lineRule="auto"/>
        <w:ind w:left="0" w:right="-1"/>
        <w:jc w:val="both"/>
        <w:rPr>
          <w:rFonts w:cstheme="minorHAnsi"/>
        </w:rPr>
      </w:pPr>
    </w:p>
    <w:p w14:paraId="64434CDA" w14:textId="77777777" w:rsidR="005028A8" w:rsidRPr="0090433B" w:rsidRDefault="005028A8" w:rsidP="005028A8">
      <w:pPr>
        <w:pStyle w:val="Akapitzlist"/>
        <w:spacing w:line="360" w:lineRule="auto"/>
        <w:ind w:left="0" w:right="-1" w:hanging="284"/>
        <w:jc w:val="both"/>
        <w:rPr>
          <w:rFonts w:cstheme="minorHAnsi"/>
          <w:b/>
        </w:rPr>
      </w:pPr>
      <w:r w:rsidRPr="0090433B">
        <w:rPr>
          <w:rFonts w:cstheme="minorHAnsi"/>
          <w:b/>
        </w:rPr>
        <w:lastRenderedPageBreak/>
        <w:t xml:space="preserve">13. UNIEWAŻNIENIE POSTĘPOWANIA </w:t>
      </w:r>
    </w:p>
    <w:p w14:paraId="04E82C5A" w14:textId="77777777" w:rsidR="005028A8" w:rsidRPr="0090433B" w:rsidRDefault="005028A8" w:rsidP="005028A8">
      <w:pPr>
        <w:pStyle w:val="Akapitzlist"/>
        <w:spacing w:line="360" w:lineRule="auto"/>
        <w:ind w:left="0" w:right="-1"/>
        <w:jc w:val="both"/>
        <w:rPr>
          <w:rFonts w:cstheme="minorHAnsi"/>
        </w:rPr>
      </w:pPr>
      <w:r w:rsidRPr="0090433B">
        <w:rPr>
          <w:rFonts w:cstheme="minorHAnsi"/>
        </w:rPr>
        <w:t xml:space="preserve">Zamawiający unieważni postępowanie o udzielenie zamówienia, jeżeli zachodzą przesłanki określone w art. 93 ustawy. </w:t>
      </w:r>
    </w:p>
    <w:p w14:paraId="59FA3469" w14:textId="4CE7F091" w:rsidR="005028A8" w:rsidRPr="00FB1C56" w:rsidRDefault="005028A8" w:rsidP="00BE560D">
      <w:pPr>
        <w:pStyle w:val="Akapitzlist"/>
        <w:numPr>
          <w:ilvl w:val="0"/>
          <w:numId w:val="6"/>
        </w:numPr>
        <w:spacing w:line="360" w:lineRule="auto"/>
        <w:ind w:left="0" w:right="-1" w:hanging="284"/>
        <w:jc w:val="both"/>
        <w:rPr>
          <w:rFonts w:cstheme="minorHAnsi"/>
          <w:b/>
          <w:color w:val="C00000"/>
          <w:sz w:val="20"/>
          <w:szCs w:val="20"/>
        </w:rPr>
      </w:pPr>
      <w:r w:rsidRPr="0090433B">
        <w:rPr>
          <w:rFonts w:cstheme="minorHAnsi"/>
          <w:b/>
        </w:rPr>
        <w:t xml:space="preserve">UMOWA </w:t>
      </w:r>
      <w:r w:rsidR="007968E4" w:rsidRPr="0090433B">
        <w:rPr>
          <w:rFonts w:cstheme="minorHAnsi"/>
          <w:b/>
        </w:rPr>
        <w:t>– Projekt (oddzielny plik).</w:t>
      </w:r>
    </w:p>
    <w:p w14:paraId="6EB9976E" w14:textId="77777777" w:rsidR="00D96C36" w:rsidRPr="0090433B" w:rsidRDefault="00D96C36" w:rsidP="00BE560D">
      <w:pPr>
        <w:pStyle w:val="Akapitzlist"/>
        <w:numPr>
          <w:ilvl w:val="0"/>
          <w:numId w:val="6"/>
        </w:numPr>
        <w:spacing w:line="360" w:lineRule="auto"/>
        <w:ind w:left="426" w:right="-1" w:hanging="720"/>
        <w:jc w:val="both"/>
        <w:rPr>
          <w:rFonts w:cstheme="minorHAnsi"/>
          <w:b/>
          <w:iCs/>
        </w:rPr>
      </w:pPr>
      <w:r w:rsidRPr="0090433B">
        <w:rPr>
          <w:rFonts w:cstheme="minorHAnsi"/>
          <w:b/>
          <w:iCs/>
        </w:rPr>
        <w:t>KLAUZULA INFORMACYJNA DOTYCZĄCA OCHRONY DANYCH OSOBOWYCH</w:t>
      </w:r>
    </w:p>
    <w:p w14:paraId="60F33764" w14:textId="03BA827A" w:rsidR="00D96C36" w:rsidRPr="0090433B" w:rsidRDefault="00D96C36" w:rsidP="00DE6E53">
      <w:pPr>
        <w:pStyle w:val="Akapitzlist"/>
        <w:numPr>
          <w:ilvl w:val="0"/>
          <w:numId w:val="38"/>
        </w:numPr>
        <w:spacing w:line="360" w:lineRule="auto"/>
        <w:ind w:right="-1"/>
        <w:jc w:val="both"/>
        <w:rPr>
          <w:rFonts w:cstheme="minorHAnsi"/>
          <w:iCs/>
        </w:rPr>
      </w:pPr>
      <w:r w:rsidRPr="0090433B">
        <w:rPr>
          <w:rFonts w:cstheme="minorHAnsi"/>
          <w:iCs/>
        </w:rPr>
        <w:t xml:space="preserve"> Zgodnie z art. 13 ust. 1 i 2 rozporządzenia Parlamentu Europejskiego i Rady (UE) 2016/679</w:t>
      </w:r>
      <w:r w:rsidR="00FB1C56">
        <w:rPr>
          <w:rFonts w:cstheme="minorHAnsi"/>
          <w:iCs/>
        </w:rPr>
        <w:br/>
      </w:r>
      <w:r w:rsidRPr="0090433B">
        <w:rPr>
          <w:rFonts w:cstheme="minorHAnsi"/>
          <w:iCs/>
        </w:rPr>
        <w:t>z dnia 27 kwietnia 2016 r. w sprawie ochrony osób fizycznych w związku z przetwarzaniem danych osobowych i w sprawie swobodnego przepływu takich danych oraz uchylenia dyrektywy 95/46/WE (ogólne rozporządzenie o ochronie danych) (Dz. Urz. UE L 119</w:t>
      </w:r>
      <w:r w:rsidR="00360587">
        <w:rPr>
          <w:rFonts w:cstheme="minorHAnsi"/>
          <w:iCs/>
        </w:rPr>
        <w:br/>
      </w:r>
      <w:r w:rsidRPr="0090433B">
        <w:rPr>
          <w:rFonts w:cstheme="minorHAnsi"/>
          <w:iCs/>
        </w:rPr>
        <w:t>z 04.05.2016, str. 1), dalej „RODO”, Zamawiający informuje, że:</w:t>
      </w:r>
    </w:p>
    <w:p w14:paraId="6DA0EED6" w14:textId="50DF0F26" w:rsidR="00D96C36" w:rsidRPr="0090433B" w:rsidRDefault="00D96C36" w:rsidP="00D96C36">
      <w:pPr>
        <w:pStyle w:val="Akapitzlist"/>
        <w:spacing w:line="360" w:lineRule="auto"/>
        <w:ind w:right="-1"/>
        <w:jc w:val="both"/>
        <w:rPr>
          <w:rFonts w:cstheme="minorHAnsi"/>
          <w:iCs/>
        </w:rPr>
      </w:pPr>
      <w:r w:rsidRPr="0090433B">
        <w:rPr>
          <w:rFonts w:cstheme="minorHAnsi"/>
          <w:iCs/>
        </w:rPr>
        <w:t>a)</w:t>
      </w:r>
      <w:r w:rsidRPr="0090433B">
        <w:rPr>
          <w:rFonts w:cstheme="minorHAnsi"/>
          <w:iCs/>
        </w:rPr>
        <w:tab/>
        <w:t xml:space="preserve">Administratorem Pani/Pana danych osobowych jest </w:t>
      </w:r>
      <w:r w:rsidR="006269EA" w:rsidRPr="0090433B">
        <w:rPr>
          <w:rFonts w:cstheme="minorHAnsi"/>
          <w:iCs/>
        </w:rPr>
        <w:t>Bydgoskie Centrum Sportu</w:t>
      </w:r>
      <w:r w:rsidR="00D74955">
        <w:rPr>
          <w:rFonts w:cstheme="minorHAnsi"/>
          <w:iCs/>
        </w:rPr>
        <w:br/>
      </w:r>
      <w:r w:rsidR="006269EA" w:rsidRPr="0090433B">
        <w:rPr>
          <w:rFonts w:cstheme="minorHAnsi"/>
          <w:iCs/>
        </w:rPr>
        <w:t xml:space="preserve">z siedzibą </w:t>
      </w:r>
      <w:r w:rsidR="00A523CC" w:rsidRPr="0090433B">
        <w:rPr>
          <w:rFonts w:cstheme="minorHAnsi"/>
          <w:iCs/>
        </w:rPr>
        <w:t xml:space="preserve">przy ul. Gdańskiej 163, </w:t>
      </w:r>
      <w:r w:rsidR="00BC6E09" w:rsidRPr="0090433B">
        <w:rPr>
          <w:rFonts w:cstheme="minorHAnsi"/>
          <w:iCs/>
        </w:rPr>
        <w:t>85-915</w:t>
      </w:r>
      <w:r w:rsidRPr="0090433B">
        <w:rPr>
          <w:rFonts w:cstheme="minorHAnsi"/>
          <w:iCs/>
          <w:color w:val="FF0000"/>
        </w:rPr>
        <w:t xml:space="preserve"> </w:t>
      </w:r>
      <w:r w:rsidRPr="0090433B">
        <w:rPr>
          <w:rFonts w:cstheme="minorHAnsi"/>
          <w:iCs/>
        </w:rPr>
        <w:t>Bydgoszcz, zwany dalej Zamawiającym.</w:t>
      </w:r>
    </w:p>
    <w:p w14:paraId="51F77D14" w14:textId="0F632B3A" w:rsidR="00D96C36" w:rsidRPr="0090433B" w:rsidRDefault="00D96C36" w:rsidP="00D96C36">
      <w:pPr>
        <w:pStyle w:val="Akapitzlist"/>
        <w:spacing w:line="360" w:lineRule="auto"/>
        <w:ind w:right="-1"/>
        <w:jc w:val="both"/>
        <w:rPr>
          <w:rFonts w:cstheme="minorHAnsi"/>
          <w:iCs/>
        </w:rPr>
      </w:pPr>
      <w:r w:rsidRPr="0090433B">
        <w:rPr>
          <w:rFonts w:cstheme="minorHAnsi"/>
          <w:iCs/>
        </w:rPr>
        <w:t>b)</w:t>
      </w:r>
      <w:r w:rsidRPr="0090433B">
        <w:rPr>
          <w:rFonts w:cstheme="minorHAnsi"/>
          <w:iCs/>
        </w:rPr>
        <w:tab/>
        <w:t xml:space="preserve">Administrator danych osobowych powołał inspektora ochrony danych, z którym można skontaktować się </w:t>
      </w:r>
      <w:r w:rsidR="008436B0" w:rsidRPr="0090433B">
        <w:rPr>
          <w:rFonts w:cstheme="minorHAnsi"/>
          <w:iCs/>
        </w:rPr>
        <w:t xml:space="preserve">za pomocą </w:t>
      </w:r>
      <w:r w:rsidRPr="0090433B">
        <w:rPr>
          <w:rFonts w:cstheme="minorHAnsi"/>
          <w:iCs/>
        </w:rPr>
        <w:t>adres</w:t>
      </w:r>
      <w:r w:rsidR="008436B0" w:rsidRPr="0090433B">
        <w:rPr>
          <w:rFonts w:cstheme="minorHAnsi"/>
          <w:iCs/>
        </w:rPr>
        <w:t xml:space="preserve">u </w:t>
      </w:r>
      <w:r w:rsidRPr="0090433B">
        <w:rPr>
          <w:rFonts w:cstheme="minorHAnsi"/>
          <w:iCs/>
        </w:rPr>
        <w:t>e-mail: iod@</w:t>
      </w:r>
      <w:r w:rsidR="006B5270" w:rsidRPr="0090433B">
        <w:rPr>
          <w:rFonts w:cstheme="minorHAnsi"/>
          <w:iCs/>
        </w:rPr>
        <w:t>bcs</w:t>
      </w:r>
      <w:r w:rsidRPr="0090433B">
        <w:rPr>
          <w:rFonts w:cstheme="minorHAnsi"/>
          <w:iCs/>
        </w:rPr>
        <w:t>.</w:t>
      </w:r>
      <w:r w:rsidR="006B5270" w:rsidRPr="0090433B">
        <w:rPr>
          <w:rFonts w:cstheme="minorHAnsi"/>
          <w:iCs/>
        </w:rPr>
        <w:t>bydgoszcz</w:t>
      </w:r>
      <w:r w:rsidRPr="0090433B">
        <w:rPr>
          <w:rFonts w:cstheme="minorHAnsi"/>
          <w:iCs/>
        </w:rPr>
        <w:t>.pl.</w:t>
      </w:r>
    </w:p>
    <w:p w14:paraId="1E86537E"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c)</w:t>
      </w:r>
      <w:r w:rsidRPr="0090433B">
        <w:rPr>
          <w:rFonts w:cstheme="minorHAnsi"/>
          <w:iCs/>
        </w:rPr>
        <w:tab/>
        <w:t>Pani/Pana dane osobowe przetwarzane będą:</w:t>
      </w:r>
    </w:p>
    <w:p w14:paraId="223DB97B" w14:textId="12493421" w:rsidR="00D96C36" w:rsidRPr="0090433B" w:rsidRDefault="00D96C36" w:rsidP="00D96C36">
      <w:pPr>
        <w:spacing w:line="360" w:lineRule="auto"/>
        <w:ind w:left="360" w:right="-1"/>
        <w:jc w:val="both"/>
        <w:rPr>
          <w:rFonts w:cstheme="minorHAnsi"/>
          <w:iCs/>
        </w:rPr>
      </w:pPr>
      <w:r w:rsidRPr="0090433B">
        <w:rPr>
          <w:rFonts w:cstheme="minorHAnsi"/>
          <w:iCs/>
        </w:rPr>
        <w:t>-</w:t>
      </w:r>
      <w:r w:rsidRPr="0090433B">
        <w:rPr>
          <w:rFonts w:cstheme="minorHAnsi"/>
          <w:iCs/>
        </w:rPr>
        <w:tab/>
        <w:t>na podstawie art. 6 ust. 1 lit. c) RODO w celu związanym z niniejszym postępowaniem</w:t>
      </w:r>
      <w:r w:rsidR="00D74955">
        <w:rPr>
          <w:rFonts w:cstheme="minorHAnsi"/>
          <w:iCs/>
        </w:rPr>
        <w:br/>
      </w:r>
      <w:r w:rsidRPr="0090433B">
        <w:rPr>
          <w:rFonts w:cstheme="minorHAnsi"/>
          <w:iCs/>
        </w:rPr>
        <w:t>o udzielenie zamówienia publicznego.</w:t>
      </w:r>
    </w:p>
    <w:p w14:paraId="350159B5" w14:textId="77777777" w:rsidR="00D96C36" w:rsidRPr="0090433B" w:rsidRDefault="00D96C36" w:rsidP="00D96C36">
      <w:pPr>
        <w:spacing w:line="360" w:lineRule="auto"/>
        <w:ind w:left="360" w:right="-1"/>
        <w:jc w:val="both"/>
        <w:rPr>
          <w:rFonts w:cstheme="minorHAnsi"/>
          <w:iCs/>
        </w:rPr>
      </w:pPr>
      <w:r w:rsidRPr="0090433B">
        <w:rPr>
          <w:rFonts w:cstheme="minorHAnsi"/>
          <w:iCs/>
        </w:rPr>
        <w:t>-</w:t>
      </w:r>
      <w:r w:rsidRPr="0090433B">
        <w:rPr>
          <w:rFonts w:cstheme="minorHAnsi"/>
          <w:iCs/>
        </w:rPr>
        <w:tab/>
        <w:t>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w:t>
      </w:r>
    </w:p>
    <w:p w14:paraId="0FDB4D2C" w14:textId="510D2BF4" w:rsidR="00D96C36" w:rsidRPr="0090433B" w:rsidRDefault="00D96C36" w:rsidP="00D96C36">
      <w:pPr>
        <w:pStyle w:val="Akapitzlist"/>
        <w:spacing w:line="360" w:lineRule="auto"/>
        <w:ind w:right="-1"/>
        <w:jc w:val="both"/>
        <w:rPr>
          <w:rFonts w:cstheme="minorHAnsi"/>
          <w:iCs/>
        </w:rPr>
      </w:pPr>
      <w:r w:rsidRPr="0090433B">
        <w:rPr>
          <w:rFonts w:cstheme="minorHAnsi"/>
          <w:iCs/>
        </w:rPr>
        <w:t>d)</w:t>
      </w:r>
      <w:r w:rsidRPr="0090433B">
        <w:rPr>
          <w:rFonts w:cstheme="minorHAnsi"/>
          <w:iCs/>
        </w:rPr>
        <w:tab/>
        <w:t>Odbiorcami Pani/Pana danych osobowych będą osoby lub podmioty, którym udostępniona zostanie dokumentacja postępowania w oparciu o art. 8 oraz art. 96 ust. 3 ustawy z dnia 29 stycznia 2004 r. – Prawo zamówień publicznych (Dz. U. z 2017r. poz. 1579</w:t>
      </w:r>
      <w:r w:rsidR="00290D0D">
        <w:rPr>
          <w:rFonts w:cstheme="minorHAnsi"/>
          <w:iCs/>
        </w:rPr>
        <w:br/>
      </w:r>
      <w:r w:rsidRPr="0090433B">
        <w:rPr>
          <w:rFonts w:cstheme="minorHAnsi"/>
          <w:iCs/>
        </w:rPr>
        <w:t>i 2018), dalej „ustawa Pzp” oraz w oparciu o przepisy art. 8, 10 i 11 ustawy z dnia 6 września 2001r. o dostępie do informacji publicznej (t.j. Dz.U. z 2016r., poz. 1764 z późn. zm.).</w:t>
      </w:r>
    </w:p>
    <w:p w14:paraId="6B2C5158"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e)</w:t>
      </w:r>
      <w:r w:rsidRPr="0090433B">
        <w:rPr>
          <w:rFonts w:cstheme="minorHAnsi"/>
          <w:iCs/>
        </w:rPr>
        <w:tab/>
        <w:t>Pani/Pana dane osobowe będą przechowywane przez okres niezbędny do realizacji celów wskazanych w lit. c) jak również obowiązku archiwizacyjnego wynikającego z przepisów prawa.</w:t>
      </w:r>
    </w:p>
    <w:p w14:paraId="1E399E4C" w14:textId="5978755B" w:rsidR="00D96C36" w:rsidRPr="0090433B" w:rsidRDefault="00D96C36" w:rsidP="00D96C36">
      <w:pPr>
        <w:pStyle w:val="Akapitzlist"/>
        <w:spacing w:line="360" w:lineRule="auto"/>
        <w:ind w:right="-1"/>
        <w:jc w:val="both"/>
        <w:rPr>
          <w:rFonts w:cstheme="minorHAnsi"/>
          <w:iCs/>
        </w:rPr>
      </w:pPr>
      <w:r w:rsidRPr="0090433B">
        <w:rPr>
          <w:rFonts w:cstheme="minorHAnsi"/>
          <w:iCs/>
        </w:rPr>
        <w:t>f)</w:t>
      </w:r>
      <w:r w:rsidRPr="0090433B">
        <w:rPr>
          <w:rFonts w:cstheme="minorHAnsi"/>
          <w:iCs/>
        </w:rPr>
        <w:tab/>
        <w:t xml:space="preserve">obowiązek podania przez Panią/Pana danych osobowych bezpośrednio Pani/Pana dotyczących jest wymogiem ustawowym określonym w przepisach ustawy </w:t>
      </w:r>
      <w:proofErr w:type="spellStart"/>
      <w:r w:rsidRPr="0090433B">
        <w:rPr>
          <w:rFonts w:cstheme="minorHAnsi"/>
          <w:iCs/>
        </w:rPr>
        <w:t>Pzp</w:t>
      </w:r>
      <w:proofErr w:type="spellEnd"/>
      <w:r w:rsidR="006B3DE3">
        <w:rPr>
          <w:rFonts w:cstheme="minorHAnsi"/>
          <w:iCs/>
        </w:rPr>
        <w:br/>
      </w:r>
      <w:r w:rsidRPr="0090433B">
        <w:rPr>
          <w:rFonts w:cstheme="minorHAnsi"/>
          <w:iCs/>
        </w:rPr>
        <w:t>wraz z przepisami wykonawczymi, w tym rozporządzeniem Ministra Rozwoju z dnia 26 lipca 2016r. w sprawie rodzajów dokumentów jakich może żądać zamawiający od wykonawcy</w:t>
      </w:r>
      <w:r w:rsidR="005F1774">
        <w:rPr>
          <w:rFonts w:cstheme="minorHAnsi"/>
          <w:iCs/>
        </w:rPr>
        <w:br/>
      </w:r>
      <w:r w:rsidRPr="0090433B">
        <w:rPr>
          <w:rFonts w:cstheme="minorHAnsi"/>
          <w:iCs/>
        </w:rPr>
        <w:t>w postępowaniu o udzielenie zamówienia (Dz.U. z 2016r. poz. 1126), związanym z udziałem</w:t>
      </w:r>
      <w:r w:rsidR="00624A00">
        <w:rPr>
          <w:rFonts w:cstheme="minorHAnsi"/>
          <w:iCs/>
        </w:rPr>
        <w:br/>
      </w:r>
      <w:r w:rsidRPr="0090433B">
        <w:rPr>
          <w:rFonts w:cstheme="minorHAnsi"/>
          <w:iCs/>
        </w:rPr>
        <w:lastRenderedPageBreak/>
        <w:t>w postępowaniu o udzielenie zamówienia publicznego i zawarciem umowy w sprawie zamówienia publicznego; konsekwencje niepodania określonych danych wynikają z ustawy Pzp.</w:t>
      </w:r>
    </w:p>
    <w:p w14:paraId="237A90DE" w14:textId="77777777" w:rsidR="00D96C36" w:rsidRPr="0090433B" w:rsidRDefault="00D96C36" w:rsidP="00D96C36">
      <w:pPr>
        <w:spacing w:line="360" w:lineRule="auto"/>
        <w:ind w:left="360" w:right="-1"/>
        <w:jc w:val="both"/>
        <w:rPr>
          <w:rFonts w:cstheme="minorHAnsi"/>
          <w:iCs/>
        </w:rPr>
      </w:pPr>
      <w:r w:rsidRPr="0090433B">
        <w:rPr>
          <w:rFonts w:cstheme="minorHAnsi"/>
          <w:iCs/>
        </w:rPr>
        <w:t>g)</w:t>
      </w:r>
      <w:r w:rsidRPr="0090433B">
        <w:rPr>
          <w:rFonts w:cstheme="minorHAnsi"/>
          <w:iCs/>
        </w:rPr>
        <w:tab/>
        <w:t>w odniesieniu do Pani/Pana danych osobowych decyzje nie będą podejmowane w sposób zautomatyzowany, stosowanie do art. 22 RODO.</w:t>
      </w:r>
    </w:p>
    <w:p w14:paraId="30146486"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h)</w:t>
      </w:r>
      <w:r w:rsidRPr="0090433B">
        <w:rPr>
          <w:rFonts w:cstheme="minorHAnsi"/>
          <w:iCs/>
        </w:rPr>
        <w:tab/>
        <w:t>posiada Pani/Pan:</w:t>
      </w:r>
    </w:p>
    <w:p w14:paraId="19613449"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w:t>
      </w:r>
      <w:r w:rsidRPr="0090433B">
        <w:rPr>
          <w:rFonts w:cstheme="minorHAnsi"/>
          <w:iCs/>
        </w:rPr>
        <w:tab/>
        <w:t>na podstawie art. 15 RODO prawo dostępu do danych osobowych Pani/Pana dotyczących;</w:t>
      </w:r>
    </w:p>
    <w:p w14:paraId="411F928F"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w:t>
      </w:r>
      <w:r w:rsidRPr="0090433B">
        <w:rPr>
          <w:rFonts w:cstheme="minorHAnsi"/>
          <w:iCs/>
        </w:rPr>
        <w:tab/>
        <w:t>na podstawie art. 16 RODO prawo do sprostowania Pani/Pana danych osobowych**;</w:t>
      </w:r>
    </w:p>
    <w:p w14:paraId="73466112"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w:t>
      </w:r>
      <w:r w:rsidRPr="0090433B">
        <w:rPr>
          <w:rFonts w:cstheme="minorHAnsi"/>
          <w:iCs/>
        </w:rPr>
        <w:tab/>
        <w:t xml:space="preserve">na podstawie art. 18 RODO prawo żądania od administratora ograniczenia przetwarzania danych osobowych z zastrzeżeniem przypadków, o których mowa w art. 18 ust. 2 RODO***;  </w:t>
      </w:r>
    </w:p>
    <w:p w14:paraId="6E06E9AB"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w:t>
      </w:r>
      <w:r w:rsidRPr="0090433B">
        <w:rPr>
          <w:rFonts w:cstheme="minorHAnsi"/>
          <w:iCs/>
        </w:rPr>
        <w:tab/>
        <w:t>prawo do wniesienia skargi do Prezesa Urzędu Ochrony Danych Osobowych, gdy uzna Pani/Pan, że przetwarzanie danych osobowych Pani/Pana dotyczących narusza przepisy RODO;</w:t>
      </w:r>
    </w:p>
    <w:p w14:paraId="1A3F4853" w14:textId="77777777" w:rsidR="00D96C36" w:rsidRPr="0090433B" w:rsidRDefault="00D96C36" w:rsidP="00D96C36">
      <w:pPr>
        <w:pStyle w:val="Akapitzlist"/>
        <w:spacing w:line="360" w:lineRule="auto"/>
        <w:ind w:right="-1"/>
        <w:jc w:val="both"/>
        <w:rPr>
          <w:rFonts w:cstheme="minorHAnsi"/>
          <w:iCs/>
        </w:rPr>
      </w:pPr>
      <w:r w:rsidRPr="0090433B">
        <w:rPr>
          <w:rFonts w:cstheme="minorHAnsi"/>
          <w:iCs/>
        </w:rPr>
        <w:t>i)</w:t>
      </w:r>
      <w:r w:rsidRPr="0090433B">
        <w:rPr>
          <w:rFonts w:cstheme="minorHAnsi"/>
          <w:iCs/>
        </w:rPr>
        <w:tab/>
        <w:t>nie przysługuje Pani/Panu:</w:t>
      </w:r>
    </w:p>
    <w:p w14:paraId="08C64DBB" w14:textId="77777777" w:rsidR="00D96C36" w:rsidRPr="0090433B" w:rsidRDefault="00D96C36" w:rsidP="00D96C36">
      <w:pPr>
        <w:spacing w:line="360" w:lineRule="auto"/>
        <w:ind w:right="-1"/>
        <w:jc w:val="both"/>
        <w:rPr>
          <w:rFonts w:cstheme="minorHAnsi"/>
          <w:iCs/>
        </w:rPr>
      </w:pPr>
      <w:r w:rsidRPr="0090433B">
        <w:rPr>
          <w:rFonts w:cstheme="minorHAnsi"/>
          <w:iCs/>
        </w:rPr>
        <w:t>-</w:t>
      </w:r>
      <w:r w:rsidRPr="0090433B">
        <w:rPr>
          <w:rFonts w:cstheme="minorHAnsi"/>
          <w:iCs/>
        </w:rPr>
        <w:tab/>
        <w:t>w związku z art. 17 ust. 3 lit. b, d lub e RODO prawo do usunięcia danych osobowych;</w:t>
      </w:r>
    </w:p>
    <w:p w14:paraId="3AA0AD8A" w14:textId="77777777" w:rsidR="00D96C36" w:rsidRPr="0090433B" w:rsidRDefault="00D96C36" w:rsidP="00D96C36">
      <w:pPr>
        <w:spacing w:line="360" w:lineRule="auto"/>
        <w:ind w:right="-1"/>
        <w:jc w:val="both"/>
        <w:rPr>
          <w:rFonts w:cstheme="minorHAnsi"/>
          <w:iCs/>
        </w:rPr>
      </w:pPr>
      <w:r w:rsidRPr="0090433B">
        <w:rPr>
          <w:rFonts w:cstheme="minorHAnsi"/>
          <w:iCs/>
        </w:rPr>
        <w:t>-</w:t>
      </w:r>
      <w:r w:rsidRPr="0090433B">
        <w:rPr>
          <w:rFonts w:cstheme="minorHAnsi"/>
          <w:iCs/>
        </w:rPr>
        <w:tab/>
        <w:t>prawo do przenoszenia danych osobowych, o którym mowa w art. 20 RODO;</w:t>
      </w:r>
    </w:p>
    <w:p w14:paraId="412E6039" w14:textId="77777777" w:rsidR="00D96C36" w:rsidRPr="0090433B" w:rsidRDefault="00D96C36" w:rsidP="00D96C36">
      <w:pPr>
        <w:spacing w:line="360" w:lineRule="auto"/>
        <w:ind w:right="-1"/>
        <w:jc w:val="both"/>
        <w:rPr>
          <w:rFonts w:cstheme="minorHAnsi"/>
          <w:iCs/>
        </w:rPr>
      </w:pPr>
      <w:r w:rsidRPr="0090433B">
        <w:rPr>
          <w:rFonts w:cstheme="minorHAnsi"/>
          <w:iCs/>
        </w:rPr>
        <w:t>-</w:t>
      </w:r>
      <w:r w:rsidRPr="0090433B">
        <w:rPr>
          <w:rFonts w:cstheme="minorHAnsi"/>
          <w:iCs/>
        </w:rPr>
        <w:tab/>
        <w:t>na podstawie art. 21 RODO prawo sprzeciwu, wobec przetwarzania danych osobowych, gdyż podstawą prawną przetwarzania Pani/Pana danych osobowych jest art. 6 ust. 1 lit. b i c RODO.</w:t>
      </w:r>
    </w:p>
    <w:p w14:paraId="36B24F05" w14:textId="5B21EB83" w:rsidR="00D96C36" w:rsidRPr="0090433B" w:rsidRDefault="00D96C36" w:rsidP="00D96C36">
      <w:pPr>
        <w:pStyle w:val="Akapitzlist"/>
        <w:spacing w:line="360" w:lineRule="auto"/>
        <w:ind w:left="-142" w:right="-1"/>
        <w:jc w:val="both"/>
        <w:rPr>
          <w:rFonts w:cstheme="minorHAnsi"/>
          <w:iCs/>
        </w:rPr>
      </w:pPr>
      <w:r w:rsidRPr="0090433B">
        <w:rPr>
          <w:rFonts w:cstheme="minorHAnsi"/>
          <w:iCs/>
        </w:rPr>
        <w:t>2)</w:t>
      </w:r>
      <w:r w:rsidRPr="0090433B">
        <w:rPr>
          <w:rFonts w:cstheme="minorHAnsi"/>
          <w:iCs/>
        </w:rPr>
        <w:tab/>
        <w:t>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w:t>
      </w:r>
      <w:r w:rsidR="002222CE">
        <w:rPr>
          <w:rFonts w:cstheme="minorHAnsi"/>
          <w:iCs/>
        </w:rPr>
        <w:br/>
      </w:r>
      <w:r w:rsidRPr="0090433B">
        <w:rPr>
          <w:rFonts w:cstheme="minorHAnsi"/>
          <w:iCs/>
        </w:rPr>
        <w:t>i w sprawie swobodnego przepływu takich danych oraz uchylenia dyrektywy 95/46/WE (ogólne rozporządzeni  o ochronie danych) przed dokonaniem przetwarzania danych osobowych.</w:t>
      </w:r>
    </w:p>
    <w:p w14:paraId="3A359A98" w14:textId="77777777" w:rsidR="00DE6E53" w:rsidRPr="0090433B" w:rsidRDefault="00DE6E53" w:rsidP="00DE6E53">
      <w:pPr>
        <w:pStyle w:val="Akapitzlist"/>
        <w:spacing w:line="240" w:lineRule="auto"/>
        <w:jc w:val="both"/>
        <w:rPr>
          <w:rFonts w:cstheme="minorHAnsi"/>
          <w:i/>
          <w:iCs/>
          <w:sz w:val="18"/>
          <w:szCs w:val="18"/>
        </w:rPr>
      </w:pPr>
      <w:r w:rsidRPr="0090433B">
        <w:rPr>
          <w:rFonts w:cstheme="minorHAnsi"/>
          <w:i/>
          <w:iCs/>
          <w:sz w:val="18"/>
          <w:szCs w:val="18"/>
        </w:rPr>
        <w:t>* Wyjaśnienie: dotyczy zbierania danych osobowych od osoby, której dane dotyczą.</w:t>
      </w:r>
    </w:p>
    <w:p w14:paraId="35787B3B" w14:textId="77777777" w:rsidR="00DE6E53" w:rsidRPr="0090433B" w:rsidRDefault="00DE6E53" w:rsidP="00DE6E53">
      <w:pPr>
        <w:pStyle w:val="Akapitzlist"/>
        <w:spacing w:line="240" w:lineRule="auto"/>
        <w:jc w:val="both"/>
        <w:rPr>
          <w:rFonts w:cstheme="minorHAnsi"/>
          <w:i/>
          <w:iCs/>
          <w:sz w:val="18"/>
          <w:szCs w:val="18"/>
        </w:rPr>
      </w:pPr>
      <w:r w:rsidRPr="0090433B">
        <w:rPr>
          <w:rFonts w:cstheme="minorHAnsi"/>
          <w:i/>
          <w:iCs/>
          <w:sz w:val="18"/>
          <w:szCs w:val="18"/>
        </w:rPr>
        <w:t>**Wyjaśnienie: skorzystanie z prawa do sprostowania nie może skutkować zmianą wyniku postępowania</w:t>
      </w:r>
      <w:r>
        <w:rPr>
          <w:rFonts w:cstheme="minorHAnsi"/>
          <w:i/>
          <w:iCs/>
          <w:sz w:val="18"/>
          <w:szCs w:val="18"/>
        </w:rPr>
        <w:br/>
      </w:r>
      <w:r w:rsidRPr="0090433B">
        <w:rPr>
          <w:rFonts w:cstheme="minorHAnsi"/>
          <w:i/>
          <w:iCs/>
          <w:sz w:val="18"/>
          <w:szCs w:val="18"/>
        </w:rPr>
        <w:t>o udzielenie zamówienia publicznego ani zmianą postanowień umowy w zakresie niezgodnym z ustawą Pzp oraz nie może naruszać integralności protokołu oraz jego załączników.</w:t>
      </w:r>
    </w:p>
    <w:p w14:paraId="6A1C613F" w14:textId="77777777" w:rsidR="00DE6E53" w:rsidRPr="0090433B" w:rsidRDefault="00DE6E53" w:rsidP="00DE6E53">
      <w:pPr>
        <w:pStyle w:val="Akapitzlist"/>
        <w:spacing w:line="240" w:lineRule="auto"/>
        <w:jc w:val="both"/>
        <w:rPr>
          <w:rFonts w:cstheme="minorHAnsi"/>
          <w:i/>
          <w:iCs/>
          <w:sz w:val="18"/>
          <w:szCs w:val="18"/>
        </w:rPr>
      </w:pPr>
      <w:r w:rsidRPr="0090433B">
        <w:rPr>
          <w:rFonts w:cstheme="minorHAnsi"/>
          <w:i/>
          <w:iCs/>
          <w:sz w:val="18"/>
          <w:szCs w:val="18"/>
        </w:rPr>
        <w:t>***Wyjaśnienie: prawo do ograniczenia przetwarzania nie ma zastosowania w odniesieniu do przechowywania,</w:t>
      </w:r>
      <w:r>
        <w:rPr>
          <w:rFonts w:cstheme="minorHAnsi"/>
          <w:i/>
          <w:iCs/>
          <w:sz w:val="18"/>
          <w:szCs w:val="18"/>
        </w:rPr>
        <w:br/>
      </w:r>
      <w:r w:rsidRPr="0090433B">
        <w:rPr>
          <w:rFonts w:cstheme="minorHAnsi"/>
          <w:i/>
          <w:iCs/>
          <w:sz w:val="18"/>
          <w:szCs w:val="18"/>
        </w:rPr>
        <w:t>w celu zapewnienia korzystania ze środków ochrony prawnej lub  w celu ochrony praw innej osoby fizycznej</w:t>
      </w:r>
      <w:r>
        <w:rPr>
          <w:rFonts w:cstheme="minorHAnsi"/>
          <w:i/>
          <w:iCs/>
          <w:sz w:val="18"/>
          <w:szCs w:val="18"/>
        </w:rPr>
        <w:br/>
      </w:r>
      <w:r w:rsidRPr="0090433B">
        <w:rPr>
          <w:rFonts w:cstheme="minorHAnsi"/>
          <w:i/>
          <w:iCs/>
          <w:sz w:val="18"/>
          <w:szCs w:val="18"/>
        </w:rPr>
        <w:t>lub prawnej, lub z uwagi na ważne względy interesu publicznego Unii Europejskiej lub państwa członkowskiego.</w:t>
      </w:r>
    </w:p>
    <w:p w14:paraId="718E3799" w14:textId="77777777" w:rsidR="00D96C36" w:rsidRPr="0090433B" w:rsidRDefault="00D96C36" w:rsidP="00D96C36">
      <w:pPr>
        <w:pStyle w:val="Akapitzlist"/>
        <w:spacing w:line="360" w:lineRule="auto"/>
        <w:ind w:right="-1"/>
        <w:jc w:val="both"/>
        <w:rPr>
          <w:rFonts w:cstheme="minorHAnsi"/>
          <w:iCs/>
        </w:rPr>
      </w:pPr>
    </w:p>
    <w:p w14:paraId="6A8A15AB" w14:textId="77777777" w:rsidR="00901241" w:rsidRPr="006D72D5" w:rsidRDefault="00901241" w:rsidP="00901241">
      <w:pPr>
        <w:widowControl w:val="0"/>
        <w:spacing w:before="240" w:line="240" w:lineRule="exact"/>
        <w:jc w:val="right"/>
        <w:rPr>
          <w:rFonts w:ascii="Verdana" w:hAnsi="Verdana"/>
          <w:b/>
          <w:sz w:val="18"/>
          <w:szCs w:val="18"/>
        </w:rPr>
      </w:pPr>
      <w:r w:rsidRPr="006D72D5">
        <w:rPr>
          <w:rFonts w:ascii="Verdana" w:hAnsi="Verdana"/>
          <w:b/>
          <w:sz w:val="18"/>
          <w:szCs w:val="18"/>
        </w:rPr>
        <w:lastRenderedPageBreak/>
        <w:t>Załącznik Nr 1  do SIWZ</w:t>
      </w:r>
    </w:p>
    <w:p w14:paraId="4E6E272C" w14:textId="77777777" w:rsidR="00901241" w:rsidRPr="00564B7A" w:rsidRDefault="00901241" w:rsidP="00901241">
      <w:pPr>
        <w:jc w:val="right"/>
        <w:rPr>
          <w:rFonts w:ascii="Verdana" w:hAnsi="Verdana"/>
          <w:b/>
          <w:sz w:val="18"/>
          <w:szCs w:val="18"/>
        </w:rPr>
      </w:pPr>
    </w:p>
    <w:p w14:paraId="72E1ABF5" w14:textId="77777777" w:rsidR="00901241" w:rsidRPr="00564B7A" w:rsidRDefault="00901241" w:rsidP="00901241">
      <w:pPr>
        <w:jc w:val="center"/>
        <w:rPr>
          <w:rFonts w:ascii="Verdana" w:hAnsi="Verdana"/>
          <w:b/>
          <w:sz w:val="18"/>
          <w:szCs w:val="18"/>
        </w:rPr>
      </w:pPr>
      <w:r w:rsidRPr="00564B7A">
        <w:rPr>
          <w:rFonts w:ascii="Verdana" w:hAnsi="Verdana"/>
          <w:b/>
          <w:sz w:val="18"/>
          <w:szCs w:val="18"/>
        </w:rPr>
        <w:t>Regulamin - szczegółowy opis i zakres przedmiotu zamówienia</w:t>
      </w:r>
    </w:p>
    <w:p w14:paraId="568EC233" w14:textId="5A9BC382" w:rsidR="00901241" w:rsidRPr="003725CB" w:rsidRDefault="00E26505" w:rsidP="00901241">
      <w:pPr>
        <w:jc w:val="both"/>
        <w:rPr>
          <w:rFonts w:ascii="Verdana" w:hAnsi="Verdana"/>
          <w:b/>
          <w:bCs/>
          <w:sz w:val="18"/>
          <w:szCs w:val="18"/>
        </w:rPr>
      </w:pPr>
      <w:r w:rsidRPr="003725CB">
        <w:rPr>
          <w:rFonts w:ascii="Verdana" w:hAnsi="Verdana"/>
          <w:b/>
          <w:bCs/>
          <w:sz w:val="18"/>
          <w:szCs w:val="18"/>
        </w:rPr>
        <w:t>CZĘŚĆ 1</w:t>
      </w:r>
    </w:p>
    <w:p w14:paraId="3DBD0375" w14:textId="2FD6335B" w:rsidR="00901241" w:rsidRPr="00564B7A" w:rsidRDefault="00901241" w:rsidP="00901241">
      <w:pPr>
        <w:numPr>
          <w:ilvl w:val="0"/>
          <w:numId w:val="34"/>
        </w:numPr>
        <w:spacing w:after="0" w:line="240" w:lineRule="auto"/>
        <w:jc w:val="both"/>
        <w:rPr>
          <w:rFonts w:ascii="Verdana" w:hAnsi="Verdana"/>
          <w:sz w:val="18"/>
          <w:szCs w:val="18"/>
        </w:rPr>
      </w:pPr>
      <w:r w:rsidRPr="00564B7A">
        <w:rPr>
          <w:rFonts w:ascii="Verdana" w:hAnsi="Verdana"/>
          <w:sz w:val="18"/>
          <w:szCs w:val="18"/>
        </w:rPr>
        <w:t>Przedmiotem zamówienia jest wykonywanie zadań ochrony osób, budynków i mienia</w:t>
      </w:r>
      <w:r w:rsidR="00E00953">
        <w:rPr>
          <w:rFonts w:ascii="Verdana" w:hAnsi="Verdana"/>
          <w:sz w:val="18"/>
          <w:szCs w:val="18"/>
        </w:rPr>
        <w:br/>
      </w:r>
      <w:r w:rsidRPr="00564B7A">
        <w:rPr>
          <w:rFonts w:ascii="Verdana" w:hAnsi="Verdana"/>
          <w:sz w:val="18"/>
          <w:szCs w:val="18"/>
        </w:rPr>
        <w:t>(w rozumieniu ustawy o ochronie osób i mienia)</w:t>
      </w:r>
      <w:r>
        <w:rPr>
          <w:rFonts w:ascii="Verdana" w:hAnsi="Verdana"/>
          <w:sz w:val="18"/>
          <w:szCs w:val="18"/>
        </w:rPr>
        <w:t xml:space="preserve"> hali</w:t>
      </w:r>
      <w:r w:rsidRPr="00564B7A">
        <w:rPr>
          <w:rFonts w:ascii="Verdana" w:hAnsi="Verdana"/>
          <w:sz w:val="18"/>
          <w:szCs w:val="18"/>
        </w:rPr>
        <w:t xml:space="preserve"> </w:t>
      </w:r>
      <w:r>
        <w:rPr>
          <w:rFonts w:ascii="Verdana" w:hAnsi="Verdana"/>
          <w:sz w:val="18"/>
          <w:szCs w:val="18"/>
        </w:rPr>
        <w:t xml:space="preserve">„Immobile Łuczniczka” (hala A), hali </w:t>
      </w:r>
      <w:r w:rsidRPr="00564B7A">
        <w:rPr>
          <w:rFonts w:ascii="Verdana" w:hAnsi="Verdana"/>
          <w:sz w:val="18"/>
          <w:szCs w:val="18"/>
        </w:rPr>
        <w:t>Arena</w:t>
      </w:r>
      <w:r>
        <w:rPr>
          <w:rFonts w:ascii="Verdana" w:hAnsi="Verdana"/>
          <w:sz w:val="18"/>
          <w:szCs w:val="18"/>
        </w:rPr>
        <w:t xml:space="preserve"> Bydgoszcz </w:t>
      </w:r>
      <w:r w:rsidRPr="00564B7A">
        <w:rPr>
          <w:rFonts w:ascii="Verdana" w:hAnsi="Verdana"/>
          <w:sz w:val="18"/>
          <w:szCs w:val="18"/>
        </w:rPr>
        <w:t xml:space="preserve"> (hala B), </w:t>
      </w:r>
      <w:r>
        <w:rPr>
          <w:rFonts w:ascii="Verdana" w:hAnsi="Verdana"/>
          <w:sz w:val="18"/>
          <w:szCs w:val="18"/>
        </w:rPr>
        <w:t xml:space="preserve"> </w:t>
      </w:r>
      <w:r w:rsidRPr="00564B7A">
        <w:rPr>
          <w:rFonts w:ascii="Verdana" w:hAnsi="Verdana"/>
          <w:sz w:val="18"/>
          <w:szCs w:val="18"/>
        </w:rPr>
        <w:t>oraz terenów przyobiektowych zlokalizowanych  przy ul. Toruńskiej 59</w:t>
      </w:r>
      <w:r w:rsidR="00E00953">
        <w:rPr>
          <w:rFonts w:ascii="Verdana" w:hAnsi="Verdana"/>
          <w:sz w:val="18"/>
          <w:szCs w:val="18"/>
        </w:rPr>
        <w:br/>
      </w:r>
      <w:r w:rsidRPr="00564B7A">
        <w:rPr>
          <w:rFonts w:ascii="Verdana" w:hAnsi="Verdana"/>
          <w:sz w:val="18"/>
          <w:szCs w:val="18"/>
        </w:rPr>
        <w:t>w Bydgoszczy, wraz z przynależnymi do hal parkingami – przy stanie osobowym pracowników ochrony w godzinach:</w:t>
      </w:r>
    </w:p>
    <w:p w14:paraId="173A6CAF" w14:textId="77777777" w:rsidR="00901241" w:rsidRPr="00564B7A" w:rsidRDefault="00901241" w:rsidP="00901241">
      <w:pPr>
        <w:ind w:left="360"/>
        <w:jc w:val="both"/>
        <w:rPr>
          <w:rFonts w:ascii="Verdana" w:hAnsi="Verdana"/>
          <w:sz w:val="18"/>
          <w:szCs w:val="18"/>
        </w:rPr>
      </w:pPr>
    </w:p>
    <w:p w14:paraId="37682C7F"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 hala „A „</w:t>
      </w:r>
    </w:p>
    <w:p w14:paraId="327FE372"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 xml:space="preserve"> - od godz. 7</w:t>
      </w:r>
      <w:r w:rsidRPr="00564B7A">
        <w:rPr>
          <w:rFonts w:ascii="Verdana" w:hAnsi="Verdana"/>
          <w:sz w:val="18"/>
          <w:szCs w:val="18"/>
          <w:vertAlign w:val="superscript"/>
        </w:rPr>
        <w:t xml:space="preserve">00  -  </w:t>
      </w:r>
      <w:r w:rsidRPr="00564B7A">
        <w:rPr>
          <w:rFonts w:ascii="Verdana" w:hAnsi="Verdana"/>
          <w:sz w:val="18"/>
          <w:szCs w:val="18"/>
        </w:rPr>
        <w:t>19</w:t>
      </w:r>
      <w:r w:rsidRPr="00564B7A">
        <w:rPr>
          <w:rFonts w:ascii="Verdana" w:hAnsi="Verdana"/>
          <w:sz w:val="18"/>
          <w:szCs w:val="18"/>
          <w:vertAlign w:val="superscript"/>
        </w:rPr>
        <w:t xml:space="preserve">00  </w:t>
      </w:r>
      <w:r w:rsidRPr="00564B7A">
        <w:rPr>
          <w:rFonts w:ascii="Verdana" w:hAnsi="Verdana"/>
          <w:sz w:val="18"/>
          <w:szCs w:val="18"/>
        </w:rPr>
        <w:t>- 2 strażników,</w:t>
      </w:r>
    </w:p>
    <w:p w14:paraId="6F45680C"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 od godz. 19</w:t>
      </w:r>
      <w:r w:rsidRPr="00564B7A">
        <w:rPr>
          <w:rFonts w:ascii="Verdana" w:hAnsi="Verdana"/>
          <w:sz w:val="18"/>
          <w:szCs w:val="18"/>
          <w:vertAlign w:val="superscript"/>
        </w:rPr>
        <w:t xml:space="preserve">00  -  </w:t>
      </w:r>
      <w:r w:rsidRPr="00564B7A">
        <w:rPr>
          <w:rFonts w:ascii="Verdana" w:hAnsi="Verdana"/>
          <w:sz w:val="18"/>
          <w:szCs w:val="18"/>
        </w:rPr>
        <w:t>7</w:t>
      </w:r>
      <w:r w:rsidRPr="00564B7A">
        <w:rPr>
          <w:rFonts w:ascii="Verdana" w:hAnsi="Verdana"/>
          <w:sz w:val="18"/>
          <w:szCs w:val="18"/>
          <w:vertAlign w:val="superscript"/>
        </w:rPr>
        <w:t xml:space="preserve">00  </w:t>
      </w:r>
      <w:r w:rsidRPr="00564B7A">
        <w:rPr>
          <w:rFonts w:ascii="Verdana" w:hAnsi="Verdana"/>
          <w:sz w:val="18"/>
          <w:szCs w:val="18"/>
        </w:rPr>
        <w:t>- 2 strażników.</w:t>
      </w:r>
    </w:p>
    <w:p w14:paraId="54B59A2E"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Posiadających wymagane uprawnienia, jeżeli ustawy nakładają obowiązek posiadania takich uprawnień.</w:t>
      </w:r>
    </w:p>
    <w:p w14:paraId="55E8C06F" w14:textId="77777777" w:rsidR="00901241" w:rsidRPr="00564B7A" w:rsidRDefault="00901241" w:rsidP="00901241">
      <w:pPr>
        <w:ind w:left="360"/>
        <w:jc w:val="both"/>
        <w:rPr>
          <w:rFonts w:ascii="Verdana" w:hAnsi="Verdana"/>
          <w:sz w:val="18"/>
          <w:szCs w:val="18"/>
        </w:rPr>
      </w:pPr>
    </w:p>
    <w:p w14:paraId="5D2B477A"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-hala „B”</w:t>
      </w:r>
    </w:p>
    <w:p w14:paraId="6061F566" w14:textId="3F655434" w:rsidR="00901241" w:rsidRPr="00564B7A" w:rsidRDefault="00901241" w:rsidP="00901241">
      <w:pPr>
        <w:ind w:left="360"/>
        <w:jc w:val="both"/>
        <w:rPr>
          <w:rFonts w:ascii="Verdana" w:hAnsi="Verdana"/>
          <w:sz w:val="18"/>
          <w:szCs w:val="18"/>
        </w:rPr>
      </w:pPr>
      <w:r w:rsidRPr="00564B7A">
        <w:rPr>
          <w:rFonts w:ascii="Verdana" w:hAnsi="Verdana"/>
          <w:sz w:val="18"/>
          <w:szCs w:val="18"/>
        </w:rPr>
        <w:t>- od godz. 7</w:t>
      </w:r>
      <w:r w:rsidRPr="00564B7A">
        <w:rPr>
          <w:rFonts w:ascii="Verdana" w:hAnsi="Verdana"/>
          <w:sz w:val="18"/>
          <w:szCs w:val="18"/>
          <w:vertAlign w:val="superscript"/>
        </w:rPr>
        <w:t xml:space="preserve">00  -  </w:t>
      </w:r>
      <w:r w:rsidRPr="00564B7A">
        <w:rPr>
          <w:rFonts w:ascii="Verdana" w:hAnsi="Verdana"/>
          <w:sz w:val="18"/>
          <w:szCs w:val="18"/>
        </w:rPr>
        <w:t>22</w:t>
      </w:r>
      <w:r w:rsidRPr="00564B7A">
        <w:rPr>
          <w:rFonts w:ascii="Verdana" w:hAnsi="Verdana"/>
          <w:sz w:val="18"/>
          <w:szCs w:val="18"/>
          <w:vertAlign w:val="superscript"/>
        </w:rPr>
        <w:t xml:space="preserve">30 </w:t>
      </w:r>
      <w:r w:rsidRPr="00564B7A">
        <w:rPr>
          <w:rFonts w:ascii="Verdana" w:hAnsi="Verdana"/>
          <w:sz w:val="18"/>
          <w:szCs w:val="18"/>
        </w:rPr>
        <w:t>- 1 strażnik.</w:t>
      </w:r>
    </w:p>
    <w:p w14:paraId="29104158" w14:textId="77777777" w:rsidR="00901241" w:rsidRPr="00564B7A" w:rsidRDefault="00901241" w:rsidP="00901241">
      <w:pPr>
        <w:ind w:left="360"/>
        <w:jc w:val="both"/>
        <w:rPr>
          <w:rFonts w:ascii="Verdana" w:hAnsi="Verdana"/>
          <w:sz w:val="18"/>
          <w:szCs w:val="18"/>
        </w:rPr>
      </w:pPr>
      <w:r w:rsidRPr="00564B7A">
        <w:rPr>
          <w:rFonts w:ascii="Verdana" w:hAnsi="Verdana"/>
          <w:sz w:val="18"/>
          <w:szCs w:val="18"/>
        </w:rPr>
        <w:t>- od godz. 22</w:t>
      </w:r>
      <w:r w:rsidRPr="00564B7A">
        <w:rPr>
          <w:rFonts w:ascii="Verdana" w:hAnsi="Verdana"/>
          <w:sz w:val="18"/>
          <w:szCs w:val="18"/>
          <w:vertAlign w:val="superscript"/>
        </w:rPr>
        <w:t xml:space="preserve">30 - </w:t>
      </w:r>
      <w:r w:rsidRPr="00564B7A">
        <w:rPr>
          <w:rFonts w:ascii="Verdana" w:hAnsi="Verdana"/>
          <w:sz w:val="18"/>
          <w:szCs w:val="18"/>
        </w:rPr>
        <w:t>7</w:t>
      </w:r>
      <w:r w:rsidRPr="00564B7A">
        <w:rPr>
          <w:rFonts w:ascii="Verdana" w:hAnsi="Verdana"/>
          <w:sz w:val="18"/>
          <w:szCs w:val="18"/>
          <w:vertAlign w:val="superscript"/>
        </w:rPr>
        <w:t xml:space="preserve">00  </w:t>
      </w:r>
      <w:r w:rsidRPr="00564B7A">
        <w:rPr>
          <w:rFonts w:ascii="Verdana" w:hAnsi="Verdana"/>
          <w:sz w:val="18"/>
          <w:szCs w:val="18"/>
        </w:rPr>
        <w:t>- 1 strażnik.</w:t>
      </w:r>
    </w:p>
    <w:p w14:paraId="6FA78709" w14:textId="77777777" w:rsidR="00901241" w:rsidRPr="00564B7A" w:rsidRDefault="00901241" w:rsidP="00901241">
      <w:pPr>
        <w:ind w:left="360"/>
        <w:jc w:val="both"/>
        <w:rPr>
          <w:rFonts w:ascii="Verdana" w:hAnsi="Verdana"/>
          <w:sz w:val="18"/>
          <w:szCs w:val="18"/>
        </w:rPr>
      </w:pPr>
    </w:p>
    <w:p w14:paraId="08F45BB5" w14:textId="77777777" w:rsidR="00901241" w:rsidRPr="00564B7A" w:rsidRDefault="00901241" w:rsidP="00901241">
      <w:pPr>
        <w:numPr>
          <w:ilvl w:val="0"/>
          <w:numId w:val="34"/>
        </w:numPr>
        <w:spacing w:after="0" w:line="240" w:lineRule="auto"/>
        <w:jc w:val="both"/>
        <w:rPr>
          <w:rFonts w:ascii="Verdana" w:hAnsi="Verdana"/>
          <w:sz w:val="18"/>
          <w:szCs w:val="18"/>
        </w:rPr>
      </w:pPr>
      <w:r w:rsidRPr="00564B7A">
        <w:rPr>
          <w:rFonts w:ascii="Verdana" w:hAnsi="Verdana"/>
          <w:sz w:val="18"/>
          <w:szCs w:val="18"/>
        </w:rPr>
        <w:t>Hala wyposażona jest w urządzenia monitorujące, a więc wymagane jest by pracownicy ochrony posiadali umiejętności  z zakresu obsługi w/w urządzeń elektronicznych.</w:t>
      </w:r>
    </w:p>
    <w:p w14:paraId="216EF6E9" w14:textId="745DED72" w:rsidR="00901241" w:rsidRPr="00564B7A" w:rsidRDefault="00901241" w:rsidP="00901241">
      <w:pPr>
        <w:numPr>
          <w:ilvl w:val="0"/>
          <w:numId w:val="34"/>
        </w:numPr>
        <w:spacing w:after="0" w:line="240" w:lineRule="auto"/>
        <w:jc w:val="both"/>
        <w:rPr>
          <w:rFonts w:ascii="Verdana" w:hAnsi="Verdana"/>
          <w:sz w:val="18"/>
          <w:szCs w:val="18"/>
        </w:rPr>
      </w:pPr>
      <w:r w:rsidRPr="00564B7A">
        <w:rPr>
          <w:rFonts w:ascii="Verdana" w:hAnsi="Verdana"/>
          <w:sz w:val="18"/>
          <w:szCs w:val="18"/>
        </w:rPr>
        <w:t>Pracownicy ochrony muszą być wyposażeni w urządzenia i sprzęt umożliwiające</w:t>
      </w:r>
      <w:r w:rsidR="00E9720E">
        <w:rPr>
          <w:rFonts w:ascii="Verdana" w:hAnsi="Verdana"/>
          <w:sz w:val="18"/>
          <w:szCs w:val="18"/>
        </w:rPr>
        <w:br/>
      </w:r>
      <w:r w:rsidRPr="00564B7A">
        <w:rPr>
          <w:rFonts w:ascii="Verdana" w:hAnsi="Verdana"/>
          <w:sz w:val="18"/>
          <w:szCs w:val="18"/>
        </w:rPr>
        <w:t>im natychmiastowy kontakt między sobą oraz dyspozytorem w firmie wykonawcy zamówienia.</w:t>
      </w:r>
    </w:p>
    <w:p w14:paraId="39031F6A" w14:textId="61F7E382" w:rsidR="00901241" w:rsidRDefault="00901241" w:rsidP="00901241">
      <w:pPr>
        <w:numPr>
          <w:ilvl w:val="0"/>
          <w:numId w:val="34"/>
        </w:numPr>
        <w:spacing w:after="0" w:line="240" w:lineRule="auto"/>
        <w:jc w:val="both"/>
        <w:rPr>
          <w:rFonts w:ascii="Verdana" w:hAnsi="Verdana"/>
          <w:sz w:val="18"/>
          <w:szCs w:val="18"/>
        </w:rPr>
      </w:pPr>
      <w:r w:rsidRPr="00564B7A">
        <w:rPr>
          <w:rFonts w:ascii="Verdana" w:hAnsi="Verdana"/>
          <w:sz w:val="18"/>
          <w:szCs w:val="18"/>
        </w:rPr>
        <w:t>Osoby pełniące funkcje pracowników ochrony zobowiązane są do przestrzegania regulaminu obowiązującego na terenie Hali.</w:t>
      </w:r>
    </w:p>
    <w:p w14:paraId="7DDFDB93" w14:textId="4A727FB0" w:rsidR="00D017E2" w:rsidRPr="00564B7A" w:rsidRDefault="00D017E2" w:rsidP="00901241">
      <w:pPr>
        <w:numPr>
          <w:ilvl w:val="0"/>
          <w:numId w:val="34"/>
        </w:numPr>
        <w:spacing w:after="0" w:line="240" w:lineRule="auto"/>
        <w:jc w:val="both"/>
        <w:rPr>
          <w:rFonts w:ascii="Verdana" w:hAnsi="Verdana"/>
          <w:sz w:val="18"/>
          <w:szCs w:val="18"/>
        </w:rPr>
      </w:pPr>
      <w:r>
        <w:rPr>
          <w:rFonts w:ascii="Verdana" w:hAnsi="Verdana"/>
          <w:sz w:val="18"/>
          <w:szCs w:val="18"/>
        </w:rPr>
        <w:t>Niedopuszczalne jest zatrudnianie pracowników realizujących zadania ochronne na podstawie umów cywilnoprawnych, co oznacza, że każda roboczogodzina w ramach realizowanego kontraktu, musi być wypracowana przez pracownika ochrony wyłącznie w ramach stosunku pracy.</w:t>
      </w:r>
    </w:p>
    <w:p w14:paraId="47D8E605" w14:textId="77777777" w:rsidR="00901241" w:rsidRPr="00564B7A" w:rsidRDefault="00901241" w:rsidP="00901241">
      <w:pPr>
        <w:numPr>
          <w:ilvl w:val="0"/>
          <w:numId w:val="34"/>
        </w:numPr>
        <w:spacing w:after="0" w:line="240" w:lineRule="auto"/>
        <w:jc w:val="both"/>
        <w:rPr>
          <w:rFonts w:ascii="Verdana" w:hAnsi="Verdana"/>
          <w:sz w:val="18"/>
          <w:szCs w:val="18"/>
        </w:rPr>
      </w:pPr>
      <w:r w:rsidRPr="00564B7A">
        <w:rPr>
          <w:rFonts w:ascii="Verdana" w:hAnsi="Verdana"/>
          <w:sz w:val="18"/>
          <w:szCs w:val="18"/>
        </w:rPr>
        <w:t>Do obowiązków pracowników ochrony należy w szczególności :</w:t>
      </w:r>
    </w:p>
    <w:p w14:paraId="66FD36B7" w14:textId="72A0AF52"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wykonywanie zadań ochrony osób i mienia zgodnie  z przepisami ustawy o ochronie osób</w:t>
      </w:r>
      <w:r w:rsidR="00E9720E">
        <w:rPr>
          <w:rFonts w:ascii="Verdana" w:hAnsi="Verdana"/>
          <w:sz w:val="18"/>
          <w:szCs w:val="18"/>
        </w:rPr>
        <w:br/>
      </w:r>
      <w:r w:rsidRPr="00564B7A">
        <w:rPr>
          <w:rFonts w:ascii="Verdana" w:hAnsi="Verdana"/>
          <w:sz w:val="18"/>
          <w:szCs w:val="18"/>
        </w:rPr>
        <w:t>i mienia,</w:t>
      </w:r>
    </w:p>
    <w:p w14:paraId="1B28EFB6"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dokładne zapoznanie się z Instrukcją Bezpieczeństwa Pożarowego Hal i jej przestrzeganie,</w:t>
      </w:r>
    </w:p>
    <w:p w14:paraId="0C80DBCF"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dokładne zapoznanie się z systemem p-poż. monitorującym  Hale oraz przyswojeniem sobie zasad  i umiejętności jego obsługi,</w:t>
      </w:r>
    </w:p>
    <w:p w14:paraId="467D3AA3" w14:textId="57C7E09A"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wydawanie i pobieranie kluczy zdawanych przez pracowników Hali wykonujących pracę,</w:t>
      </w:r>
      <w:r w:rsidR="00B2259D">
        <w:rPr>
          <w:rFonts w:ascii="Verdana" w:hAnsi="Verdana"/>
          <w:sz w:val="18"/>
          <w:szCs w:val="18"/>
        </w:rPr>
        <w:br/>
      </w:r>
      <w:r w:rsidRPr="00564B7A">
        <w:rPr>
          <w:rFonts w:ascii="Verdana" w:hAnsi="Verdana"/>
          <w:sz w:val="18"/>
          <w:szCs w:val="18"/>
        </w:rPr>
        <w:t>tj. na stanowisku w pomieszczeniu otwieranym, wydawanym lub zdawanym kluczem</w:t>
      </w:r>
      <w:r w:rsidR="009E5B97">
        <w:rPr>
          <w:rFonts w:ascii="Verdana" w:hAnsi="Verdana"/>
          <w:sz w:val="18"/>
          <w:szCs w:val="18"/>
        </w:rPr>
        <w:br/>
      </w:r>
      <w:r w:rsidRPr="00564B7A">
        <w:rPr>
          <w:rFonts w:ascii="Verdana" w:hAnsi="Verdana"/>
          <w:sz w:val="18"/>
          <w:szCs w:val="18"/>
        </w:rPr>
        <w:t>oraz pisemne udokumentowanie tych czynności w specjalnie założonej do tego celu ewidencji,</w:t>
      </w:r>
    </w:p>
    <w:p w14:paraId="4D3F6006"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wydawanie i pobieranie kluczy zdawanych przez wszystkich użytkowników Hal oraz pisemne udokumentowanie tych czynności w specjalnie założonej do tego celu ewidencji,</w:t>
      </w:r>
    </w:p>
    <w:p w14:paraId="135393BC"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ustalenie przyczyny braku kluczy do pomieszczeń po zakończeniu pracy,</w:t>
      </w:r>
    </w:p>
    <w:p w14:paraId="085746B4" w14:textId="07B3B300"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jeden pracownik ochrony w godz. 7</w:t>
      </w:r>
      <w:r w:rsidRPr="00564B7A">
        <w:rPr>
          <w:rFonts w:ascii="Verdana" w:hAnsi="Verdana"/>
          <w:sz w:val="18"/>
          <w:szCs w:val="18"/>
          <w:vertAlign w:val="superscript"/>
        </w:rPr>
        <w:t>00</w:t>
      </w:r>
      <w:r w:rsidRPr="00564B7A">
        <w:rPr>
          <w:rFonts w:ascii="Verdana" w:hAnsi="Verdana"/>
          <w:sz w:val="18"/>
          <w:szCs w:val="18"/>
        </w:rPr>
        <w:t xml:space="preserve"> – 23</w:t>
      </w:r>
      <w:r w:rsidRPr="00564B7A">
        <w:rPr>
          <w:rFonts w:ascii="Verdana" w:hAnsi="Verdana"/>
          <w:sz w:val="18"/>
          <w:szCs w:val="18"/>
          <w:vertAlign w:val="superscript"/>
        </w:rPr>
        <w:t>00</w:t>
      </w:r>
      <w:r w:rsidRPr="00564B7A">
        <w:rPr>
          <w:rFonts w:ascii="Verdana" w:hAnsi="Verdana"/>
          <w:sz w:val="18"/>
          <w:szCs w:val="18"/>
        </w:rPr>
        <w:t xml:space="preserve"> obowiązkowo wykonuje bezpośred</w:t>
      </w:r>
      <w:r>
        <w:rPr>
          <w:rFonts w:ascii="Verdana" w:hAnsi="Verdana"/>
          <w:sz w:val="18"/>
          <w:szCs w:val="18"/>
        </w:rPr>
        <w:t xml:space="preserve">ni nadzór nad </w:t>
      </w:r>
      <w:r w:rsidRPr="00564B7A">
        <w:rPr>
          <w:rFonts w:ascii="Verdana" w:hAnsi="Verdana"/>
          <w:sz w:val="18"/>
          <w:szCs w:val="18"/>
        </w:rPr>
        <w:t xml:space="preserve">użytkownikami </w:t>
      </w:r>
      <w:r w:rsidR="0021745F">
        <w:rPr>
          <w:rFonts w:ascii="Verdana" w:hAnsi="Verdana"/>
          <w:sz w:val="18"/>
          <w:szCs w:val="18"/>
        </w:rPr>
        <w:t>h</w:t>
      </w:r>
      <w:r w:rsidRPr="00564B7A">
        <w:rPr>
          <w:rFonts w:ascii="Verdana" w:hAnsi="Verdana"/>
          <w:sz w:val="18"/>
          <w:szCs w:val="18"/>
        </w:rPr>
        <w:t>al na terenie płyt głównych i trybun</w:t>
      </w:r>
      <w:r w:rsidR="00E23A82">
        <w:rPr>
          <w:rFonts w:ascii="Verdana" w:hAnsi="Verdana"/>
          <w:sz w:val="18"/>
          <w:szCs w:val="18"/>
        </w:rPr>
        <w:t xml:space="preserve"> a w przypadku gdy użytkownicy hal korzystają z hal po godzinie 23:00 to do czasu ich opuszczenia. </w:t>
      </w:r>
    </w:p>
    <w:p w14:paraId="17400BBC"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 xml:space="preserve">jeden pracownik ochrony hali „A” całodobowo obowiązkowo dokonuje obchodu zewnętrznego hali „A”, hali „B”, oraz parkingów przynależnych do </w:t>
      </w:r>
      <w:r>
        <w:rPr>
          <w:rFonts w:ascii="Verdana" w:hAnsi="Verdana"/>
          <w:sz w:val="18"/>
          <w:szCs w:val="18"/>
        </w:rPr>
        <w:t>obiektów raz na godzinę, odnotowując fakt obchodu w zeszycie kontrolnym</w:t>
      </w:r>
      <w:r w:rsidRPr="00564B7A">
        <w:rPr>
          <w:rFonts w:ascii="Verdana" w:hAnsi="Verdana"/>
          <w:sz w:val="18"/>
          <w:szCs w:val="18"/>
        </w:rPr>
        <w:t>,</w:t>
      </w:r>
    </w:p>
    <w:p w14:paraId="0F0EE273" w14:textId="2FA01783"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dokładne  sprawdzenie   pomieszczeń  po  zakończeniu  posiedzeń,  narad,  konferencji, imprez sportowych</w:t>
      </w:r>
      <w:r w:rsidR="000855D9">
        <w:rPr>
          <w:rFonts w:ascii="Verdana" w:hAnsi="Verdana"/>
          <w:sz w:val="18"/>
          <w:szCs w:val="18"/>
        </w:rPr>
        <w:t>, koncertów, t</w:t>
      </w:r>
      <w:r w:rsidR="00BA28E5">
        <w:rPr>
          <w:rFonts w:ascii="Verdana" w:hAnsi="Verdana"/>
          <w:sz w:val="18"/>
          <w:szCs w:val="18"/>
        </w:rPr>
        <w:t>a</w:t>
      </w:r>
      <w:r w:rsidR="000855D9">
        <w:rPr>
          <w:rFonts w:ascii="Verdana" w:hAnsi="Verdana"/>
          <w:sz w:val="18"/>
          <w:szCs w:val="18"/>
        </w:rPr>
        <w:t>rgów</w:t>
      </w:r>
      <w:r w:rsidRPr="00564B7A">
        <w:rPr>
          <w:rFonts w:ascii="Verdana" w:hAnsi="Verdana"/>
          <w:sz w:val="18"/>
          <w:szCs w:val="18"/>
        </w:rPr>
        <w:t xml:space="preserve">  itp. oraz zamknięcie budynków  Hal za wychodzącymi ich uczestnikami,</w:t>
      </w:r>
    </w:p>
    <w:p w14:paraId="4911FD44" w14:textId="2F6B2AFA"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lastRenderedPageBreak/>
        <w:t>przed każdą imprezą masową każdorazowo otwieranie drzwi  ewakuacyjnych (</w:t>
      </w:r>
      <w:r w:rsidR="00E6596A">
        <w:rPr>
          <w:rFonts w:ascii="Verdana" w:hAnsi="Verdana"/>
          <w:sz w:val="18"/>
          <w:szCs w:val="18"/>
        </w:rPr>
        <w:t>w</w:t>
      </w:r>
      <w:r w:rsidRPr="00564B7A">
        <w:rPr>
          <w:rFonts w:ascii="Verdana" w:hAnsi="Verdana"/>
          <w:sz w:val="18"/>
          <w:szCs w:val="18"/>
        </w:rPr>
        <w:t>szystkie),    a po zakończonej imprezie ich zamykanie,</w:t>
      </w:r>
    </w:p>
    <w:p w14:paraId="522DE8FA"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sprawdzenie w trakcie obchodów wszelkich zabezpieczeń Hali,</w:t>
      </w:r>
    </w:p>
    <w:p w14:paraId="464F9F67"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przekazywanie służby po dokonaniu wspólnego obchodu , tj. przez zdającego i przejmującego służbę ochrony, potwierdzonego każdorazowa w zeszycie kontrolnym,</w:t>
      </w:r>
    </w:p>
    <w:p w14:paraId="77A3116D" w14:textId="64FDD953"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sprawdzenie wygaszanych punktów świetlnych i ogólnego stanu pomieszczeń biurowych pod względem bezpieczeństwa pożarowego oraz zgłoszenie właściwym służbom ewentualnych awarii urządzeń sanitarnych, wodno-kanalizacyjnych, centralnego ogrzewania, elektrycznych,  przecieków z dachu</w:t>
      </w:r>
      <w:r w:rsidR="00E978D1">
        <w:rPr>
          <w:rFonts w:ascii="Verdana" w:hAnsi="Verdana"/>
          <w:sz w:val="18"/>
          <w:szCs w:val="18"/>
        </w:rPr>
        <w:t xml:space="preserve"> itp.</w:t>
      </w:r>
      <w:r w:rsidRPr="00564B7A">
        <w:rPr>
          <w:rFonts w:ascii="Verdana" w:hAnsi="Verdana"/>
          <w:sz w:val="18"/>
          <w:szCs w:val="18"/>
        </w:rPr>
        <w:t>,</w:t>
      </w:r>
    </w:p>
    <w:p w14:paraId="45E068BA" w14:textId="2B170DF2"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w przypadku stwierdzenia jakichkolwiek nieprawidłowości w zabezpieczeniu obiektów, zagrożenia pożarowego lub innych sytuacji skutkujących zagrożeniem bezpieczeństwa osób lub mienia (tj. samych  obiektów  Hal, ich  wyposażenia/ mienia ruchomego) – niezwłoczne powiadomienie kierownictwa Hali, Straży Pożarnej, Policji o zaistniałych  zagrożeniach lub zdarzeniach wymagających interwencji tych organów,</w:t>
      </w:r>
    </w:p>
    <w:p w14:paraId="4D1E7139" w14:textId="7DA64324"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przyjmowanie korespondencji w dni wolne od pracy i przekazywanie jej w dniu roboczym</w:t>
      </w:r>
      <w:r w:rsidR="00794B28">
        <w:rPr>
          <w:rFonts w:ascii="Verdana" w:hAnsi="Verdana"/>
          <w:sz w:val="18"/>
          <w:szCs w:val="18"/>
        </w:rPr>
        <w:br/>
      </w:r>
      <w:r w:rsidRPr="00564B7A">
        <w:rPr>
          <w:rFonts w:ascii="Verdana" w:hAnsi="Verdana"/>
          <w:sz w:val="18"/>
          <w:szCs w:val="18"/>
        </w:rPr>
        <w:t>do sekretariatu Hali,</w:t>
      </w:r>
    </w:p>
    <w:p w14:paraId="23EA86C1" w14:textId="77777777"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utrzymywanie czystości i porządku w pomieszczeniach  portierni,</w:t>
      </w:r>
    </w:p>
    <w:p w14:paraId="774054EE" w14:textId="0C9E2C52" w:rsidR="00901241" w:rsidRPr="00564B7A"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udzielanie informacji osobom trzecim w tym kierowanie ich do właściwych osób</w:t>
      </w:r>
      <w:r w:rsidR="00794B28">
        <w:rPr>
          <w:rFonts w:ascii="Verdana" w:hAnsi="Verdana"/>
          <w:sz w:val="18"/>
          <w:szCs w:val="18"/>
        </w:rPr>
        <w:br/>
      </w:r>
      <w:r w:rsidRPr="00564B7A">
        <w:rPr>
          <w:rFonts w:ascii="Verdana" w:hAnsi="Verdana"/>
          <w:sz w:val="18"/>
          <w:szCs w:val="18"/>
        </w:rPr>
        <w:t>lub pomieszczeń Hal,</w:t>
      </w:r>
    </w:p>
    <w:p w14:paraId="7A071EDA" w14:textId="77777777" w:rsidR="00901241" w:rsidRDefault="00901241" w:rsidP="00901241">
      <w:pPr>
        <w:numPr>
          <w:ilvl w:val="0"/>
          <w:numId w:val="35"/>
        </w:numPr>
        <w:spacing w:after="0" w:line="240" w:lineRule="auto"/>
        <w:jc w:val="both"/>
        <w:rPr>
          <w:rFonts w:ascii="Verdana" w:hAnsi="Verdana"/>
          <w:sz w:val="18"/>
          <w:szCs w:val="18"/>
        </w:rPr>
      </w:pPr>
      <w:r w:rsidRPr="00564B7A">
        <w:rPr>
          <w:rFonts w:ascii="Verdana" w:hAnsi="Verdana"/>
          <w:sz w:val="18"/>
          <w:szCs w:val="18"/>
        </w:rPr>
        <w:t>zabrania się wpuszczania do pomieszczenia monitoringu osób postronnych bez zgody kierownictwa hali.</w:t>
      </w:r>
    </w:p>
    <w:p w14:paraId="113E035A" w14:textId="3204A7C6" w:rsidR="00BE5F76" w:rsidRDefault="00901241" w:rsidP="00BE5F76">
      <w:pPr>
        <w:numPr>
          <w:ilvl w:val="0"/>
          <w:numId w:val="35"/>
        </w:numPr>
        <w:spacing w:after="0" w:line="240" w:lineRule="auto"/>
        <w:jc w:val="both"/>
        <w:rPr>
          <w:rFonts w:ascii="Verdana" w:hAnsi="Verdana"/>
          <w:sz w:val="18"/>
          <w:szCs w:val="18"/>
        </w:rPr>
      </w:pPr>
      <w:r>
        <w:rPr>
          <w:rFonts w:ascii="Verdana" w:hAnsi="Verdana"/>
          <w:sz w:val="18"/>
          <w:szCs w:val="18"/>
        </w:rPr>
        <w:t>Całodobowe monitorowanie przez system kamer hali „A”, hali „B” i parkingów przobiektowych.</w:t>
      </w:r>
    </w:p>
    <w:p w14:paraId="77A521DB" w14:textId="1510C0FA" w:rsidR="00BE5F76" w:rsidRDefault="00BE5F76" w:rsidP="00BE5F76">
      <w:pPr>
        <w:spacing w:after="0" w:line="240" w:lineRule="auto"/>
        <w:ind w:left="360"/>
        <w:jc w:val="both"/>
        <w:rPr>
          <w:rFonts w:ascii="Verdana" w:hAnsi="Verdana"/>
          <w:sz w:val="18"/>
          <w:szCs w:val="18"/>
        </w:rPr>
      </w:pPr>
    </w:p>
    <w:p w14:paraId="3EC7F862" w14:textId="2911BFDB" w:rsidR="00BE5F76" w:rsidRPr="00F54303" w:rsidRDefault="00CC5AA2" w:rsidP="00BE5F76">
      <w:pPr>
        <w:spacing w:after="0" w:line="240" w:lineRule="auto"/>
        <w:ind w:left="360"/>
        <w:jc w:val="both"/>
        <w:rPr>
          <w:rFonts w:ascii="Verdana" w:hAnsi="Verdana"/>
          <w:sz w:val="18"/>
          <w:szCs w:val="18"/>
        </w:rPr>
      </w:pPr>
      <w:r w:rsidRPr="00F54303">
        <w:rPr>
          <w:rFonts w:ascii="Verdana" w:hAnsi="Verdana"/>
          <w:sz w:val="18"/>
          <w:szCs w:val="18"/>
        </w:rPr>
        <w:t xml:space="preserve">W celu zwiększenia bezpieczeństwa chronionego obiektu, Wykonawca musi dysponować </w:t>
      </w:r>
      <w:r w:rsidR="00F3743B" w:rsidRPr="00F54303">
        <w:rPr>
          <w:rFonts w:ascii="Verdana" w:hAnsi="Verdana"/>
          <w:sz w:val="18"/>
          <w:szCs w:val="18"/>
        </w:rPr>
        <w:t xml:space="preserve">dwoma mobilnymi grupami interwencyjnymi składającymi się </w:t>
      </w:r>
      <w:r w:rsidR="00156A65" w:rsidRPr="00F54303">
        <w:rPr>
          <w:rFonts w:ascii="Verdana" w:hAnsi="Verdana"/>
          <w:sz w:val="18"/>
          <w:szCs w:val="18"/>
        </w:rPr>
        <w:t xml:space="preserve">z co najmniej 2 pracowników. Czas </w:t>
      </w:r>
      <w:r w:rsidR="00D611D1" w:rsidRPr="00F54303">
        <w:rPr>
          <w:rFonts w:ascii="Verdana" w:hAnsi="Verdana"/>
          <w:sz w:val="18"/>
          <w:szCs w:val="18"/>
        </w:rPr>
        <w:t>przyjazdu grupy interwencyjnej do Zamawiającego nie może być dłuższy niż 12 minut.</w:t>
      </w:r>
    </w:p>
    <w:p w14:paraId="28FA0E66" w14:textId="45292D1D" w:rsidR="00F87076" w:rsidRPr="00F54303" w:rsidRDefault="00F87076" w:rsidP="00BE5F76">
      <w:pPr>
        <w:spacing w:after="0" w:line="240" w:lineRule="auto"/>
        <w:ind w:left="360"/>
        <w:jc w:val="both"/>
        <w:rPr>
          <w:rFonts w:ascii="Verdana" w:hAnsi="Verdana"/>
          <w:sz w:val="18"/>
          <w:szCs w:val="18"/>
        </w:rPr>
      </w:pPr>
      <w:r w:rsidRPr="00F54303">
        <w:rPr>
          <w:rFonts w:ascii="Verdana" w:hAnsi="Verdana"/>
          <w:sz w:val="18"/>
          <w:szCs w:val="18"/>
        </w:rPr>
        <w:t xml:space="preserve">Koszty związane z wyjazdem grupy interwencyjnej, uzasadnione wynikłą sytuacją, jak i będące </w:t>
      </w:r>
      <w:r w:rsidR="000B38B1" w:rsidRPr="00F54303">
        <w:rPr>
          <w:rFonts w:ascii="Verdana" w:hAnsi="Verdana"/>
          <w:sz w:val="18"/>
          <w:szCs w:val="18"/>
        </w:rPr>
        <w:t>wynikiem przekazania błędnej informacji obciążają Wykonawcę.</w:t>
      </w:r>
    </w:p>
    <w:p w14:paraId="57B47E30" w14:textId="75D9F397" w:rsidR="00BE6F8A" w:rsidRPr="00F54303" w:rsidRDefault="00BE6F8A" w:rsidP="00BE5F76">
      <w:pPr>
        <w:spacing w:after="0" w:line="240" w:lineRule="auto"/>
        <w:ind w:left="360"/>
        <w:jc w:val="both"/>
        <w:rPr>
          <w:rFonts w:ascii="Verdana" w:hAnsi="Verdana"/>
          <w:sz w:val="18"/>
          <w:szCs w:val="18"/>
        </w:rPr>
      </w:pPr>
      <w:r w:rsidRPr="00F54303">
        <w:rPr>
          <w:rFonts w:ascii="Verdana" w:hAnsi="Verdana"/>
          <w:sz w:val="18"/>
          <w:szCs w:val="18"/>
        </w:rPr>
        <w:t xml:space="preserve">Dopuszcza się możliwość podzlecenia tego zadania innym uprawnionym podmiotom na zasadach zgodnych z obowiązującymi w tym zakresie </w:t>
      </w:r>
      <w:r w:rsidR="009F25A6" w:rsidRPr="00F54303">
        <w:rPr>
          <w:rFonts w:ascii="Verdana" w:hAnsi="Verdana"/>
          <w:sz w:val="18"/>
          <w:szCs w:val="18"/>
        </w:rPr>
        <w:t>przepisami, z zachowaniem pełnej odpowiedzialności Wykonawcy za świadczoną usługę.</w:t>
      </w:r>
      <w:r w:rsidR="00140420" w:rsidRPr="00F54303">
        <w:rPr>
          <w:rFonts w:ascii="Verdana" w:hAnsi="Verdana"/>
          <w:sz w:val="18"/>
          <w:szCs w:val="18"/>
        </w:rPr>
        <w:t xml:space="preserve"> </w:t>
      </w:r>
    </w:p>
    <w:p w14:paraId="4562D0E8" w14:textId="4208C8FE" w:rsidR="00FA3261" w:rsidRPr="00F54303" w:rsidRDefault="00FA3261" w:rsidP="00BE5F76">
      <w:pPr>
        <w:spacing w:after="0" w:line="240" w:lineRule="auto"/>
        <w:ind w:left="360"/>
        <w:jc w:val="both"/>
        <w:rPr>
          <w:rFonts w:ascii="Verdana" w:hAnsi="Verdana"/>
          <w:sz w:val="18"/>
          <w:szCs w:val="18"/>
        </w:rPr>
      </w:pPr>
      <w:r w:rsidRPr="00F54303">
        <w:rPr>
          <w:rFonts w:ascii="Verdana" w:hAnsi="Verdana"/>
          <w:sz w:val="18"/>
          <w:szCs w:val="18"/>
        </w:rPr>
        <w:t xml:space="preserve">Wykonawca przedstawi w formie oświadczenia informację o posiadaniu lub dysponowaniu 2 grup </w:t>
      </w:r>
      <w:r w:rsidR="00380CF5" w:rsidRPr="00F54303">
        <w:rPr>
          <w:rFonts w:ascii="Verdana" w:hAnsi="Verdana"/>
          <w:sz w:val="18"/>
          <w:szCs w:val="18"/>
        </w:rPr>
        <w:t xml:space="preserve">interwencyjnych wraz z informacją o ich lokalizacji i szacowanym czasie przyjazdu na miejsce wykonywania zamówienia. </w:t>
      </w:r>
    </w:p>
    <w:p w14:paraId="661392EF" w14:textId="294D59FD" w:rsidR="00B51E80" w:rsidRPr="00F54303" w:rsidRDefault="00B51E80" w:rsidP="00BE5F76">
      <w:pPr>
        <w:spacing w:after="0" w:line="240" w:lineRule="auto"/>
        <w:ind w:left="360"/>
        <w:jc w:val="both"/>
        <w:rPr>
          <w:rFonts w:ascii="Verdana" w:hAnsi="Verdana"/>
          <w:sz w:val="18"/>
          <w:szCs w:val="18"/>
        </w:rPr>
      </w:pPr>
      <w:r w:rsidRPr="00F54303">
        <w:rPr>
          <w:rFonts w:ascii="Verdana" w:hAnsi="Verdana"/>
          <w:sz w:val="18"/>
          <w:szCs w:val="18"/>
        </w:rPr>
        <w:t xml:space="preserve">Wykonawca na swój koszt montuje 2 nadajniki radiowe, po jednym w obiektach HSW „Immobile Łuczniczka” i hali „Arena Bydgoszcz” do których </w:t>
      </w:r>
      <w:r w:rsidR="00DB0836" w:rsidRPr="00F54303">
        <w:rPr>
          <w:rFonts w:ascii="Verdana" w:hAnsi="Verdana"/>
          <w:sz w:val="18"/>
          <w:szCs w:val="18"/>
        </w:rPr>
        <w:t>instaluje radiolinię wraz z pilotami napadowymi.</w:t>
      </w:r>
    </w:p>
    <w:p w14:paraId="17820426" w14:textId="4B578951" w:rsidR="00144D42" w:rsidRPr="00F54303" w:rsidRDefault="00144D42" w:rsidP="00BE5F76">
      <w:pPr>
        <w:spacing w:after="0" w:line="240" w:lineRule="auto"/>
        <w:ind w:left="360"/>
        <w:jc w:val="both"/>
        <w:rPr>
          <w:rFonts w:ascii="Verdana" w:hAnsi="Verdana"/>
          <w:sz w:val="18"/>
          <w:szCs w:val="18"/>
        </w:rPr>
      </w:pPr>
      <w:r w:rsidRPr="00F54303">
        <w:rPr>
          <w:rFonts w:ascii="Verdana" w:hAnsi="Verdana"/>
          <w:sz w:val="18"/>
          <w:szCs w:val="18"/>
        </w:rPr>
        <w:t xml:space="preserve">Wykonawca musi posiadać ważne pozwolenie radiowe wydane przez Prezesa Urzędu Komunikacji Elektronicznej </w:t>
      </w:r>
      <w:r w:rsidR="007A4A3A" w:rsidRPr="00F54303">
        <w:rPr>
          <w:rFonts w:ascii="Verdana" w:hAnsi="Verdana"/>
          <w:sz w:val="18"/>
          <w:szCs w:val="18"/>
        </w:rPr>
        <w:t xml:space="preserve">na używanie radiowych urządzeń nadawczych lub nadawczo – odbiorczych pracujących w służbie </w:t>
      </w:r>
      <w:r w:rsidR="00E36078" w:rsidRPr="00F54303">
        <w:rPr>
          <w:rFonts w:ascii="Verdana" w:hAnsi="Verdana"/>
          <w:sz w:val="18"/>
          <w:szCs w:val="18"/>
        </w:rPr>
        <w:t xml:space="preserve">radiokomunikacyjnej ruchomej lądowej typu </w:t>
      </w:r>
      <w:r w:rsidR="00BB31DF" w:rsidRPr="00F54303">
        <w:rPr>
          <w:rFonts w:ascii="Verdana" w:hAnsi="Verdana"/>
          <w:sz w:val="18"/>
          <w:szCs w:val="18"/>
        </w:rPr>
        <w:t>monitoringu systemów alarmowych na obszarze miasta Bydgoszczy jak i powiatu bydgoskiego.</w:t>
      </w:r>
      <w:r w:rsidR="00F9772C" w:rsidRPr="00F54303">
        <w:rPr>
          <w:rFonts w:ascii="Verdana" w:hAnsi="Verdana"/>
          <w:sz w:val="18"/>
          <w:szCs w:val="18"/>
        </w:rPr>
        <w:t xml:space="preserve"> Wykonawca przedłoży Zamawiającemu kserokopię pozwolenia radiowego o którym mowa powyżej potwierdzoną</w:t>
      </w:r>
      <w:r w:rsidR="00B07F71">
        <w:rPr>
          <w:rFonts w:ascii="Verdana" w:hAnsi="Verdana"/>
          <w:sz w:val="18"/>
          <w:szCs w:val="18"/>
        </w:rPr>
        <w:br/>
      </w:r>
      <w:r w:rsidR="00F9772C" w:rsidRPr="00F54303">
        <w:rPr>
          <w:rFonts w:ascii="Verdana" w:hAnsi="Verdana"/>
          <w:sz w:val="18"/>
          <w:szCs w:val="18"/>
        </w:rPr>
        <w:t xml:space="preserve">za zgodność z oryginałem. </w:t>
      </w:r>
    </w:p>
    <w:p w14:paraId="1A6DBA46" w14:textId="5E2DF2A6" w:rsidR="00C079D5" w:rsidRPr="00F54303" w:rsidRDefault="00C079D5" w:rsidP="00BE5F76">
      <w:pPr>
        <w:spacing w:after="0" w:line="240" w:lineRule="auto"/>
        <w:ind w:left="360"/>
        <w:jc w:val="both"/>
        <w:rPr>
          <w:rFonts w:ascii="Verdana" w:hAnsi="Verdana"/>
          <w:sz w:val="18"/>
          <w:szCs w:val="18"/>
        </w:rPr>
      </w:pPr>
      <w:r w:rsidRPr="00F54303">
        <w:rPr>
          <w:rFonts w:ascii="Verdana" w:hAnsi="Verdana"/>
          <w:sz w:val="18"/>
          <w:szCs w:val="18"/>
        </w:rPr>
        <w:t>Wykonawca posiada zatrudnionych pracowników przeszkolonych wg. Programu określonego</w:t>
      </w:r>
      <w:r w:rsidR="00BA7ED9">
        <w:rPr>
          <w:rFonts w:ascii="Verdana" w:hAnsi="Verdana"/>
          <w:sz w:val="18"/>
          <w:szCs w:val="18"/>
        </w:rPr>
        <w:br/>
      </w:r>
      <w:r w:rsidRPr="00F54303">
        <w:rPr>
          <w:rFonts w:ascii="Verdana" w:hAnsi="Verdana"/>
          <w:sz w:val="18"/>
          <w:szCs w:val="18"/>
        </w:rPr>
        <w:t xml:space="preserve">w załączniku nr 2 do rozporządzenia Rady Ministrów z dnia 30 sierpnia 2011r. w sprawie </w:t>
      </w:r>
      <w:r w:rsidR="00D232C0" w:rsidRPr="00F54303">
        <w:rPr>
          <w:rFonts w:ascii="Verdana" w:hAnsi="Verdana"/>
          <w:sz w:val="18"/>
          <w:szCs w:val="18"/>
        </w:rPr>
        <w:t xml:space="preserve">wymogów  jakie powinni spełniać: kierownik ds. bezpieczeństwa, służby porządkowe i służby informatyczne (Dz.U. z 2017r. poz. 1347 ze zm.). </w:t>
      </w:r>
    </w:p>
    <w:p w14:paraId="672F7D18" w14:textId="01A65D00" w:rsidR="00E20864" w:rsidRPr="00F54303" w:rsidRDefault="00E20864" w:rsidP="00BE5F76">
      <w:pPr>
        <w:spacing w:after="0" w:line="240" w:lineRule="auto"/>
        <w:ind w:left="360"/>
        <w:jc w:val="both"/>
        <w:rPr>
          <w:rFonts w:ascii="Verdana" w:hAnsi="Verdana"/>
          <w:sz w:val="18"/>
          <w:szCs w:val="18"/>
        </w:rPr>
      </w:pPr>
      <w:r w:rsidRPr="00F54303">
        <w:rPr>
          <w:rFonts w:ascii="Verdana" w:hAnsi="Verdana"/>
          <w:sz w:val="18"/>
          <w:szCs w:val="18"/>
        </w:rPr>
        <w:t>Wykonawca posiada zatrudnioną osobę uprawnioną do pełnienia w czasie imprez masowych</w:t>
      </w:r>
      <w:r w:rsidR="00BA7ED9">
        <w:rPr>
          <w:rFonts w:ascii="Verdana" w:hAnsi="Verdana"/>
          <w:sz w:val="18"/>
          <w:szCs w:val="18"/>
        </w:rPr>
        <w:br/>
      </w:r>
      <w:r w:rsidR="000C6FB9" w:rsidRPr="00F54303">
        <w:rPr>
          <w:rFonts w:ascii="Verdana" w:hAnsi="Verdana"/>
          <w:sz w:val="18"/>
          <w:szCs w:val="18"/>
        </w:rPr>
        <w:t xml:space="preserve">w </w:t>
      </w:r>
      <w:r w:rsidRPr="00F54303">
        <w:rPr>
          <w:rFonts w:ascii="Verdana" w:hAnsi="Verdana"/>
          <w:sz w:val="18"/>
          <w:szCs w:val="18"/>
        </w:rPr>
        <w:t xml:space="preserve">funkcji </w:t>
      </w:r>
      <w:r w:rsidR="000C6FB9" w:rsidRPr="00F54303">
        <w:rPr>
          <w:rFonts w:ascii="Verdana" w:hAnsi="Verdana"/>
          <w:sz w:val="18"/>
          <w:szCs w:val="18"/>
        </w:rPr>
        <w:t xml:space="preserve">Kierownika ds. bezpieczeństwa </w:t>
      </w:r>
      <w:r w:rsidR="002D330F" w:rsidRPr="00F54303">
        <w:rPr>
          <w:rFonts w:ascii="Verdana" w:hAnsi="Verdana"/>
          <w:sz w:val="18"/>
          <w:szCs w:val="18"/>
        </w:rPr>
        <w:t xml:space="preserve">przeszkolonego wg. Programu określonego w załączniku nr 1 do </w:t>
      </w:r>
      <w:r w:rsidR="00155FE4" w:rsidRPr="00F54303">
        <w:rPr>
          <w:rFonts w:ascii="Verdana" w:hAnsi="Verdana"/>
          <w:sz w:val="18"/>
          <w:szCs w:val="18"/>
        </w:rPr>
        <w:t>Rozporządzenia Rady Ministrów z dni 30 sierpnia 2011r. w sprawie wymogów jakie powinni spełniać</w:t>
      </w:r>
      <w:r w:rsidR="00A03DD9" w:rsidRPr="00F54303">
        <w:rPr>
          <w:rFonts w:ascii="Verdana" w:hAnsi="Verdana"/>
          <w:sz w:val="18"/>
          <w:szCs w:val="18"/>
        </w:rPr>
        <w:t>: kierownik ds. bezpieczeństwa, służby porządkowe</w:t>
      </w:r>
      <w:r w:rsidR="00D70DC3" w:rsidRPr="00F54303">
        <w:rPr>
          <w:rFonts w:ascii="Verdana" w:hAnsi="Verdana"/>
          <w:sz w:val="18"/>
          <w:szCs w:val="18"/>
        </w:rPr>
        <w:t xml:space="preserve"> i służby informatyczne (Dz.U. z 2017r. poz. 1347 ze zm.).</w:t>
      </w:r>
    </w:p>
    <w:p w14:paraId="13160E44" w14:textId="122825B8" w:rsidR="00F67A2C" w:rsidRPr="00F54303" w:rsidRDefault="00A803E2" w:rsidP="00BE5F76">
      <w:pPr>
        <w:spacing w:after="0" w:line="240" w:lineRule="auto"/>
        <w:ind w:left="360"/>
        <w:jc w:val="both"/>
        <w:rPr>
          <w:rFonts w:ascii="Verdana" w:hAnsi="Verdana"/>
          <w:sz w:val="18"/>
          <w:szCs w:val="18"/>
        </w:rPr>
      </w:pPr>
      <w:r w:rsidRPr="00F54303">
        <w:rPr>
          <w:rFonts w:ascii="Verdana" w:hAnsi="Verdana"/>
          <w:sz w:val="18"/>
          <w:szCs w:val="18"/>
        </w:rPr>
        <w:t xml:space="preserve">Wykonawca przedłoży Zamawiającemu kserokopię w/w dokumentów o których mowa powyżej potwierdzonych za zgodność z oryginałem. </w:t>
      </w:r>
    </w:p>
    <w:p w14:paraId="293BBA2B" w14:textId="210E77CA" w:rsidR="004C0E95" w:rsidRPr="00F54303" w:rsidRDefault="004C0E95" w:rsidP="00BE5F76">
      <w:pPr>
        <w:spacing w:after="0" w:line="240" w:lineRule="auto"/>
        <w:ind w:left="360"/>
        <w:jc w:val="both"/>
        <w:rPr>
          <w:rFonts w:ascii="Verdana" w:hAnsi="Verdana"/>
          <w:sz w:val="18"/>
          <w:szCs w:val="18"/>
        </w:rPr>
      </w:pPr>
      <w:r w:rsidRPr="00F54303">
        <w:rPr>
          <w:rFonts w:ascii="Verdana" w:hAnsi="Verdana"/>
          <w:sz w:val="18"/>
          <w:szCs w:val="18"/>
        </w:rPr>
        <w:t xml:space="preserve">Brak powyższych zaświadczeń </w:t>
      </w:r>
      <w:r w:rsidR="00093EAB" w:rsidRPr="00F54303">
        <w:rPr>
          <w:rFonts w:ascii="Verdana" w:hAnsi="Verdana"/>
          <w:sz w:val="18"/>
          <w:szCs w:val="18"/>
        </w:rPr>
        <w:t>dołączonyc</w:t>
      </w:r>
      <w:r w:rsidRPr="00F54303">
        <w:rPr>
          <w:rFonts w:ascii="Verdana" w:hAnsi="Verdana"/>
          <w:sz w:val="18"/>
          <w:szCs w:val="18"/>
        </w:rPr>
        <w:t>h do oferty ocenione zostanie jako niespełnienie warunku.</w:t>
      </w:r>
    </w:p>
    <w:p w14:paraId="0B00BA16" w14:textId="4E26C36B" w:rsidR="00901241" w:rsidRDefault="00901241" w:rsidP="00901241">
      <w:pPr>
        <w:spacing w:line="0" w:lineRule="atLeast"/>
        <w:ind w:left="7460"/>
        <w:rPr>
          <w:rFonts w:ascii="Verdana" w:eastAsia="Verdana" w:hAnsi="Verdana"/>
          <w:b/>
          <w:sz w:val="17"/>
          <w:highlight w:val="yellow"/>
        </w:rPr>
      </w:pPr>
    </w:p>
    <w:p w14:paraId="4023D044" w14:textId="3555F912" w:rsidR="00955EB0" w:rsidRDefault="00955EB0" w:rsidP="00901241">
      <w:pPr>
        <w:spacing w:line="0" w:lineRule="atLeast"/>
        <w:ind w:left="7460"/>
        <w:rPr>
          <w:rFonts w:ascii="Verdana" w:eastAsia="Verdana" w:hAnsi="Verdana"/>
          <w:b/>
          <w:sz w:val="17"/>
          <w:highlight w:val="yellow"/>
        </w:rPr>
      </w:pPr>
    </w:p>
    <w:p w14:paraId="3E410640" w14:textId="5F998F81" w:rsidR="008B424D" w:rsidRDefault="008B424D" w:rsidP="00901241">
      <w:pPr>
        <w:spacing w:line="0" w:lineRule="atLeast"/>
        <w:ind w:left="7460"/>
        <w:rPr>
          <w:rFonts w:ascii="Verdana" w:eastAsia="Verdana" w:hAnsi="Verdana"/>
          <w:b/>
          <w:sz w:val="17"/>
          <w:highlight w:val="yellow"/>
        </w:rPr>
      </w:pPr>
    </w:p>
    <w:p w14:paraId="212321EE" w14:textId="5BD967AC" w:rsidR="008B424D" w:rsidRDefault="008B424D" w:rsidP="00901241">
      <w:pPr>
        <w:spacing w:line="0" w:lineRule="atLeast"/>
        <w:ind w:left="7460"/>
        <w:rPr>
          <w:rFonts w:ascii="Verdana" w:eastAsia="Verdana" w:hAnsi="Verdana"/>
          <w:b/>
          <w:sz w:val="17"/>
          <w:highlight w:val="yellow"/>
        </w:rPr>
      </w:pPr>
    </w:p>
    <w:p w14:paraId="3E6B24E0" w14:textId="77777777" w:rsidR="008B424D" w:rsidRDefault="008B424D" w:rsidP="00901241">
      <w:pPr>
        <w:spacing w:line="0" w:lineRule="atLeast"/>
        <w:ind w:left="7460"/>
        <w:rPr>
          <w:rFonts w:ascii="Verdana" w:eastAsia="Verdana" w:hAnsi="Verdana"/>
          <w:b/>
          <w:sz w:val="17"/>
          <w:highlight w:val="yellow"/>
        </w:rPr>
      </w:pPr>
    </w:p>
    <w:p w14:paraId="74EC5EC3" w14:textId="2BB4FEC0" w:rsidR="00FF64AF" w:rsidRPr="003725CB" w:rsidRDefault="00FF64AF" w:rsidP="00FF64AF">
      <w:pPr>
        <w:jc w:val="both"/>
        <w:rPr>
          <w:rFonts w:ascii="Verdana" w:hAnsi="Verdana"/>
          <w:b/>
          <w:bCs/>
          <w:sz w:val="18"/>
          <w:szCs w:val="18"/>
        </w:rPr>
      </w:pPr>
      <w:r w:rsidRPr="003725CB">
        <w:rPr>
          <w:rFonts w:ascii="Verdana" w:hAnsi="Verdana"/>
          <w:b/>
          <w:bCs/>
          <w:sz w:val="18"/>
          <w:szCs w:val="18"/>
        </w:rPr>
        <w:lastRenderedPageBreak/>
        <w:t xml:space="preserve">CZĘŚĆ </w:t>
      </w:r>
      <w:r>
        <w:rPr>
          <w:rFonts w:ascii="Verdana" w:hAnsi="Verdana"/>
          <w:b/>
          <w:bCs/>
          <w:sz w:val="18"/>
          <w:szCs w:val="18"/>
        </w:rPr>
        <w:t>2</w:t>
      </w:r>
    </w:p>
    <w:p w14:paraId="3F652ACE" w14:textId="77777777" w:rsidR="00CF37D8" w:rsidRPr="00564B7A" w:rsidRDefault="00CF37D8" w:rsidP="00CF37D8">
      <w:pPr>
        <w:jc w:val="center"/>
        <w:rPr>
          <w:rFonts w:ascii="Verdana" w:hAnsi="Verdana"/>
          <w:b/>
          <w:sz w:val="18"/>
          <w:szCs w:val="18"/>
        </w:rPr>
      </w:pPr>
      <w:r w:rsidRPr="00564B7A">
        <w:rPr>
          <w:rFonts w:ascii="Verdana" w:hAnsi="Verdana"/>
          <w:b/>
          <w:sz w:val="18"/>
          <w:szCs w:val="18"/>
        </w:rPr>
        <w:t>Regulamin - szczegółowy opis i zakres przedmiotu zamówienia</w:t>
      </w:r>
    </w:p>
    <w:p w14:paraId="2727EFE3" w14:textId="77777777" w:rsidR="00CF37D8" w:rsidRPr="00564B7A" w:rsidRDefault="00CF37D8" w:rsidP="00CF37D8">
      <w:pPr>
        <w:jc w:val="both"/>
        <w:rPr>
          <w:rFonts w:ascii="Verdana" w:hAnsi="Verdana"/>
          <w:sz w:val="18"/>
          <w:szCs w:val="18"/>
        </w:rPr>
      </w:pPr>
    </w:p>
    <w:p w14:paraId="422AA325" w14:textId="0011567C" w:rsidR="00CF37D8" w:rsidRPr="00564B7A" w:rsidRDefault="00CF37D8" w:rsidP="007B35CB">
      <w:pPr>
        <w:numPr>
          <w:ilvl w:val="0"/>
          <w:numId w:val="36"/>
        </w:numPr>
        <w:spacing w:after="0" w:line="240" w:lineRule="auto"/>
        <w:jc w:val="both"/>
        <w:rPr>
          <w:rFonts w:ascii="Verdana" w:hAnsi="Verdana"/>
          <w:sz w:val="18"/>
          <w:szCs w:val="18"/>
        </w:rPr>
      </w:pPr>
      <w:r w:rsidRPr="00564B7A">
        <w:rPr>
          <w:rFonts w:ascii="Verdana" w:hAnsi="Verdana"/>
          <w:sz w:val="18"/>
          <w:szCs w:val="18"/>
        </w:rPr>
        <w:t>Przedmiotem zamówienia jest wykonywanie zadań ochrony osób, budynków i mienia</w:t>
      </w:r>
      <w:r w:rsidR="00800E58">
        <w:rPr>
          <w:rFonts w:ascii="Verdana" w:hAnsi="Verdana"/>
          <w:sz w:val="18"/>
          <w:szCs w:val="18"/>
        </w:rPr>
        <w:br/>
      </w:r>
      <w:r w:rsidRPr="00564B7A">
        <w:rPr>
          <w:rFonts w:ascii="Verdana" w:hAnsi="Verdana"/>
          <w:sz w:val="18"/>
          <w:szCs w:val="18"/>
        </w:rPr>
        <w:t>(w rozumieniu ustawy o ochronie osób i mienia)</w:t>
      </w:r>
      <w:r w:rsidRPr="00A336C6">
        <w:rPr>
          <w:rFonts w:ascii="Verdana" w:eastAsia="Verdana" w:hAnsi="Verdana"/>
          <w:sz w:val="18"/>
        </w:rPr>
        <w:t xml:space="preserve"> </w:t>
      </w:r>
      <w:r>
        <w:rPr>
          <w:rFonts w:ascii="Verdana" w:eastAsia="Verdana" w:hAnsi="Verdana"/>
          <w:sz w:val="18"/>
        </w:rPr>
        <w:t>Bydgoskiego Centrum Sportu – kompleks Sportowy Zawisza</w:t>
      </w:r>
      <w:r w:rsidRPr="00564B7A">
        <w:rPr>
          <w:rFonts w:ascii="Verdana" w:hAnsi="Verdana"/>
          <w:sz w:val="18"/>
          <w:szCs w:val="18"/>
        </w:rPr>
        <w:t xml:space="preserve">, </w:t>
      </w:r>
      <w:r>
        <w:rPr>
          <w:rFonts w:ascii="Verdana" w:hAnsi="Verdana"/>
          <w:sz w:val="18"/>
          <w:szCs w:val="18"/>
        </w:rPr>
        <w:t xml:space="preserve"> </w:t>
      </w:r>
      <w:r w:rsidRPr="00564B7A">
        <w:rPr>
          <w:rFonts w:ascii="Verdana" w:hAnsi="Verdana"/>
          <w:sz w:val="18"/>
          <w:szCs w:val="18"/>
        </w:rPr>
        <w:t>oraz terenów przyobiektowych zlokali</w:t>
      </w:r>
      <w:r>
        <w:rPr>
          <w:rFonts w:ascii="Verdana" w:hAnsi="Verdana"/>
          <w:sz w:val="18"/>
          <w:szCs w:val="18"/>
        </w:rPr>
        <w:t>zowanych  przy ul. Gdańskiej 163</w:t>
      </w:r>
      <w:r w:rsidR="00594CDC">
        <w:rPr>
          <w:rFonts w:ascii="Verdana" w:hAnsi="Verdana"/>
          <w:sz w:val="18"/>
          <w:szCs w:val="18"/>
        </w:rPr>
        <w:br/>
      </w:r>
      <w:r w:rsidRPr="00564B7A">
        <w:rPr>
          <w:rFonts w:ascii="Verdana" w:hAnsi="Verdana"/>
          <w:sz w:val="18"/>
          <w:szCs w:val="18"/>
        </w:rPr>
        <w:t>w Bydgosz</w:t>
      </w:r>
      <w:r>
        <w:rPr>
          <w:rFonts w:ascii="Verdana" w:hAnsi="Verdana"/>
          <w:sz w:val="18"/>
          <w:szCs w:val="18"/>
        </w:rPr>
        <w:t>czy, wraz z przynależnymi do obiektów</w:t>
      </w:r>
      <w:r w:rsidRPr="00564B7A">
        <w:rPr>
          <w:rFonts w:ascii="Verdana" w:hAnsi="Verdana"/>
          <w:sz w:val="18"/>
          <w:szCs w:val="18"/>
        </w:rPr>
        <w:t xml:space="preserve"> parkingami – przy stanie osobowym pracowników ochrony w godzinach:</w:t>
      </w:r>
    </w:p>
    <w:p w14:paraId="33762BC8" w14:textId="77777777" w:rsidR="00CF37D8" w:rsidRDefault="00CF37D8" w:rsidP="00CF37D8">
      <w:pPr>
        <w:ind w:left="360"/>
        <w:jc w:val="both"/>
        <w:rPr>
          <w:rFonts w:ascii="Verdana" w:hAnsi="Verdana"/>
          <w:sz w:val="18"/>
          <w:szCs w:val="18"/>
        </w:rPr>
      </w:pPr>
      <w:r>
        <w:rPr>
          <w:rFonts w:ascii="Verdana" w:hAnsi="Verdana"/>
          <w:sz w:val="18"/>
          <w:szCs w:val="18"/>
        </w:rPr>
        <w:t>- a – budynek administracyjny – w godz. 6:00 – 23:00 – 1 pracownik</w:t>
      </w:r>
    </w:p>
    <w:p w14:paraId="577A6BCD" w14:textId="77777777" w:rsidR="00CF37D8" w:rsidRDefault="00CF37D8" w:rsidP="00CF37D8">
      <w:pPr>
        <w:ind w:left="360"/>
        <w:jc w:val="both"/>
        <w:rPr>
          <w:rFonts w:ascii="Verdana" w:hAnsi="Verdana"/>
          <w:sz w:val="18"/>
          <w:szCs w:val="18"/>
        </w:rPr>
      </w:pPr>
      <w:r>
        <w:rPr>
          <w:rFonts w:ascii="Verdana" w:hAnsi="Verdana"/>
          <w:sz w:val="18"/>
          <w:szCs w:val="18"/>
        </w:rPr>
        <w:t>- b – pawilon sportowy – w godz. 7:00 – 23:00 – 1 pracownik</w:t>
      </w:r>
    </w:p>
    <w:p w14:paraId="0E8670A4" w14:textId="2A156F2D" w:rsidR="00CF37D8" w:rsidRDefault="00CF37D8" w:rsidP="00CF37D8">
      <w:pPr>
        <w:ind w:left="360"/>
        <w:jc w:val="both"/>
        <w:rPr>
          <w:rFonts w:ascii="Verdana" w:hAnsi="Verdana"/>
          <w:sz w:val="18"/>
          <w:szCs w:val="18"/>
        </w:rPr>
      </w:pPr>
      <w:r>
        <w:rPr>
          <w:rFonts w:ascii="Verdana" w:hAnsi="Verdana"/>
          <w:sz w:val="18"/>
          <w:szCs w:val="18"/>
        </w:rPr>
        <w:t>-</w:t>
      </w:r>
      <w:r w:rsidR="00444E8D">
        <w:rPr>
          <w:rFonts w:ascii="Verdana" w:hAnsi="Verdana"/>
          <w:sz w:val="18"/>
          <w:szCs w:val="18"/>
        </w:rPr>
        <w:t xml:space="preserve"> </w:t>
      </w:r>
      <w:r>
        <w:rPr>
          <w:rFonts w:ascii="Verdana" w:hAnsi="Verdana"/>
          <w:sz w:val="18"/>
          <w:szCs w:val="18"/>
        </w:rPr>
        <w:t>c – budynek zaplecza sportowo-technicznego (szlaban) – w godz. 20:00 – 7:00 – 2 pracowników</w:t>
      </w:r>
    </w:p>
    <w:p w14:paraId="2E952057" w14:textId="77777777" w:rsidR="00CF37D8" w:rsidRPr="00564B7A" w:rsidRDefault="00CF37D8" w:rsidP="007B35CB">
      <w:pPr>
        <w:numPr>
          <w:ilvl w:val="0"/>
          <w:numId w:val="36"/>
        </w:numPr>
        <w:spacing w:after="0" w:line="240" w:lineRule="auto"/>
        <w:jc w:val="both"/>
        <w:rPr>
          <w:rFonts w:ascii="Verdana" w:hAnsi="Verdana"/>
          <w:sz w:val="18"/>
          <w:szCs w:val="18"/>
        </w:rPr>
      </w:pPr>
      <w:r>
        <w:rPr>
          <w:rFonts w:ascii="Verdana" w:hAnsi="Verdana"/>
          <w:sz w:val="18"/>
          <w:szCs w:val="18"/>
        </w:rPr>
        <w:t>Obiekt</w:t>
      </w:r>
      <w:r w:rsidRPr="00564B7A">
        <w:rPr>
          <w:rFonts w:ascii="Verdana" w:hAnsi="Verdana"/>
          <w:sz w:val="18"/>
          <w:szCs w:val="18"/>
        </w:rPr>
        <w:t xml:space="preserve"> wyposażon</w:t>
      </w:r>
      <w:r>
        <w:rPr>
          <w:rFonts w:ascii="Verdana" w:hAnsi="Verdana"/>
          <w:sz w:val="18"/>
          <w:szCs w:val="18"/>
        </w:rPr>
        <w:t>y</w:t>
      </w:r>
      <w:r w:rsidRPr="00564B7A">
        <w:rPr>
          <w:rFonts w:ascii="Verdana" w:hAnsi="Verdana"/>
          <w:sz w:val="18"/>
          <w:szCs w:val="18"/>
        </w:rPr>
        <w:t xml:space="preserve"> jest w urządzenia monitorujące, a więc wymagane jest by pracownicy ochrony posiadali umiejętności  z zakresu obsługi w/w urządzeń elektronicznych.</w:t>
      </w:r>
    </w:p>
    <w:p w14:paraId="2A066EB1" w14:textId="1DB8DAD2" w:rsidR="00CF37D8" w:rsidRPr="00564B7A" w:rsidRDefault="00CF37D8" w:rsidP="007B35CB">
      <w:pPr>
        <w:numPr>
          <w:ilvl w:val="0"/>
          <w:numId w:val="36"/>
        </w:numPr>
        <w:spacing w:after="0" w:line="240" w:lineRule="auto"/>
        <w:jc w:val="both"/>
        <w:rPr>
          <w:rFonts w:ascii="Verdana" w:hAnsi="Verdana"/>
          <w:sz w:val="18"/>
          <w:szCs w:val="18"/>
        </w:rPr>
      </w:pPr>
      <w:r w:rsidRPr="00564B7A">
        <w:rPr>
          <w:rFonts w:ascii="Verdana" w:hAnsi="Verdana"/>
          <w:sz w:val="18"/>
          <w:szCs w:val="18"/>
        </w:rPr>
        <w:t>Pracownicy ochrony muszą być wyposażeni w urządzenia i sprzęt umożliwiające</w:t>
      </w:r>
      <w:r w:rsidR="00594CDC">
        <w:rPr>
          <w:rFonts w:ascii="Verdana" w:hAnsi="Verdana"/>
          <w:sz w:val="18"/>
          <w:szCs w:val="18"/>
        </w:rPr>
        <w:br/>
      </w:r>
      <w:r w:rsidRPr="00564B7A">
        <w:rPr>
          <w:rFonts w:ascii="Verdana" w:hAnsi="Verdana"/>
          <w:sz w:val="18"/>
          <w:szCs w:val="18"/>
        </w:rPr>
        <w:t>im natychmiastowy kontakt między sobą oraz dyspozytorem w firmie wykonawcy zamówienia.</w:t>
      </w:r>
    </w:p>
    <w:p w14:paraId="53D141E9" w14:textId="0708233B" w:rsidR="00CF37D8" w:rsidRDefault="00CF37D8" w:rsidP="007B35CB">
      <w:pPr>
        <w:numPr>
          <w:ilvl w:val="0"/>
          <w:numId w:val="36"/>
        </w:numPr>
        <w:spacing w:after="0" w:line="240" w:lineRule="auto"/>
        <w:jc w:val="both"/>
        <w:rPr>
          <w:rFonts w:ascii="Verdana" w:hAnsi="Verdana"/>
          <w:sz w:val="18"/>
          <w:szCs w:val="18"/>
        </w:rPr>
      </w:pPr>
      <w:r w:rsidRPr="00564B7A">
        <w:rPr>
          <w:rFonts w:ascii="Verdana" w:hAnsi="Verdana"/>
          <w:sz w:val="18"/>
          <w:szCs w:val="18"/>
        </w:rPr>
        <w:t>Osoby pełniące funkcje pracowników ochrony zobowiązane są do przestrzegania regulamin</w:t>
      </w:r>
      <w:r>
        <w:rPr>
          <w:rFonts w:ascii="Verdana" w:hAnsi="Verdana"/>
          <w:sz w:val="18"/>
          <w:szCs w:val="18"/>
        </w:rPr>
        <w:t>u obowiązującego na terenie Obiektu</w:t>
      </w:r>
      <w:r w:rsidRPr="00564B7A">
        <w:rPr>
          <w:rFonts w:ascii="Verdana" w:hAnsi="Verdana"/>
          <w:sz w:val="18"/>
          <w:szCs w:val="18"/>
        </w:rPr>
        <w:t>.</w:t>
      </w:r>
    </w:p>
    <w:p w14:paraId="5E3C3A6A" w14:textId="2098F036" w:rsidR="00B32D69" w:rsidRPr="00B32D69" w:rsidRDefault="00B32D69" w:rsidP="00B32D69">
      <w:pPr>
        <w:numPr>
          <w:ilvl w:val="0"/>
          <w:numId w:val="36"/>
        </w:numPr>
        <w:spacing w:after="0" w:line="240" w:lineRule="auto"/>
        <w:jc w:val="both"/>
        <w:rPr>
          <w:rFonts w:ascii="Verdana" w:hAnsi="Verdana"/>
          <w:sz w:val="18"/>
          <w:szCs w:val="18"/>
        </w:rPr>
      </w:pPr>
      <w:r>
        <w:rPr>
          <w:rFonts w:ascii="Verdana" w:hAnsi="Verdana"/>
          <w:sz w:val="18"/>
          <w:szCs w:val="18"/>
        </w:rPr>
        <w:t>Niedopuszczalne jest zatrudnianie pracowników realizujących zadania ochronne na podstawie umów cywilnoprawnych, co oznacza, że każda roboczogodzina w ramach realizowanego kontraktu, musi być wypracowana przez pracownika ochrony wyłącznie w ramach stosunku pracy.</w:t>
      </w:r>
    </w:p>
    <w:p w14:paraId="1DDA57AC" w14:textId="77777777" w:rsidR="00CF37D8" w:rsidRPr="00564B7A" w:rsidRDefault="00CF37D8" w:rsidP="007B35CB">
      <w:pPr>
        <w:numPr>
          <w:ilvl w:val="0"/>
          <w:numId w:val="36"/>
        </w:numPr>
        <w:spacing w:after="0" w:line="240" w:lineRule="auto"/>
        <w:jc w:val="both"/>
        <w:rPr>
          <w:rFonts w:ascii="Verdana" w:hAnsi="Verdana"/>
          <w:sz w:val="18"/>
          <w:szCs w:val="18"/>
        </w:rPr>
      </w:pPr>
      <w:r w:rsidRPr="00564B7A">
        <w:rPr>
          <w:rFonts w:ascii="Verdana" w:hAnsi="Verdana"/>
          <w:sz w:val="18"/>
          <w:szCs w:val="18"/>
        </w:rPr>
        <w:t>Do obowiązków pracowników ochrony należy w szczególności :</w:t>
      </w:r>
    </w:p>
    <w:p w14:paraId="5C6214A9" w14:textId="705FFC75"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wykonywanie zadań ochrony osób i mienia zgodnie  z przepisami ustawy o ochronie osób</w:t>
      </w:r>
      <w:r w:rsidR="00200756">
        <w:rPr>
          <w:rFonts w:ascii="Verdana" w:hAnsi="Verdana"/>
          <w:sz w:val="18"/>
          <w:szCs w:val="18"/>
        </w:rPr>
        <w:br/>
      </w:r>
      <w:r w:rsidRPr="00564B7A">
        <w:rPr>
          <w:rFonts w:ascii="Verdana" w:hAnsi="Verdana"/>
          <w:sz w:val="18"/>
          <w:szCs w:val="18"/>
        </w:rPr>
        <w:t>i mienia,</w:t>
      </w:r>
    </w:p>
    <w:p w14:paraId="39BF738F" w14:textId="4CE5B688"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dokładne zapoznanie się z Instrukc</w:t>
      </w:r>
      <w:r>
        <w:rPr>
          <w:rFonts w:ascii="Verdana" w:hAnsi="Verdana"/>
          <w:sz w:val="18"/>
          <w:szCs w:val="18"/>
        </w:rPr>
        <w:t>ją Bezpieczeństwa Pożarowego Obiektu</w:t>
      </w:r>
      <w:r w:rsidR="009068AE">
        <w:rPr>
          <w:rFonts w:ascii="Verdana" w:hAnsi="Verdana"/>
          <w:sz w:val="18"/>
          <w:szCs w:val="18"/>
        </w:rPr>
        <w:br/>
      </w:r>
      <w:r w:rsidRPr="00564B7A">
        <w:rPr>
          <w:rFonts w:ascii="Verdana" w:hAnsi="Verdana"/>
          <w:sz w:val="18"/>
          <w:szCs w:val="18"/>
        </w:rPr>
        <w:t>i jej przestrzeganie,</w:t>
      </w:r>
    </w:p>
    <w:p w14:paraId="00C0F877"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dokładne zapoznanie się z sys</w:t>
      </w:r>
      <w:r>
        <w:rPr>
          <w:rFonts w:ascii="Verdana" w:hAnsi="Verdana"/>
          <w:sz w:val="18"/>
          <w:szCs w:val="18"/>
        </w:rPr>
        <w:t>temem p-poż. monitorującym  Obiekt</w:t>
      </w:r>
      <w:r w:rsidRPr="00564B7A">
        <w:rPr>
          <w:rFonts w:ascii="Verdana" w:hAnsi="Verdana"/>
          <w:sz w:val="18"/>
          <w:szCs w:val="18"/>
        </w:rPr>
        <w:t xml:space="preserve"> oraz przyswojeniem sobie zasad  i umiejętności jego obsługi,</w:t>
      </w:r>
    </w:p>
    <w:p w14:paraId="06089399" w14:textId="5F51DF2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 xml:space="preserve">wydawanie i pobieranie kluczy </w:t>
      </w:r>
      <w:r>
        <w:rPr>
          <w:rFonts w:ascii="Verdana" w:hAnsi="Verdana"/>
          <w:sz w:val="18"/>
          <w:szCs w:val="18"/>
        </w:rPr>
        <w:t>zdawanych przez pracowników Obiektu</w:t>
      </w:r>
      <w:r w:rsidRPr="00564B7A">
        <w:rPr>
          <w:rFonts w:ascii="Verdana" w:hAnsi="Verdana"/>
          <w:sz w:val="18"/>
          <w:szCs w:val="18"/>
        </w:rPr>
        <w:t xml:space="preserve"> wykonujących pracę, tj. na stanowisku w pomieszczeniu otwieranym, wydawanym lub zdawanym kluczem</w:t>
      </w:r>
      <w:r w:rsidR="00581883">
        <w:rPr>
          <w:rFonts w:ascii="Verdana" w:hAnsi="Verdana"/>
          <w:sz w:val="18"/>
          <w:szCs w:val="18"/>
        </w:rPr>
        <w:br/>
      </w:r>
      <w:r w:rsidRPr="00564B7A">
        <w:rPr>
          <w:rFonts w:ascii="Verdana" w:hAnsi="Verdana"/>
          <w:sz w:val="18"/>
          <w:szCs w:val="18"/>
        </w:rPr>
        <w:t>oraz pisemne udokumentowanie tych czynności w specjalnie założonej do tego celu ewidencji,</w:t>
      </w:r>
    </w:p>
    <w:p w14:paraId="12130810" w14:textId="59FC8634"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wydawanie i pobieranie kluczy zdawanych p</w:t>
      </w:r>
      <w:r>
        <w:rPr>
          <w:rFonts w:ascii="Verdana" w:hAnsi="Verdana"/>
          <w:sz w:val="18"/>
          <w:szCs w:val="18"/>
        </w:rPr>
        <w:t>rzez wszystkich użytkowników Obiektu</w:t>
      </w:r>
      <w:r w:rsidR="003A6A0C">
        <w:rPr>
          <w:rFonts w:ascii="Verdana" w:hAnsi="Verdana"/>
          <w:sz w:val="18"/>
          <w:szCs w:val="18"/>
        </w:rPr>
        <w:br/>
      </w:r>
      <w:r w:rsidRPr="00564B7A">
        <w:rPr>
          <w:rFonts w:ascii="Verdana" w:hAnsi="Verdana"/>
          <w:sz w:val="18"/>
          <w:szCs w:val="18"/>
        </w:rPr>
        <w:t>oraz pisemne udokumentowanie tych czynności w specjalnie założonej do tego celu ewidencji,</w:t>
      </w:r>
    </w:p>
    <w:p w14:paraId="7F29049D"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ustalenie przyczyny braku kluczy do pomieszczeń po zakończeniu pracy,</w:t>
      </w:r>
    </w:p>
    <w:p w14:paraId="63A301D0" w14:textId="51EEC8E3"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 xml:space="preserve">jeden pracownik ochrony </w:t>
      </w:r>
      <w:r>
        <w:rPr>
          <w:rFonts w:ascii="Verdana" w:hAnsi="Verdana"/>
          <w:sz w:val="18"/>
          <w:szCs w:val="18"/>
        </w:rPr>
        <w:t xml:space="preserve">z budynku zaplecza sportowo – technicznego </w:t>
      </w:r>
      <w:r w:rsidRPr="00564B7A">
        <w:rPr>
          <w:rFonts w:ascii="Verdana" w:hAnsi="Verdana"/>
          <w:sz w:val="18"/>
          <w:szCs w:val="18"/>
        </w:rPr>
        <w:t xml:space="preserve">w godz. </w:t>
      </w:r>
      <w:r>
        <w:rPr>
          <w:rFonts w:ascii="Verdana" w:hAnsi="Verdana"/>
          <w:sz w:val="18"/>
          <w:szCs w:val="18"/>
        </w:rPr>
        <w:t>20:00</w:t>
      </w:r>
      <w:r w:rsidRPr="00564B7A">
        <w:rPr>
          <w:rFonts w:ascii="Verdana" w:hAnsi="Verdana"/>
          <w:sz w:val="18"/>
          <w:szCs w:val="18"/>
        </w:rPr>
        <w:t xml:space="preserve"> – </w:t>
      </w:r>
      <w:r>
        <w:rPr>
          <w:rFonts w:ascii="Verdana" w:hAnsi="Verdana"/>
          <w:sz w:val="18"/>
          <w:szCs w:val="18"/>
        </w:rPr>
        <w:t>7:00</w:t>
      </w:r>
      <w:r w:rsidRPr="00564B7A">
        <w:rPr>
          <w:rFonts w:ascii="Verdana" w:hAnsi="Verdana"/>
          <w:sz w:val="18"/>
          <w:szCs w:val="18"/>
        </w:rPr>
        <w:t xml:space="preserve"> obowiązkowo wykonuje </w:t>
      </w:r>
      <w:r>
        <w:rPr>
          <w:rFonts w:ascii="Verdana" w:hAnsi="Verdana"/>
          <w:sz w:val="18"/>
          <w:szCs w:val="18"/>
        </w:rPr>
        <w:t>stały obchód zewnętrzny całego terenu kompleksu Zawisza,</w:t>
      </w:r>
      <w:r w:rsidR="0062595A">
        <w:rPr>
          <w:rFonts w:ascii="Verdana" w:hAnsi="Verdana"/>
          <w:sz w:val="18"/>
          <w:szCs w:val="18"/>
        </w:rPr>
        <w:br/>
      </w:r>
      <w:r>
        <w:rPr>
          <w:rFonts w:ascii="Verdana" w:hAnsi="Verdana"/>
          <w:sz w:val="18"/>
          <w:szCs w:val="18"/>
        </w:rPr>
        <w:t>co odnotowuje w książce wydarzeń</w:t>
      </w:r>
      <w:r w:rsidRPr="00564B7A">
        <w:rPr>
          <w:rFonts w:ascii="Verdana" w:hAnsi="Verdana"/>
          <w:sz w:val="18"/>
          <w:szCs w:val="18"/>
        </w:rPr>
        <w:t>,</w:t>
      </w:r>
    </w:p>
    <w:p w14:paraId="7F896180"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dokładne  sprawdzenie   pomieszczeń  po  zakończeniu  posiedzeń,  narad,  konferencji, imprez sportowych  it</w:t>
      </w:r>
      <w:r>
        <w:rPr>
          <w:rFonts w:ascii="Verdana" w:hAnsi="Verdana"/>
          <w:sz w:val="18"/>
          <w:szCs w:val="18"/>
        </w:rPr>
        <w:t xml:space="preserve">p. oraz zamknięcie budynków </w:t>
      </w:r>
      <w:r w:rsidRPr="00564B7A">
        <w:rPr>
          <w:rFonts w:ascii="Verdana" w:hAnsi="Verdana"/>
          <w:sz w:val="18"/>
          <w:szCs w:val="18"/>
        </w:rPr>
        <w:t>za wychodzącymi ich uczestnikami,</w:t>
      </w:r>
    </w:p>
    <w:p w14:paraId="546E5CA4"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przed każdą imprezą masową każdorazowo otwieranie drzwi  ewakuacyjnych ( wszystkie),    a po zakończonej imprezie ich zamykanie,</w:t>
      </w:r>
    </w:p>
    <w:p w14:paraId="28E4E435"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sprawdzenie w trakcie obch</w:t>
      </w:r>
      <w:r>
        <w:rPr>
          <w:rFonts w:ascii="Verdana" w:hAnsi="Verdana"/>
          <w:sz w:val="18"/>
          <w:szCs w:val="18"/>
        </w:rPr>
        <w:t>odów wszelkich zabezpieczeń</w:t>
      </w:r>
      <w:r w:rsidRPr="00564B7A">
        <w:rPr>
          <w:rFonts w:ascii="Verdana" w:hAnsi="Verdana"/>
          <w:sz w:val="18"/>
          <w:szCs w:val="18"/>
        </w:rPr>
        <w:t>,</w:t>
      </w:r>
    </w:p>
    <w:p w14:paraId="70139CEB"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przekazywanie służby po dokonaniu wspólnego obchodu , tj. przez zdającego i przejmującego służbę ochrony, potwierdzonego każdorazowa w zeszycie kontrolnym,</w:t>
      </w:r>
    </w:p>
    <w:p w14:paraId="3B77D124" w14:textId="561840C9"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sprawdzenie wygaszanych punktów świetlnych i ogólnego stanu pomieszczeń biurowych</w:t>
      </w:r>
      <w:r w:rsidR="00866A75">
        <w:rPr>
          <w:rFonts w:ascii="Verdana" w:hAnsi="Verdana"/>
          <w:sz w:val="18"/>
          <w:szCs w:val="18"/>
        </w:rPr>
        <w:br/>
      </w:r>
      <w:r w:rsidRPr="00564B7A">
        <w:rPr>
          <w:rFonts w:ascii="Verdana" w:hAnsi="Verdana"/>
          <w:sz w:val="18"/>
          <w:szCs w:val="18"/>
        </w:rPr>
        <w:t>pod względem bezpieczeństwa pożarowego oraz zgłoszenie właściwym służbom ewentualnych awarii urządzeń sanitarnych, wodno-kanalizacyjnych, centralnego ogrzewania, elektrycznych,  przecieków z dachu,</w:t>
      </w:r>
    </w:p>
    <w:p w14:paraId="7E9F2FF6" w14:textId="1503A6EA" w:rsidR="00CF37D8"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w przypadku stwierdzenia jakichkolwiek nieprawidłowości w zabezpieczeniu obiektów, zagrożenia pożarowego lub innych sytuacji skutkujących zagrożeniem bezpieczeństwa osób lub m</w:t>
      </w:r>
      <w:r>
        <w:rPr>
          <w:rFonts w:ascii="Verdana" w:hAnsi="Verdana"/>
          <w:sz w:val="18"/>
          <w:szCs w:val="18"/>
        </w:rPr>
        <w:t>ienia (tj. samych  obiektów</w:t>
      </w:r>
      <w:r w:rsidRPr="00564B7A">
        <w:rPr>
          <w:rFonts w:ascii="Verdana" w:hAnsi="Verdana"/>
          <w:sz w:val="18"/>
          <w:szCs w:val="18"/>
        </w:rPr>
        <w:t>, ich  wyposażenia/ mienia ruchomego) – niezwłoczne</w:t>
      </w:r>
      <w:r>
        <w:rPr>
          <w:rFonts w:ascii="Verdana" w:hAnsi="Verdana"/>
          <w:sz w:val="18"/>
          <w:szCs w:val="18"/>
        </w:rPr>
        <w:t xml:space="preserve"> powiadomienie kierownictwa BCS</w:t>
      </w:r>
      <w:r w:rsidRPr="00564B7A">
        <w:rPr>
          <w:rFonts w:ascii="Verdana" w:hAnsi="Verdana"/>
          <w:sz w:val="18"/>
          <w:szCs w:val="18"/>
        </w:rPr>
        <w:t>, Straży Pożarnej, Policji o zaistniałych  zagrożeniach</w:t>
      </w:r>
      <w:r w:rsidR="0060785D">
        <w:rPr>
          <w:rFonts w:ascii="Verdana" w:hAnsi="Verdana"/>
          <w:sz w:val="18"/>
          <w:szCs w:val="18"/>
        </w:rPr>
        <w:br/>
      </w:r>
      <w:r w:rsidRPr="00564B7A">
        <w:rPr>
          <w:rFonts w:ascii="Verdana" w:hAnsi="Verdana"/>
          <w:sz w:val="18"/>
          <w:szCs w:val="18"/>
        </w:rPr>
        <w:t>lub zdarzeniach wymagających interwencji tych organów,</w:t>
      </w:r>
    </w:p>
    <w:p w14:paraId="5D977C97" w14:textId="1DF1713D" w:rsidR="00F47D34" w:rsidRPr="00564B7A" w:rsidRDefault="00F47D34" w:rsidP="007E3FAE">
      <w:pPr>
        <w:numPr>
          <w:ilvl w:val="0"/>
          <w:numId w:val="37"/>
        </w:numPr>
        <w:spacing w:after="0" w:line="240" w:lineRule="auto"/>
        <w:jc w:val="both"/>
        <w:rPr>
          <w:rFonts w:ascii="Verdana" w:hAnsi="Verdana"/>
          <w:sz w:val="18"/>
          <w:szCs w:val="18"/>
        </w:rPr>
      </w:pPr>
      <w:r>
        <w:rPr>
          <w:rFonts w:ascii="Verdana" w:hAnsi="Verdana"/>
          <w:sz w:val="18"/>
          <w:szCs w:val="18"/>
        </w:rPr>
        <w:t xml:space="preserve">codziennie do godziny 8:00 należy sporządzić i przesłać drogą elektroniczną „Raport </w:t>
      </w:r>
      <w:r w:rsidR="00F70C1A">
        <w:rPr>
          <w:rFonts w:ascii="Verdana" w:hAnsi="Verdana"/>
          <w:sz w:val="18"/>
          <w:szCs w:val="18"/>
        </w:rPr>
        <w:t xml:space="preserve">ochrony obiektu” </w:t>
      </w:r>
      <w:r w:rsidR="006A7892">
        <w:rPr>
          <w:rFonts w:ascii="Verdana" w:hAnsi="Verdana"/>
          <w:sz w:val="18"/>
          <w:szCs w:val="18"/>
        </w:rPr>
        <w:t xml:space="preserve">z którego ma wynikać </w:t>
      </w:r>
      <w:r w:rsidR="0067374E">
        <w:rPr>
          <w:rFonts w:ascii="Verdana" w:hAnsi="Verdana"/>
          <w:sz w:val="18"/>
          <w:szCs w:val="18"/>
        </w:rPr>
        <w:t>kto pełnił poprzedniej doby służbę, opisać zdarzenia</w:t>
      </w:r>
      <w:r w:rsidR="00E54740">
        <w:rPr>
          <w:rFonts w:ascii="Verdana" w:hAnsi="Verdana"/>
          <w:sz w:val="18"/>
          <w:szCs w:val="18"/>
        </w:rPr>
        <w:br/>
      </w:r>
      <w:r w:rsidR="002C1F70">
        <w:rPr>
          <w:rFonts w:ascii="Verdana" w:hAnsi="Verdana"/>
          <w:sz w:val="18"/>
          <w:szCs w:val="18"/>
        </w:rPr>
        <w:t>na obiekcie</w:t>
      </w:r>
      <w:r w:rsidR="00E53D71">
        <w:rPr>
          <w:rFonts w:ascii="Verdana" w:hAnsi="Verdana"/>
          <w:sz w:val="18"/>
          <w:szCs w:val="18"/>
        </w:rPr>
        <w:t xml:space="preserve">, </w:t>
      </w:r>
      <w:r w:rsidR="00810181">
        <w:rPr>
          <w:rFonts w:ascii="Verdana" w:hAnsi="Verdana"/>
          <w:sz w:val="18"/>
          <w:szCs w:val="18"/>
        </w:rPr>
        <w:t xml:space="preserve">stwierdzone </w:t>
      </w:r>
      <w:r w:rsidR="00E53D71">
        <w:rPr>
          <w:rFonts w:ascii="Verdana" w:hAnsi="Verdana"/>
          <w:sz w:val="18"/>
          <w:szCs w:val="18"/>
        </w:rPr>
        <w:t>usterki</w:t>
      </w:r>
      <w:r w:rsidR="00810181">
        <w:rPr>
          <w:rFonts w:ascii="Verdana" w:hAnsi="Verdana"/>
          <w:sz w:val="18"/>
          <w:szCs w:val="18"/>
        </w:rPr>
        <w:t>.</w:t>
      </w:r>
      <w:r w:rsidR="00E53D71">
        <w:rPr>
          <w:rFonts w:ascii="Verdana" w:hAnsi="Verdana"/>
          <w:sz w:val="18"/>
          <w:szCs w:val="18"/>
        </w:rPr>
        <w:t xml:space="preserve"> </w:t>
      </w:r>
    </w:p>
    <w:p w14:paraId="3BFFE10F" w14:textId="77777777"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lastRenderedPageBreak/>
        <w:t>utrzymywanie czystości i porządku w pomieszczeniach  portierni,</w:t>
      </w:r>
    </w:p>
    <w:p w14:paraId="6269DD7B" w14:textId="25FF7673" w:rsidR="00CF37D8" w:rsidRPr="00564B7A"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udzielanie informacji osobom trzecim w tym kierowanie ich do właści</w:t>
      </w:r>
      <w:r>
        <w:rPr>
          <w:rFonts w:ascii="Verdana" w:hAnsi="Verdana"/>
          <w:sz w:val="18"/>
          <w:szCs w:val="18"/>
        </w:rPr>
        <w:t>wych osób</w:t>
      </w:r>
      <w:r w:rsidR="00667288">
        <w:rPr>
          <w:rFonts w:ascii="Verdana" w:hAnsi="Verdana"/>
          <w:sz w:val="18"/>
          <w:szCs w:val="18"/>
        </w:rPr>
        <w:br/>
      </w:r>
      <w:r>
        <w:rPr>
          <w:rFonts w:ascii="Verdana" w:hAnsi="Verdana"/>
          <w:sz w:val="18"/>
          <w:szCs w:val="18"/>
        </w:rPr>
        <w:t>lub pomieszczeń Obiektów</w:t>
      </w:r>
      <w:r w:rsidRPr="00564B7A">
        <w:rPr>
          <w:rFonts w:ascii="Verdana" w:hAnsi="Verdana"/>
          <w:sz w:val="18"/>
          <w:szCs w:val="18"/>
        </w:rPr>
        <w:t>,</w:t>
      </w:r>
    </w:p>
    <w:p w14:paraId="12629A24" w14:textId="77777777" w:rsidR="00CF37D8" w:rsidRDefault="00CF37D8" w:rsidP="007E3FAE">
      <w:pPr>
        <w:numPr>
          <w:ilvl w:val="0"/>
          <w:numId w:val="37"/>
        </w:numPr>
        <w:spacing w:after="0" w:line="240" w:lineRule="auto"/>
        <w:jc w:val="both"/>
        <w:rPr>
          <w:rFonts w:ascii="Verdana" w:hAnsi="Verdana"/>
          <w:sz w:val="18"/>
          <w:szCs w:val="18"/>
        </w:rPr>
      </w:pPr>
      <w:r w:rsidRPr="00564B7A">
        <w:rPr>
          <w:rFonts w:ascii="Verdana" w:hAnsi="Verdana"/>
          <w:sz w:val="18"/>
          <w:szCs w:val="18"/>
        </w:rPr>
        <w:t>zabrania się wpuszczania do pomieszczenia monitoringu osób postron</w:t>
      </w:r>
      <w:r>
        <w:rPr>
          <w:rFonts w:ascii="Verdana" w:hAnsi="Verdana"/>
          <w:sz w:val="18"/>
          <w:szCs w:val="18"/>
        </w:rPr>
        <w:t>nych bez zgody kierownictwa BCS</w:t>
      </w:r>
      <w:r w:rsidRPr="00564B7A">
        <w:rPr>
          <w:rFonts w:ascii="Verdana" w:hAnsi="Verdana"/>
          <w:sz w:val="18"/>
          <w:szCs w:val="18"/>
        </w:rPr>
        <w:t>.</w:t>
      </w:r>
    </w:p>
    <w:p w14:paraId="6BC0247A" w14:textId="77777777" w:rsidR="00CF37D8" w:rsidRPr="00564B7A" w:rsidRDefault="00CF37D8" w:rsidP="007E3FAE">
      <w:pPr>
        <w:numPr>
          <w:ilvl w:val="0"/>
          <w:numId w:val="37"/>
        </w:numPr>
        <w:spacing w:after="0" w:line="240" w:lineRule="auto"/>
        <w:jc w:val="both"/>
        <w:rPr>
          <w:rFonts w:ascii="Verdana" w:hAnsi="Verdana"/>
          <w:sz w:val="18"/>
          <w:szCs w:val="18"/>
        </w:rPr>
      </w:pPr>
      <w:r>
        <w:rPr>
          <w:rFonts w:ascii="Verdana" w:hAnsi="Verdana"/>
          <w:sz w:val="18"/>
          <w:szCs w:val="18"/>
        </w:rPr>
        <w:t>Całodobowe monitorowanie przez system kamer Obiektów i parkingów przyobiektowych.</w:t>
      </w:r>
    </w:p>
    <w:p w14:paraId="45444E83" w14:textId="77777777" w:rsidR="00CF37D8" w:rsidRPr="00F54303" w:rsidRDefault="00CF37D8" w:rsidP="00CF37D8">
      <w:pPr>
        <w:spacing w:line="0" w:lineRule="atLeast"/>
        <w:ind w:left="7460"/>
        <w:rPr>
          <w:rFonts w:ascii="Verdana" w:eastAsia="Verdana" w:hAnsi="Verdana"/>
          <w:b/>
          <w:sz w:val="17"/>
          <w:highlight w:val="yellow"/>
        </w:rPr>
      </w:pPr>
    </w:p>
    <w:p w14:paraId="2C509E92" w14:textId="121EFBC3"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W celu zwiększenia bezpieczeństwa chronionego obiektu, Wykonawca musi dysponować dwoma mobilnymi grupami interwencyjnymi składającymi się z co najmniej 2 pracowników.</w:t>
      </w:r>
      <w:r w:rsidR="008942F5">
        <w:rPr>
          <w:rFonts w:ascii="Verdana" w:hAnsi="Verdana"/>
          <w:sz w:val="18"/>
          <w:szCs w:val="18"/>
        </w:rPr>
        <w:br/>
      </w:r>
      <w:r w:rsidRPr="00F54303">
        <w:rPr>
          <w:rFonts w:ascii="Verdana" w:hAnsi="Verdana"/>
          <w:sz w:val="18"/>
          <w:szCs w:val="18"/>
        </w:rPr>
        <w:t>Czas przyjazdu grupy interwencyjnej do Zamawiającego nie może być dłuższy niż 12 minut.</w:t>
      </w:r>
    </w:p>
    <w:p w14:paraId="2BE01843" w14:textId="77777777"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Koszty związane z wyjazdem grupy interwencyjnej, uzasadnione wynikłą sytuacją, jak i będące wynikiem przekazania błędnej informacji obciążają Wykonawcę.</w:t>
      </w:r>
    </w:p>
    <w:p w14:paraId="4F0F9848" w14:textId="77777777"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 xml:space="preserve">Dopuszcza się możliwość podzlecenia tego zadania innym uprawnionym podmiotom na zasadach zgodnych z obowiązującymi w tym zakresie przepisami, z zachowaniem pełnej odpowiedzialności Wykonawcy za świadczoną usługę. </w:t>
      </w:r>
    </w:p>
    <w:p w14:paraId="2451E91C" w14:textId="77777777"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 xml:space="preserve">Wykonawca przedstawi w formie oświadczenia informację o posiadaniu lub dysponowaniu 2 grup interwencyjnych wraz z informacją o ich lokalizacji i szacowanym czasie przyjazdu na miejsce wykonywania zamówienia. </w:t>
      </w:r>
    </w:p>
    <w:p w14:paraId="7568A0AC" w14:textId="56DD33F4"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Wykonawca na swój koszt montuje nadajnik radiow</w:t>
      </w:r>
      <w:r w:rsidR="00633B6C" w:rsidRPr="00F54303">
        <w:rPr>
          <w:rFonts w:ascii="Verdana" w:hAnsi="Verdana"/>
          <w:sz w:val="18"/>
          <w:szCs w:val="18"/>
        </w:rPr>
        <w:t>y</w:t>
      </w:r>
      <w:r w:rsidRPr="00F54303">
        <w:rPr>
          <w:rFonts w:ascii="Verdana" w:hAnsi="Verdana"/>
          <w:sz w:val="18"/>
          <w:szCs w:val="18"/>
        </w:rPr>
        <w:t xml:space="preserve"> </w:t>
      </w:r>
      <w:r w:rsidR="0010415C" w:rsidRPr="00F54303">
        <w:rPr>
          <w:rFonts w:ascii="Verdana" w:hAnsi="Verdana"/>
          <w:sz w:val="18"/>
          <w:szCs w:val="18"/>
        </w:rPr>
        <w:t>na</w:t>
      </w:r>
      <w:r w:rsidRPr="00F54303">
        <w:rPr>
          <w:rFonts w:ascii="Verdana" w:hAnsi="Verdana"/>
          <w:sz w:val="18"/>
          <w:szCs w:val="18"/>
        </w:rPr>
        <w:t xml:space="preserve"> obiek</w:t>
      </w:r>
      <w:r w:rsidR="00633B6C" w:rsidRPr="00F54303">
        <w:rPr>
          <w:rFonts w:ascii="Verdana" w:hAnsi="Verdana"/>
          <w:sz w:val="18"/>
          <w:szCs w:val="18"/>
        </w:rPr>
        <w:t>cie</w:t>
      </w:r>
      <w:r w:rsidRPr="00F54303">
        <w:rPr>
          <w:rFonts w:ascii="Verdana" w:hAnsi="Verdana"/>
          <w:sz w:val="18"/>
          <w:szCs w:val="18"/>
        </w:rPr>
        <w:t xml:space="preserve"> </w:t>
      </w:r>
      <w:r w:rsidR="00633B6C" w:rsidRPr="00F54303">
        <w:rPr>
          <w:rFonts w:ascii="Verdana" w:hAnsi="Verdana"/>
          <w:sz w:val="18"/>
          <w:szCs w:val="18"/>
        </w:rPr>
        <w:t>sportowym „Zawisza</w:t>
      </w:r>
      <w:r w:rsidRPr="00F54303">
        <w:rPr>
          <w:rFonts w:ascii="Verdana" w:hAnsi="Verdana"/>
          <w:sz w:val="18"/>
          <w:szCs w:val="18"/>
        </w:rPr>
        <w:t>”</w:t>
      </w:r>
      <w:r w:rsidR="00305A23">
        <w:rPr>
          <w:rFonts w:ascii="Verdana" w:hAnsi="Verdana"/>
          <w:sz w:val="18"/>
          <w:szCs w:val="18"/>
        </w:rPr>
        <w:br/>
      </w:r>
      <w:r w:rsidRPr="00F54303">
        <w:rPr>
          <w:rFonts w:ascii="Verdana" w:hAnsi="Verdana"/>
          <w:sz w:val="18"/>
          <w:szCs w:val="18"/>
        </w:rPr>
        <w:t>do któr</w:t>
      </w:r>
      <w:r w:rsidR="00025E03" w:rsidRPr="00F54303">
        <w:rPr>
          <w:rFonts w:ascii="Verdana" w:hAnsi="Verdana"/>
          <w:sz w:val="18"/>
          <w:szCs w:val="18"/>
        </w:rPr>
        <w:t>ego</w:t>
      </w:r>
      <w:r w:rsidRPr="00F54303">
        <w:rPr>
          <w:rFonts w:ascii="Verdana" w:hAnsi="Verdana"/>
          <w:sz w:val="18"/>
          <w:szCs w:val="18"/>
        </w:rPr>
        <w:t xml:space="preserve"> instaluje radiolinię wraz z pilotami napadowymi.</w:t>
      </w:r>
    </w:p>
    <w:p w14:paraId="49E8EDF4" w14:textId="47FBCAE2"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Wykonawca musi posiadać ważne pozwolenie radiowe wydane przez Prezesa Urzędu Komunikacji Elektronicznej na używanie radiowych urządzeń nadawczych lub nadawczo – odbiorczych pracujących w służbie radiokomunikacyjnej ruchomej lądowej typu monitoringu systemów alarmowych na obszarze miasta Bydgoszczy jak i powiatu bydgoskiego. Wykonawca przedłoży Zamawiającemu kserokopię pozwolenia radiowego o którym mowa powyżej potwierdzoną</w:t>
      </w:r>
      <w:r w:rsidR="009C5EF7">
        <w:rPr>
          <w:rFonts w:ascii="Verdana" w:hAnsi="Verdana"/>
          <w:sz w:val="18"/>
          <w:szCs w:val="18"/>
        </w:rPr>
        <w:br/>
      </w:r>
      <w:r w:rsidRPr="00F54303">
        <w:rPr>
          <w:rFonts w:ascii="Verdana" w:hAnsi="Verdana"/>
          <w:sz w:val="18"/>
          <w:szCs w:val="18"/>
        </w:rPr>
        <w:t xml:space="preserve">za zgodność z oryginałem. </w:t>
      </w:r>
    </w:p>
    <w:p w14:paraId="07FD9312" w14:textId="7F77A4CF"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Wykonawca posiada zatrudnionych pracowników przeszkolonych wg. Programu określonego</w:t>
      </w:r>
      <w:r w:rsidR="00B00B96">
        <w:rPr>
          <w:rFonts w:ascii="Verdana" w:hAnsi="Verdana"/>
          <w:sz w:val="18"/>
          <w:szCs w:val="18"/>
        </w:rPr>
        <w:br/>
      </w:r>
      <w:r w:rsidRPr="00F54303">
        <w:rPr>
          <w:rFonts w:ascii="Verdana" w:hAnsi="Verdana"/>
          <w:sz w:val="18"/>
          <w:szCs w:val="18"/>
        </w:rPr>
        <w:t xml:space="preserve">w załączniku nr 2 do rozporządzenia Rady Ministrów z dnia 30 sierpnia 2011r. w sprawie wymogów  jakie powinni spełniać: kierownik ds. bezpieczeństwa, służby porządkowe i służby informatyczne (Dz.U. z 2017r. poz. 1347 ze zm.). </w:t>
      </w:r>
    </w:p>
    <w:p w14:paraId="25FFBC75" w14:textId="44A5BB27"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Wykonawca posiada zatrudnioną osobę uprawnioną do pełnienia w czasie imprez masowych</w:t>
      </w:r>
      <w:r w:rsidR="00B00B96">
        <w:rPr>
          <w:rFonts w:ascii="Verdana" w:hAnsi="Verdana"/>
          <w:sz w:val="18"/>
          <w:szCs w:val="18"/>
        </w:rPr>
        <w:br/>
      </w:r>
      <w:r w:rsidRPr="00F54303">
        <w:rPr>
          <w:rFonts w:ascii="Verdana" w:hAnsi="Verdana"/>
          <w:sz w:val="18"/>
          <w:szCs w:val="18"/>
        </w:rPr>
        <w:t>w funkcji Kierownika ds. bezpieczeństwa przeszkolonego wg. Programu określonego w załączniku nr 1 do Rozporządzenia Rady Ministrów z dni 30 sierpnia 2011r. w sprawie wymogów jakie powinni spełniać: kierownik ds. bezpieczeństwa, służby porządkowe i służby informatyczne (Dz.U. z 2017r. poz. 1347 ze zm.).</w:t>
      </w:r>
    </w:p>
    <w:p w14:paraId="5EEDA0B4" w14:textId="77777777"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 xml:space="preserve">Wykonawca przedłoży Zamawiającemu kserokopię w/w dokumentów o których mowa powyżej potwierdzonych za zgodność z oryginałem. </w:t>
      </w:r>
    </w:p>
    <w:p w14:paraId="5D3B0F2D" w14:textId="2C0C20E1" w:rsidR="004D5D7D" w:rsidRPr="00F54303" w:rsidRDefault="004D5D7D" w:rsidP="004D5D7D">
      <w:pPr>
        <w:spacing w:after="0" w:line="240" w:lineRule="auto"/>
        <w:ind w:left="360"/>
        <w:jc w:val="both"/>
        <w:rPr>
          <w:rFonts w:ascii="Verdana" w:hAnsi="Verdana"/>
          <w:sz w:val="18"/>
          <w:szCs w:val="18"/>
        </w:rPr>
      </w:pPr>
      <w:r w:rsidRPr="00F54303">
        <w:rPr>
          <w:rFonts w:ascii="Verdana" w:hAnsi="Verdana"/>
          <w:sz w:val="18"/>
          <w:szCs w:val="18"/>
        </w:rPr>
        <w:t xml:space="preserve">Brak powyższych zaświadczeń </w:t>
      </w:r>
      <w:r w:rsidR="000D0E49" w:rsidRPr="00F54303">
        <w:rPr>
          <w:rFonts w:ascii="Verdana" w:hAnsi="Verdana"/>
          <w:sz w:val="18"/>
          <w:szCs w:val="18"/>
        </w:rPr>
        <w:t>dołączonych</w:t>
      </w:r>
      <w:r w:rsidRPr="00F54303">
        <w:rPr>
          <w:rFonts w:ascii="Verdana" w:hAnsi="Verdana"/>
          <w:sz w:val="18"/>
          <w:szCs w:val="18"/>
        </w:rPr>
        <w:t xml:space="preserve"> do oferty ocenione zostanie jako niespełnienie warunku.</w:t>
      </w:r>
    </w:p>
    <w:p w14:paraId="4E060647" w14:textId="5DB73D90" w:rsidR="0080638B" w:rsidRPr="0090433B" w:rsidRDefault="0080638B" w:rsidP="0080638B">
      <w:pPr>
        <w:ind w:right="-3"/>
        <w:jc w:val="both"/>
        <w:rPr>
          <w:rFonts w:cstheme="minorHAnsi"/>
          <w:color w:val="FF0000"/>
        </w:rPr>
      </w:pPr>
      <w:r w:rsidRPr="0090433B">
        <w:rPr>
          <w:rFonts w:cstheme="minorHAnsi"/>
          <w:color w:val="FF0000"/>
        </w:rPr>
        <w:t xml:space="preserve">                                             </w:t>
      </w:r>
    </w:p>
    <w:p w14:paraId="582BA723" w14:textId="77777777" w:rsidR="0080638B" w:rsidRPr="0090433B" w:rsidRDefault="0080638B" w:rsidP="0080638B">
      <w:pPr>
        <w:spacing w:after="0" w:line="360" w:lineRule="auto"/>
        <w:jc w:val="both"/>
        <w:rPr>
          <w:rFonts w:cstheme="minorHAnsi"/>
          <w:b/>
          <w:color w:val="FF0000"/>
          <w:u w:val="single"/>
        </w:rPr>
      </w:pPr>
    </w:p>
    <w:p w14:paraId="1DB7BF49" w14:textId="77777777" w:rsidR="0080638B" w:rsidRPr="0090433B" w:rsidRDefault="0080638B" w:rsidP="0080638B">
      <w:pPr>
        <w:spacing w:after="0" w:line="360" w:lineRule="auto"/>
        <w:ind w:left="2832" w:firstLine="708"/>
        <w:jc w:val="both"/>
        <w:rPr>
          <w:rFonts w:cstheme="minorHAnsi"/>
          <w:b/>
          <w:color w:val="FF0000"/>
        </w:rPr>
      </w:pPr>
    </w:p>
    <w:p w14:paraId="2D3217A1" w14:textId="77777777" w:rsidR="009B4068" w:rsidRPr="0090433B" w:rsidRDefault="009B4068" w:rsidP="00154A0E">
      <w:pPr>
        <w:spacing w:line="360" w:lineRule="auto"/>
        <w:ind w:right="-1"/>
        <w:rPr>
          <w:rFonts w:cstheme="minorHAnsi"/>
          <w:color w:val="FF0000"/>
        </w:rPr>
      </w:pPr>
    </w:p>
    <w:p w14:paraId="75C15998" w14:textId="77777777" w:rsidR="009B4068" w:rsidRPr="0090433B" w:rsidRDefault="009B4068" w:rsidP="00154A0E">
      <w:pPr>
        <w:spacing w:line="360" w:lineRule="auto"/>
        <w:ind w:right="-1"/>
        <w:rPr>
          <w:rFonts w:cstheme="minorHAnsi"/>
          <w:color w:val="FF0000"/>
        </w:rPr>
      </w:pPr>
    </w:p>
    <w:p w14:paraId="159721D2" w14:textId="0EFA1429" w:rsidR="00154A0E" w:rsidRDefault="00154A0E" w:rsidP="00154A0E">
      <w:pPr>
        <w:spacing w:line="360" w:lineRule="auto"/>
        <w:ind w:right="-1"/>
        <w:rPr>
          <w:rFonts w:cstheme="minorHAnsi"/>
          <w:color w:val="FF0000"/>
        </w:rPr>
      </w:pPr>
    </w:p>
    <w:p w14:paraId="2AE42A3C" w14:textId="0E350243" w:rsidR="00FA23BC" w:rsidRDefault="00FA23BC" w:rsidP="00154A0E">
      <w:pPr>
        <w:spacing w:line="360" w:lineRule="auto"/>
        <w:ind w:right="-1"/>
        <w:rPr>
          <w:rFonts w:cstheme="minorHAnsi"/>
          <w:color w:val="FF0000"/>
        </w:rPr>
      </w:pPr>
    </w:p>
    <w:p w14:paraId="22A47C3D" w14:textId="1B3EF6F8" w:rsidR="00FA23BC" w:rsidRDefault="00FA23BC" w:rsidP="00154A0E">
      <w:pPr>
        <w:spacing w:line="360" w:lineRule="auto"/>
        <w:ind w:right="-1"/>
        <w:rPr>
          <w:rFonts w:cstheme="minorHAnsi"/>
          <w:color w:val="FF0000"/>
        </w:rPr>
      </w:pPr>
    </w:p>
    <w:p w14:paraId="59955485" w14:textId="50D856A5" w:rsidR="00FA23BC" w:rsidRDefault="00FA23BC" w:rsidP="00154A0E">
      <w:pPr>
        <w:spacing w:line="360" w:lineRule="auto"/>
        <w:ind w:right="-1"/>
        <w:rPr>
          <w:rFonts w:cstheme="minorHAnsi"/>
          <w:color w:val="FF0000"/>
        </w:rPr>
      </w:pPr>
    </w:p>
    <w:p w14:paraId="1680DA1A" w14:textId="683BC8F9" w:rsidR="00FA23BC" w:rsidRDefault="00FA23BC" w:rsidP="00154A0E">
      <w:pPr>
        <w:spacing w:line="360" w:lineRule="auto"/>
        <w:ind w:right="-1"/>
        <w:rPr>
          <w:rFonts w:cstheme="minorHAnsi"/>
          <w:color w:val="FF0000"/>
        </w:rPr>
      </w:pPr>
    </w:p>
    <w:p w14:paraId="5899D4C4" w14:textId="20845B04" w:rsidR="00FA23BC" w:rsidRDefault="00FA23BC" w:rsidP="00154A0E">
      <w:pPr>
        <w:spacing w:line="360" w:lineRule="auto"/>
        <w:ind w:right="-1"/>
        <w:rPr>
          <w:rFonts w:cstheme="minorHAnsi"/>
          <w:color w:val="FF0000"/>
        </w:rPr>
      </w:pPr>
    </w:p>
    <w:p w14:paraId="10A46CF1" w14:textId="0EF40DC7" w:rsidR="00FA23BC" w:rsidRDefault="00FA23BC" w:rsidP="00154A0E">
      <w:pPr>
        <w:spacing w:line="360" w:lineRule="auto"/>
        <w:ind w:right="-1"/>
        <w:rPr>
          <w:rFonts w:cstheme="minorHAnsi"/>
          <w:color w:val="FF0000"/>
        </w:rPr>
      </w:pPr>
    </w:p>
    <w:p w14:paraId="4904DCD2" w14:textId="77777777" w:rsidR="00F71994" w:rsidRPr="0090433B" w:rsidRDefault="00F71994" w:rsidP="00D96C36">
      <w:pPr>
        <w:spacing w:line="360" w:lineRule="auto"/>
        <w:ind w:right="-1"/>
        <w:jc w:val="right"/>
        <w:rPr>
          <w:rFonts w:cstheme="minorHAnsi"/>
          <w:b/>
        </w:rPr>
      </w:pPr>
      <w:r w:rsidRPr="0090433B">
        <w:rPr>
          <w:rFonts w:cstheme="minorHAnsi"/>
          <w:b/>
        </w:rPr>
        <w:t>Załącznik</w:t>
      </w:r>
      <w:r w:rsidR="0080638B" w:rsidRPr="0090433B">
        <w:rPr>
          <w:rFonts w:cstheme="minorHAnsi"/>
          <w:b/>
        </w:rPr>
        <w:t xml:space="preserve"> nr 2</w:t>
      </w:r>
    </w:p>
    <w:p w14:paraId="5A983908" w14:textId="77777777" w:rsidR="00DE228A" w:rsidRPr="0090433B" w:rsidRDefault="00DE228A" w:rsidP="00B65161">
      <w:pPr>
        <w:suppressAutoHyphens/>
        <w:spacing w:before="120" w:after="0" w:line="240" w:lineRule="auto"/>
        <w:ind w:right="-1"/>
        <w:jc w:val="center"/>
        <w:rPr>
          <w:rFonts w:eastAsia="Times New Roman" w:cstheme="minorHAnsi"/>
          <w:b/>
          <w:sz w:val="20"/>
          <w:szCs w:val="20"/>
          <w:lang w:eastAsia="ar-SA"/>
        </w:rPr>
      </w:pPr>
      <w:r w:rsidRPr="0090433B">
        <w:rPr>
          <w:rFonts w:eastAsia="Times New Roman" w:cstheme="minorHAnsi"/>
          <w:b/>
          <w:sz w:val="20"/>
          <w:szCs w:val="20"/>
          <w:lang w:eastAsia="ar-SA"/>
        </w:rPr>
        <w:t>Formular</w:t>
      </w:r>
      <w:r w:rsidR="00D96C36" w:rsidRPr="0090433B">
        <w:rPr>
          <w:rFonts w:eastAsia="Times New Roman" w:cstheme="minorHAnsi"/>
          <w:b/>
          <w:sz w:val="20"/>
          <w:szCs w:val="20"/>
          <w:lang w:eastAsia="ar-SA"/>
        </w:rPr>
        <w:t xml:space="preserve">z Oferty </w:t>
      </w:r>
    </w:p>
    <w:p w14:paraId="1CD0D275" w14:textId="77777777" w:rsidR="00DE228A" w:rsidRPr="0090433B" w:rsidRDefault="00DE228A" w:rsidP="00DE228A">
      <w:pPr>
        <w:suppressAutoHyphens/>
        <w:spacing w:before="120" w:after="0" w:line="240" w:lineRule="auto"/>
        <w:ind w:right="-1"/>
        <w:jc w:val="both"/>
        <w:rPr>
          <w:rFonts w:eastAsia="Times New Roman" w:cstheme="minorHAnsi"/>
          <w:sz w:val="20"/>
          <w:szCs w:val="20"/>
          <w:lang w:eastAsia="ar-SA"/>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0"/>
        <w:gridCol w:w="5954"/>
      </w:tblGrid>
      <w:tr w:rsidR="00DE228A" w:rsidRPr="0090433B" w14:paraId="5A04A6E2" w14:textId="77777777" w:rsidTr="0080638B">
        <w:trPr>
          <w:trHeight w:val="1100"/>
        </w:trPr>
        <w:tc>
          <w:tcPr>
            <w:tcW w:w="3380" w:type="dxa"/>
          </w:tcPr>
          <w:p w14:paraId="12269139" w14:textId="77777777" w:rsidR="00DE228A" w:rsidRPr="0090433B" w:rsidRDefault="00DE228A" w:rsidP="00DE228A">
            <w:pPr>
              <w:suppressAutoHyphens/>
              <w:snapToGrid w:val="0"/>
              <w:spacing w:after="0" w:line="240" w:lineRule="auto"/>
              <w:ind w:right="-1"/>
              <w:jc w:val="both"/>
              <w:rPr>
                <w:rFonts w:eastAsia="Times New Roman" w:cstheme="minorHAnsi"/>
                <w:sz w:val="20"/>
                <w:szCs w:val="20"/>
                <w:lang w:eastAsia="ar-SA"/>
              </w:rPr>
            </w:pPr>
          </w:p>
          <w:p w14:paraId="6C9DEC74" w14:textId="77777777" w:rsidR="00DE228A" w:rsidRPr="0090433B" w:rsidRDefault="00DE228A" w:rsidP="00DE228A">
            <w:pPr>
              <w:suppressAutoHyphens/>
              <w:spacing w:after="0" w:line="240" w:lineRule="auto"/>
              <w:ind w:right="-1"/>
              <w:jc w:val="both"/>
              <w:rPr>
                <w:rFonts w:eastAsia="Times New Roman" w:cstheme="minorHAnsi"/>
                <w:sz w:val="20"/>
                <w:szCs w:val="20"/>
                <w:lang w:eastAsia="ar-SA"/>
              </w:rPr>
            </w:pPr>
          </w:p>
          <w:p w14:paraId="0185198D" w14:textId="77777777" w:rsidR="00DE228A" w:rsidRPr="0090433B" w:rsidRDefault="00DE228A" w:rsidP="00DE228A">
            <w:pPr>
              <w:suppressAutoHyphens/>
              <w:spacing w:after="0" w:line="240" w:lineRule="auto"/>
              <w:ind w:right="-1"/>
              <w:jc w:val="both"/>
              <w:rPr>
                <w:rFonts w:eastAsia="Times New Roman" w:cstheme="minorHAnsi"/>
                <w:sz w:val="16"/>
                <w:szCs w:val="16"/>
                <w:lang w:eastAsia="ar-SA"/>
              </w:rPr>
            </w:pPr>
          </w:p>
          <w:p w14:paraId="6A31EFFD" w14:textId="77777777" w:rsidR="00DE228A" w:rsidRPr="0090433B" w:rsidRDefault="00DE228A" w:rsidP="00DE228A">
            <w:pPr>
              <w:suppressAutoHyphens/>
              <w:spacing w:after="0" w:line="240" w:lineRule="auto"/>
              <w:ind w:right="-1"/>
              <w:jc w:val="both"/>
              <w:rPr>
                <w:rFonts w:eastAsia="Times New Roman" w:cstheme="minorHAnsi"/>
                <w:i/>
                <w:sz w:val="16"/>
                <w:szCs w:val="16"/>
                <w:lang w:eastAsia="ar-SA"/>
              </w:rPr>
            </w:pPr>
          </w:p>
          <w:p w14:paraId="18D0BED7" w14:textId="77777777" w:rsidR="00DE228A" w:rsidRPr="0090433B" w:rsidRDefault="00DE228A" w:rsidP="00DE228A">
            <w:pPr>
              <w:suppressAutoHyphens/>
              <w:spacing w:after="0" w:line="240" w:lineRule="auto"/>
              <w:ind w:right="-1"/>
              <w:jc w:val="both"/>
              <w:rPr>
                <w:rFonts w:eastAsia="Times New Roman" w:cstheme="minorHAnsi"/>
                <w:i/>
                <w:sz w:val="16"/>
                <w:szCs w:val="16"/>
                <w:lang w:eastAsia="ar-SA"/>
              </w:rPr>
            </w:pPr>
          </w:p>
          <w:p w14:paraId="1B35FBB3" w14:textId="77777777" w:rsidR="00DE228A" w:rsidRPr="0090433B" w:rsidRDefault="00DE228A" w:rsidP="00DE228A">
            <w:pPr>
              <w:suppressAutoHyphens/>
              <w:spacing w:after="0" w:line="240" w:lineRule="auto"/>
              <w:ind w:right="-1"/>
              <w:jc w:val="both"/>
              <w:rPr>
                <w:rFonts w:eastAsia="Times New Roman" w:cstheme="minorHAnsi"/>
                <w:i/>
                <w:sz w:val="16"/>
                <w:szCs w:val="16"/>
                <w:lang w:eastAsia="ar-SA"/>
              </w:rPr>
            </w:pPr>
          </w:p>
          <w:p w14:paraId="0105C159" w14:textId="77777777" w:rsidR="00DE228A" w:rsidRPr="0090433B" w:rsidRDefault="00DE228A" w:rsidP="00DE228A">
            <w:pPr>
              <w:suppressAutoHyphens/>
              <w:spacing w:after="0" w:line="240" w:lineRule="auto"/>
              <w:ind w:right="-1"/>
              <w:jc w:val="both"/>
              <w:rPr>
                <w:rFonts w:eastAsia="Times New Roman" w:cstheme="minorHAnsi"/>
                <w:i/>
                <w:sz w:val="16"/>
                <w:szCs w:val="16"/>
                <w:lang w:eastAsia="ar-SA"/>
              </w:rPr>
            </w:pPr>
            <w:r w:rsidRPr="0090433B">
              <w:rPr>
                <w:rFonts w:eastAsia="Times New Roman" w:cstheme="minorHAnsi"/>
                <w:i/>
                <w:sz w:val="16"/>
                <w:szCs w:val="16"/>
                <w:lang w:eastAsia="ar-SA"/>
              </w:rPr>
              <w:t>(pieczęć Wykonawcy/Wykonawców)</w:t>
            </w:r>
          </w:p>
        </w:tc>
        <w:tc>
          <w:tcPr>
            <w:tcW w:w="5954" w:type="dxa"/>
            <w:shd w:val="clear" w:color="auto" w:fill="E5E5E5"/>
            <w:vAlign w:val="center"/>
          </w:tcPr>
          <w:p w14:paraId="54D7131A" w14:textId="77777777" w:rsidR="00DE228A" w:rsidRPr="0090433B" w:rsidRDefault="00DE228A" w:rsidP="00DE228A">
            <w:pPr>
              <w:suppressAutoHyphens/>
              <w:snapToGrid w:val="0"/>
              <w:spacing w:after="0" w:line="240" w:lineRule="auto"/>
              <w:ind w:right="-1"/>
              <w:jc w:val="center"/>
              <w:outlineLvl w:val="5"/>
              <w:rPr>
                <w:rFonts w:eastAsia="Times New Roman" w:cstheme="minorHAnsi"/>
                <w:b/>
                <w:bCs/>
                <w:spacing w:val="30"/>
                <w:sz w:val="28"/>
                <w:szCs w:val="28"/>
                <w:lang w:eastAsia="ar-SA"/>
              </w:rPr>
            </w:pPr>
            <w:r w:rsidRPr="0090433B">
              <w:rPr>
                <w:rFonts w:eastAsia="Times New Roman" w:cstheme="minorHAnsi"/>
                <w:b/>
                <w:bCs/>
                <w:spacing w:val="30"/>
                <w:sz w:val="28"/>
                <w:szCs w:val="28"/>
                <w:lang w:eastAsia="ar-SA"/>
              </w:rPr>
              <w:t>OFERTA</w:t>
            </w:r>
          </w:p>
        </w:tc>
      </w:tr>
    </w:tbl>
    <w:p w14:paraId="7F831A9E" w14:textId="77777777" w:rsidR="00DE228A" w:rsidRPr="0090433B" w:rsidRDefault="00DE228A" w:rsidP="00DE228A">
      <w:pPr>
        <w:suppressAutoHyphens/>
        <w:spacing w:before="120" w:after="0" w:line="240" w:lineRule="auto"/>
        <w:ind w:left="2127" w:right="-1" w:hanging="2127"/>
        <w:jc w:val="both"/>
        <w:rPr>
          <w:rFonts w:eastAsia="Times New Roman" w:cstheme="minorHAnsi"/>
          <w:sz w:val="24"/>
          <w:szCs w:val="24"/>
          <w:lang w:eastAsia="ar-SA"/>
        </w:rPr>
      </w:pPr>
    </w:p>
    <w:p w14:paraId="63A11C87" w14:textId="77777777" w:rsidR="00DE228A" w:rsidRPr="0090433B" w:rsidRDefault="00DE228A" w:rsidP="00DE228A">
      <w:pPr>
        <w:suppressAutoHyphens/>
        <w:spacing w:after="0" w:line="240" w:lineRule="auto"/>
        <w:ind w:right="283"/>
        <w:jc w:val="right"/>
        <w:rPr>
          <w:rFonts w:eastAsia="Times New Roman" w:cstheme="minorHAnsi"/>
          <w:b/>
          <w:sz w:val="20"/>
          <w:szCs w:val="20"/>
          <w:lang w:eastAsia="ar-SA"/>
        </w:rPr>
      </w:pPr>
    </w:p>
    <w:p w14:paraId="36D04E12" w14:textId="524A6844" w:rsidR="00DE228A" w:rsidRPr="0075550A" w:rsidRDefault="00DE228A" w:rsidP="006F2281">
      <w:pPr>
        <w:suppressAutoHyphens/>
        <w:spacing w:after="0" w:line="360" w:lineRule="auto"/>
        <w:ind w:left="4248" w:right="-1" w:firstLine="708"/>
        <w:jc w:val="center"/>
        <w:rPr>
          <w:rFonts w:eastAsia="Times New Roman" w:cstheme="minorHAnsi"/>
          <w:b/>
          <w:sz w:val="20"/>
          <w:szCs w:val="20"/>
          <w:lang w:eastAsia="ar-SA"/>
        </w:rPr>
      </w:pPr>
      <w:r w:rsidRPr="0090433B">
        <w:rPr>
          <w:rFonts w:eastAsia="Times New Roman" w:cstheme="minorHAnsi"/>
          <w:b/>
          <w:sz w:val="20"/>
          <w:szCs w:val="20"/>
          <w:lang w:eastAsia="ar-SA"/>
        </w:rPr>
        <w:t>Do:</w:t>
      </w:r>
      <w:r w:rsidRPr="0090433B">
        <w:rPr>
          <w:rFonts w:eastAsia="Times New Roman" w:cstheme="minorHAnsi"/>
          <w:b/>
          <w:bCs/>
          <w:sz w:val="20"/>
          <w:szCs w:val="20"/>
          <w:lang w:eastAsia="ar-SA"/>
        </w:rPr>
        <w:t xml:space="preserve"> </w:t>
      </w:r>
      <w:r w:rsidR="000F41E4">
        <w:rPr>
          <w:rFonts w:eastAsia="Times New Roman" w:cstheme="minorHAnsi"/>
          <w:b/>
          <w:bCs/>
          <w:sz w:val="20"/>
          <w:szCs w:val="20"/>
          <w:lang w:eastAsia="ar-SA"/>
        </w:rPr>
        <w:t xml:space="preserve">  </w:t>
      </w:r>
      <w:r w:rsidR="006F2281" w:rsidRPr="0075550A">
        <w:rPr>
          <w:rFonts w:eastAsia="Times New Roman" w:cstheme="minorHAnsi"/>
          <w:b/>
          <w:sz w:val="20"/>
          <w:szCs w:val="20"/>
          <w:lang w:eastAsia="ar-SA"/>
        </w:rPr>
        <w:t>Bydgoskie Centrum Sportu</w:t>
      </w:r>
    </w:p>
    <w:p w14:paraId="704FD902" w14:textId="50624A98" w:rsidR="00DE228A" w:rsidRPr="0075550A" w:rsidRDefault="006F2281" w:rsidP="006F2281">
      <w:pPr>
        <w:suppressAutoHyphens/>
        <w:spacing w:after="0" w:line="360" w:lineRule="auto"/>
        <w:ind w:left="5664" w:right="-1"/>
        <w:contextualSpacing/>
        <w:rPr>
          <w:rFonts w:eastAsia="Times New Roman" w:cstheme="minorHAnsi"/>
          <w:b/>
          <w:sz w:val="20"/>
          <w:szCs w:val="20"/>
          <w:lang w:eastAsia="ar-SA"/>
        </w:rPr>
      </w:pPr>
      <w:r w:rsidRPr="0075550A">
        <w:rPr>
          <w:rFonts w:eastAsia="Times New Roman" w:cstheme="minorHAnsi"/>
          <w:b/>
          <w:sz w:val="20"/>
          <w:szCs w:val="20"/>
          <w:lang w:eastAsia="ar-SA"/>
        </w:rPr>
        <w:t xml:space="preserve">          </w:t>
      </w:r>
      <w:r w:rsidR="00DE228A" w:rsidRPr="0075550A">
        <w:rPr>
          <w:rFonts w:eastAsia="Times New Roman" w:cstheme="minorHAnsi"/>
          <w:b/>
          <w:sz w:val="20"/>
          <w:szCs w:val="20"/>
          <w:lang w:eastAsia="ar-SA"/>
        </w:rPr>
        <w:t>Adres: 85-</w:t>
      </w:r>
      <w:r w:rsidRPr="0075550A">
        <w:rPr>
          <w:rFonts w:eastAsia="Times New Roman" w:cstheme="minorHAnsi"/>
          <w:b/>
          <w:sz w:val="20"/>
          <w:szCs w:val="20"/>
          <w:lang w:eastAsia="ar-SA"/>
        </w:rPr>
        <w:t>915</w:t>
      </w:r>
      <w:r w:rsidR="00DE228A" w:rsidRPr="0075550A">
        <w:rPr>
          <w:rFonts w:eastAsia="Times New Roman" w:cstheme="minorHAnsi"/>
          <w:b/>
          <w:sz w:val="20"/>
          <w:szCs w:val="20"/>
          <w:lang w:eastAsia="ar-SA"/>
        </w:rPr>
        <w:t xml:space="preserve"> Bydgoszcz,</w:t>
      </w:r>
    </w:p>
    <w:p w14:paraId="42452513" w14:textId="3B73B5E6" w:rsidR="00DE228A" w:rsidRPr="0075550A" w:rsidRDefault="006F2281" w:rsidP="006F2281">
      <w:pPr>
        <w:suppressAutoHyphens/>
        <w:spacing w:after="0" w:line="360" w:lineRule="auto"/>
        <w:ind w:left="6006" w:right="-1"/>
        <w:contextualSpacing/>
        <w:rPr>
          <w:rFonts w:eastAsia="Times New Roman" w:cstheme="minorHAnsi"/>
          <w:b/>
          <w:sz w:val="20"/>
          <w:szCs w:val="20"/>
          <w:lang w:eastAsia="ar-SA"/>
        </w:rPr>
      </w:pPr>
      <w:r w:rsidRPr="0075550A">
        <w:rPr>
          <w:rFonts w:eastAsia="Times New Roman" w:cstheme="minorHAnsi"/>
          <w:b/>
          <w:sz w:val="20"/>
          <w:szCs w:val="20"/>
          <w:lang w:eastAsia="ar-SA"/>
        </w:rPr>
        <w:t xml:space="preserve">  </w:t>
      </w:r>
      <w:r w:rsidR="00DE228A" w:rsidRPr="0075550A">
        <w:rPr>
          <w:rFonts w:eastAsia="Times New Roman" w:cstheme="minorHAnsi"/>
          <w:b/>
          <w:sz w:val="20"/>
          <w:szCs w:val="20"/>
          <w:lang w:eastAsia="ar-SA"/>
        </w:rPr>
        <w:t xml:space="preserve">ul. </w:t>
      </w:r>
      <w:r w:rsidRPr="0075550A">
        <w:rPr>
          <w:rFonts w:eastAsia="Times New Roman" w:cstheme="minorHAnsi"/>
          <w:b/>
          <w:sz w:val="20"/>
          <w:szCs w:val="20"/>
          <w:lang w:eastAsia="ar-SA"/>
        </w:rPr>
        <w:t>Gdańska 163</w:t>
      </w:r>
    </w:p>
    <w:p w14:paraId="71AC33C6" w14:textId="77777777" w:rsidR="00DE228A" w:rsidRPr="0090433B" w:rsidRDefault="00DE228A" w:rsidP="00DE228A">
      <w:pPr>
        <w:suppressAutoHyphens/>
        <w:spacing w:after="0" w:line="240" w:lineRule="auto"/>
        <w:ind w:right="283"/>
        <w:jc w:val="both"/>
        <w:rPr>
          <w:rFonts w:eastAsia="Times New Roman" w:cstheme="minorHAnsi"/>
          <w:lang w:eastAsia="ar-SA"/>
        </w:rPr>
      </w:pPr>
    </w:p>
    <w:p w14:paraId="74A01EDA" w14:textId="4F1A7F22" w:rsidR="00FE7C59" w:rsidRPr="0090433B" w:rsidRDefault="00DE228A" w:rsidP="00FE7C59">
      <w:pPr>
        <w:suppressAutoHyphens/>
        <w:spacing w:after="0" w:line="360" w:lineRule="auto"/>
        <w:ind w:right="-427"/>
        <w:jc w:val="both"/>
        <w:rPr>
          <w:rFonts w:cstheme="minorHAnsi"/>
          <w:b/>
          <w:shd w:val="clear" w:color="auto" w:fill="FFFFFF"/>
        </w:rPr>
      </w:pPr>
      <w:r w:rsidRPr="0090433B">
        <w:rPr>
          <w:rFonts w:eastAsia="Times New Roman" w:cstheme="minorHAnsi"/>
          <w:lang w:val="x-none" w:eastAsia="ar-SA"/>
        </w:rPr>
        <w:tab/>
        <w:t>Nawiązując do ogłoszenia o zamówieniu w postępowaniu o udzielenie zamówienia publicznego prowadzonego w trybie</w:t>
      </w:r>
      <w:r w:rsidR="00FE7C59">
        <w:rPr>
          <w:rFonts w:eastAsia="Times New Roman" w:cstheme="minorHAnsi"/>
          <w:lang w:eastAsia="ar-SA"/>
        </w:rPr>
        <w:t xml:space="preserve"> zamówienia</w:t>
      </w:r>
      <w:r w:rsidRPr="0090433B">
        <w:rPr>
          <w:rFonts w:eastAsia="Times New Roman" w:cstheme="minorHAnsi"/>
          <w:lang w:val="x-none" w:eastAsia="ar-SA"/>
        </w:rPr>
        <w:t xml:space="preserve"> </w:t>
      </w:r>
      <w:r w:rsidR="00FE7C59" w:rsidRPr="0090433B">
        <w:rPr>
          <w:rFonts w:eastAsia="Times New Roman" w:cstheme="minorHAnsi"/>
          <w:b/>
          <w:lang w:eastAsia="ar-SA"/>
        </w:rPr>
        <w:t>na usługi społeczne poniżej 750.000,00 euro, do których mają zastosowanie przepisy art. 138 o ustawy z 29 stycznia 2004 r. prawo zamówień publicznych  (</w:t>
      </w:r>
      <w:r w:rsidR="00FE7C59" w:rsidRPr="0090433B">
        <w:rPr>
          <w:rFonts w:cstheme="minorHAnsi"/>
          <w:b/>
        </w:rPr>
        <w:t>Dz. U. z 2019 r. poz. 1843 ze zm.</w:t>
      </w:r>
      <w:r w:rsidR="00FE7C59" w:rsidRPr="0090433B">
        <w:rPr>
          <w:rFonts w:cstheme="minorHAnsi"/>
          <w:b/>
          <w:shd w:val="clear" w:color="auto" w:fill="FFFFFF"/>
        </w:rPr>
        <w:t>)</w:t>
      </w:r>
    </w:p>
    <w:p w14:paraId="4073544E" w14:textId="3DCC98BE" w:rsidR="0071254A" w:rsidRPr="0090433B" w:rsidRDefault="00DE228A" w:rsidP="0071254A">
      <w:pPr>
        <w:spacing w:after="0" w:line="360" w:lineRule="auto"/>
        <w:jc w:val="both"/>
        <w:rPr>
          <w:rFonts w:cstheme="minorHAnsi"/>
          <w:b/>
          <w:i/>
          <w:color w:val="FF0000"/>
        </w:rPr>
      </w:pPr>
      <w:r w:rsidRPr="0090433B">
        <w:rPr>
          <w:rFonts w:eastAsia="Times New Roman" w:cstheme="minorHAnsi"/>
          <w:lang w:val="x-none" w:eastAsia="ar-SA"/>
        </w:rPr>
        <w:t>na:</w:t>
      </w:r>
      <w:r w:rsidRPr="0090433B">
        <w:rPr>
          <w:rFonts w:eastAsia="Times New Roman" w:cstheme="minorHAnsi"/>
          <w:b/>
          <w:i/>
          <w:sz w:val="20"/>
          <w:szCs w:val="20"/>
          <w:lang w:val="x-none" w:eastAsia="ar-SA"/>
        </w:rPr>
        <w:t xml:space="preserve"> </w:t>
      </w:r>
      <w:r w:rsidR="0071254A">
        <w:rPr>
          <w:rFonts w:eastAsia="Times New Roman" w:cstheme="minorHAnsi"/>
          <w:b/>
          <w:i/>
          <w:sz w:val="20"/>
          <w:szCs w:val="20"/>
          <w:lang w:eastAsia="ar-SA"/>
        </w:rPr>
        <w:t>„</w:t>
      </w:r>
      <w:r w:rsidR="0071254A" w:rsidRPr="006C15A7">
        <w:rPr>
          <w:rFonts w:cstheme="minorHAnsi"/>
          <w:b/>
          <w:bCs/>
          <w:i/>
          <w:iCs/>
        </w:rPr>
        <w:t>Świadczenie usługi ochrony osób, budynków i mienia Bydgoskiego Centrum Sportu</w:t>
      </w:r>
      <w:r w:rsidR="0071254A">
        <w:rPr>
          <w:rFonts w:cstheme="minorHAnsi"/>
          <w:b/>
          <w:bCs/>
          <w:i/>
          <w:iCs/>
        </w:rPr>
        <w:t>”</w:t>
      </w:r>
      <w:r w:rsidR="0071254A" w:rsidRPr="00133ABF">
        <w:rPr>
          <w:rFonts w:cstheme="minorHAnsi"/>
          <w:b/>
          <w:bCs/>
          <w:i/>
        </w:rPr>
        <w:t>.</w:t>
      </w:r>
    </w:p>
    <w:p w14:paraId="65B739EE" w14:textId="23761A64" w:rsidR="006D645E" w:rsidRDefault="006D645E" w:rsidP="006D645E">
      <w:pPr>
        <w:suppressAutoHyphens/>
        <w:spacing w:after="0" w:line="360" w:lineRule="auto"/>
        <w:ind w:right="-427"/>
        <w:jc w:val="both"/>
        <w:rPr>
          <w:rFonts w:cstheme="minorHAnsi"/>
          <w:b/>
          <w:i/>
          <w:color w:val="FF0000"/>
        </w:rPr>
      </w:pPr>
    </w:p>
    <w:p w14:paraId="3BFE67A8" w14:textId="6BB6FA8F" w:rsidR="00DE228A" w:rsidRPr="0090433B" w:rsidRDefault="00DE228A" w:rsidP="006D645E">
      <w:pPr>
        <w:suppressAutoHyphens/>
        <w:spacing w:after="0" w:line="360" w:lineRule="auto"/>
        <w:ind w:right="-427"/>
        <w:jc w:val="both"/>
        <w:rPr>
          <w:rFonts w:eastAsia="Times New Roman" w:cstheme="minorHAnsi"/>
          <w:lang w:eastAsia="ar-SA"/>
        </w:rPr>
      </w:pPr>
      <w:r w:rsidRPr="0090433B">
        <w:rPr>
          <w:rFonts w:eastAsia="Times New Roman" w:cstheme="minorHAnsi"/>
          <w:b/>
          <w:lang w:eastAsia="ar-SA"/>
        </w:rPr>
        <w:t>MY NIŻEJ PODPISANI</w:t>
      </w:r>
      <w:r w:rsidRPr="0090433B">
        <w:rPr>
          <w:rFonts w:eastAsia="Times New Roman" w:cstheme="minorHAnsi"/>
          <w:lang w:eastAsia="ar-SA"/>
        </w:rPr>
        <w:t xml:space="preserve"> </w:t>
      </w:r>
    </w:p>
    <w:p w14:paraId="29DB69C8" w14:textId="77777777" w:rsidR="00DE228A" w:rsidRPr="0090433B" w:rsidRDefault="00DE228A" w:rsidP="00DE228A">
      <w:pPr>
        <w:tabs>
          <w:tab w:val="left" w:leader="underscore" w:pos="9360"/>
        </w:tabs>
        <w:suppressAutoHyphens/>
        <w:spacing w:after="0" w:line="240" w:lineRule="auto"/>
        <w:ind w:right="-1"/>
        <w:jc w:val="both"/>
        <w:rPr>
          <w:rFonts w:eastAsia="Times New Roman" w:cstheme="minorHAnsi"/>
          <w:lang w:eastAsia="ar-SA"/>
        </w:rPr>
      </w:pPr>
      <w:r w:rsidRPr="0090433B">
        <w:rPr>
          <w:rFonts w:eastAsia="Times New Roman" w:cstheme="minorHAnsi"/>
          <w:lang w:eastAsia="ar-SA"/>
        </w:rPr>
        <w:tab/>
      </w:r>
    </w:p>
    <w:p w14:paraId="6175D7A6" w14:textId="77777777" w:rsidR="00DE228A" w:rsidRPr="0090433B" w:rsidRDefault="00DE228A" w:rsidP="00DE228A">
      <w:pPr>
        <w:tabs>
          <w:tab w:val="left" w:leader="underscore" w:pos="9360"/>
        </w:tabs>
        <w:suppressAutoHyphens/>
        <w:spacing w:after="0" w:line="240" w:lineRule="auto"/>
        <w:ind w:right="-1"/>
        <w:jc w:val="both"/>
        <w:rPr>
          <w:rFonts w:eastAsia="Times New Roman" w:cstheme="minorHAnsi"/>
          <w:lang w:eastAsia="ar-SA"/>
        </w:rPr>
      </w:pPr>
      <w:r w:rsidRPr="0090433B">
        <w:rPr>
          <w:rFonts w:eastAsia="Times New Roman" w:cstheme="minorHAnsi"/>
          <w:lang w:eastAsia="ar-SA"/>
        </w:rPr>
        <w:t xml:space="preserve"> </w:t>
      </w:r>
    </w:p>
    <w:p w14:paraId="00DEEBC7" w14:textId="77777777" w:rsidR="00DE228A" w:rsidRPr="0090433B" w:rsidRDefault="00DE228A" w:rsidP="00DE228A">
      <w:pPr>
        <w:tabs>
          <w:tab w:val="left" w:leader="underscore" w:pos="9360"/>
        </w:tabs>
        <w:suppressAutoHyphens/>
        <w:spacing w:after="0" w:line="240" w:lineRule="auto"/>
        <w:ind w:right="-1"/>
        <w:jc w:val="both"/>
        <w:rPr>
          <w:rFonts w:eastAsia="Times New Roman" w:cstheme="minorHAnsi"/>
          <w:lang w:eastAsia="ar-SA"/>
        </w:rPr>
      </w:pPr>
      <w:r w:rsidRPr="0090433B">
        <w:rPr>
          <w:rFonts w:eastAsia="Times New Roman" w:cstheme="minorHAnsi"/>
          <w:lang w:eastAsia="ar-SA"/>
        </w:rPr>
        <w:tab/>
        <w:t xml:space="preserve"> </w:t>
      </w:r>
    </w:p>
    <w:p w14:paraId="0307D710" w14:textId="77777777" w:rsidR="00DE228A" w:rsidRPr="0090433B" w:rsidRDefault="00DE228A" w:rsidP="00DE228A">
      <w:pPr>
        <w:tabs>
          <w:tab w:val="left" w:leader="dot" w:pos="9360"/>
        </w:tabs>
        <w:suppressAutoHyphens/>
        <w:spacing w:after="0" w:line="240" w:lineRule="auto"/>
        <w:ind w:right="-1"/>
        <w:jc w:val="both"/>
        <w:rPr>
          <w:rFonts w:eastAsia="Times New Roman" w:cstheme="minorHAnsi"/>
          <w:lang w:eastAsia="ar-SA"/>
        </w:rPr>
      </w:pPr>
      <w:r w:rsidRPr="0090433B">
        <w:rPr>
          <w:rFonts w:eastAsia="Times New Roman" w:cstheme="minorHAnsi"/>
          <w:lang w:eastAsia="ar-SA"/>
        </w:rPr>
        <w:t>działając w imieniu i na rzecz</w:t>
      </w:r>
    </w:p>
    <w:p w14:paraId="5ED222E8" w14:textId="77777777" w:rsidR="00DE228A" w:rsidRPr="0090433B" w:rsidRDefault="00DE228A" w:rsidP="00DE228A">
      <w:pPr>
        <w:tabs>
          <w:tab w:val="left" w:leader="underscore"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ab/>
        <w:t xml:space="preserve"> </w:t>
      </w:r>
    </w:p>
    <w:p w14:paraId="3E91F60F" w14:textId="77777777" w:rsidR="00DE228A" w:rsidRPr="0090433B" w:rsidRDefault="00DE228A" w:rsidP="00DE228A">
      <w:pPr>
        <w:tabs>
          <w:tab w:val="left" w:leader="underscore" w:pos="9360"/>
        </w:tabs>
        <w:suppressAutoHyphens/>
        <w:spacing w:after="0" w:line="240" w:lineRule="auto"/>
        <w:ind w:right="-1"/>
        <w:jc w:val="center"/>
        <w:rPr>
          <w:rFonts w:eastAsia="Times New Roman" w:cstheme="minorHAnsi"/>
          <w:i/>
          <w:sz w:val="16"/>
          <w:szCs w:val="16"/>
          <w:lang w:eastAsia="ar-SA"/>
        </w:rPr>
      </w:pPr>
      <w:r w:rsidRPr="0090433B">
        <w:rPr>
          <w:rFonts w:eastAsia="Times New Roman" w:cstheme="minorHAnsi"/>
          <w:i/>
          <w:sz w:val="16"/>
          <w:szCs w:val="16"/>
          <w:lang w:eastAsia="ar-SA"/>
        </w:rPr>
        <w:t>(nazwa (firma) dokładny adres Wykonawcy/Wykonawców)</w:t>
      </w:r>
    </w:p>
    <w:p w14:paraId="00996B87" w14:textId="77777777" w:rsidR="00DE228A" w:rsidRPr="0090433B" w:rsidRDefault="00DE228A" w:rsidP="00DE228A">
      <w:pPr>
        <w:tabs>
          <w:tab w:val="left" w:leader="dot" w:pos="9072"/>
        </w:tabs>
        <w:suppressAutoHyphens/>
        <w:spacing w:after="0" w:line="240" w:lineRule="auto"/>
        <w:ind w:right="-1"/>
        <w:jc w:val="center"/>
        <w:rPr>
          <w:rFonts w:eastAsia="Times New Roman" w:cstheme="minorHAnsi"/>
          <w:i/>
          <w:sz w:val="16"/>
          <w:szCs w:val="16"/>
          <w:lang w:eastAsia="ar-SA"/>
        </w:rPr>
      </w:pPr>
      <w:r w:rsidRPr="0090433B">
        <w:rPr>
          <w:rFonts w:eastAsia="Times New Roman" w:cstheme="minorHAnsi"/>
          <w:i/>
          <w:sz w:val="16"/>
          <w:szCs w:val="16"/>
          <w:lang w:eastAsia="ar-SA"/>
        </w:rPr>
        <w:t>(w przypadku składania oferty przez podmioty występujące wspólnie podać nazwy(firmy) i dokładne adresy wszystkich wspólników spółki cywilnej lub członków konsorcjum)</w:t>
      </w:r>
    </w:p>
    <w:p w14:paraId="18BED7DD" w14:textId="77777777" w:rsidR="00DE228A" w:rsidRPr="0090433B"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6C6BE724" w14:textId="77777777" w:rsidR="00DE228A" w:rsidRPr="0090433B" w:rsidRDefault="00DE228A" w:rsidP="00BE560D">
      <w:pPr>
        <w:numPr>
          <w:ilvl w:val="0"/>
          <w:numId w:val="9"/>
        </w:numPr>
        <w:tabs>
          <w:tab w:val="num" w:pos="426"/>
        </w:tabs>
        <w:suppressAutoHyphens/>
        <w:spacing w:before="360" w:after="120" w:line="360" w:lineRule="auto"/>
        <w:ind w:left="425" w:hanging="425"/>
        <w:jc w:val="both"/>
        <w:rPr>
          <w:rFonts w:eastAsia="Times New Roman" w:cstheme="minorHAnsi"/>
          <w:lang w:eastAsia="ar-SA"/>
        </w:rPr>
      </w:pPr>
      <w:r w:rsidRPr="0090433B">
        <w:rPr>
          <w:rFonts w:eastAsia="Times New Roman" w:cstheme="minorHAnsi"/>
          <w:b/>
          <w:lang w:eastAsia="ar-SA"/>
        </w:rPr>
        <w:t>Oświadczam/y,</w:t>
      </w:r>
      <w:r w:rsidRPr="0090433B">
        <w:rPr>
          <w:rFonts w:eastAsia="Times New Roman" w:cstheme="minorHAnsi"/>
          <w:lang w:eastAsia="ar-SA"/>
        </w:rPr>
        <w:t xml:space="preserve"> że zapoznałem/liśmy się z wymaganiami Zamawiającego, dotyczącymi przedmiotu zamówien</w:t>
      </w:r>
      <w:r w:rsidR="006B7346" w:rsidRPr="0090433B">
        <w:rPr>
          <w:rFonts w:eastAsia="Times New Roman" w:cstheme="minorHAnsi"/>
          <w:lang w:eastAsia="ar-SA"/>
        </w:rPr>
        <w:t xml:space="preserve">ia, zamieszczonymi w Ogłoszeniu </w:t>
      </w:r>
      <w:r w:rsidRPr="0090433B">
        <w:rPr>
          <w:rFonts w:eastAsia="Times New Roman" w:cstheme="minorHAnsi"/>
          <w:lang w:eastAsia="ar-SA"/>
        </w:rPr>
        <w:t>wraz z załącznikami i nie wnoszę/wnosimy do nich żadnych zastrzeżeń.</w:t>
      </w:r>
    </w:p>
    <w:p w14:paraId="028F3BB7" w14:textId="7454343C" w:rsidR="00884BD7" w:rsidRPr="0090433B" w:rsidRDefault="00884BD7" w:rsidP="00BE560D">
      <w:pPr>
        <w:numPr>
          <w:ilvl w:val="2"/>
          <w:numId w:val="28"/>
        </w:numPr>
        <w:suppressAutoHyphens/>
        <w:spacing w:before="120" w:after="240" w:line="276" w:lineRule="auto"/>
        <w:ind w:left="360"/>
        <w:jc w:val="both"/>
        <w:rPr>
          <w:rFonts w:eastAsia="Times New Roman" w:cstheme="minorHAnsi"/>
          <w:lang w:eastAsia="ar-SA"/>
        </w:rPr>
      </w:pPr>
      <w:r w:rsidRPr="0090433B">
        <w:rPr>
          <w:rFonts w:eastAsia="Times New Roman" w:cstheme="minorHAnsi"/>
          <w:b/>
          <w:sz w:val="20"/>
          <w:lang w:eastAsia="ar-SA"/>
        </w:rPr>
        <w:t>SKŁADAMY OFERTĘ</w:t>
      </w:r>
      <w:r w:rsidRPr="0090433B">
        <w:rPr>
          <w:rFonts w:eastAsia="Times New Roman" w:cstheme="minorHAnsi"/>
          <w:sz w:val="20"/>
          <w:lang w:eastAsia="ar-SA"/>
        </w:rPr>
        <w:t xml:space="preserve"> </w:t>
      </w:r>
      <w:r w:rsidRPr="0090433B">
        <w:rPr>
          <w:rFonts w:eastAsia="Times New Roman" w:cstheme="minorHAnsi"/>
          <w:lang w:eastAsia="ar-SA"/>
        </w:rPr>
        <w:t>na wykonanie przedmiotu zamówienia zgodnie z Ogłoszenie i wymienionymi</w:t>
      </w:r>
      <w:r w:rsidR="0048561F">
        <w:rPr>
          <w:rFonts w:eastAsia="Times New Roman" w:cstheme="minorHAnsi"/>
          <w:lang w:eastAsia="ar-SA"/>
        </w:rPr>
        <w:br/>
      </w:r>
      <w:r w:rsidRPr="0090433B">
        <w:rPr>
          <w:rFonts w:eastAsia="Times New Roman" w:cstheme="minorHAnsi"/>
          <w:lang w:eastAsia="ar-SA"/>
        </w:rPr>
        <w:t>w nim warunkami.</w:t>
      </w:r>
    </w:p>
    <w:p w14:paraId="4BF29F71" w14:textId="691C4177" w:rsidR="00884BD7" w:rsidRPr="0090433B" w:rsidRDefault="00884BD7" w:rsidP="00BE560D">
      <w:pPr>
        <w:numPr>
          <w:ilvl w:val="2"/>
          <w:numId w:val="28"/>
        </w:numPr>
        <w:suppressAutoHyphens/>
        <w:spacing w:before="120" w:after="240" w:line="360" w:lineRule="auto"/>
        <w:ind w:left="360"/>
        <w:jc w:val="both"/>
        <w:rPr>
          <w:rFonts w:eastAsia="Times New Roman" w:cstheme="minorHAnsi"/>
          <w:sz w:val="20"/>
          <w:lang w:eastAsia="ar-SA"/>
        </w:rPr>
      </w:pPr>
      <w:r w:rsidRPr="0090433B">
        <w:rPr>
          <w:rFonts w:eastAsia="Times New Roman" w:cstheme="minorHAnsi"/>
          <w:b/>
          <w:sz w:val="20"/>
          <w:lang w:eastAsia="ar-SA"/>
        </w:rPr>
        <w:lastRenderedPageBreak/>
        <w:t>OŚWIADCZAMY,</w:t>
      </w:r>
      <w:r w:rsidRPr="0090433B">
        <w:rPr>
          <w:rFonts w:eastAsia="Times New Roman" w:cstheme="minorHAnsi"/>
          <w:sz w:val="20"/>
          <w:lang w:eastAsia="ar-SA"/>
        </w:rPr>
        <w:t xml:space="preserve"> że zapoznaliśmy się z treścią  Ogłoszenia oraz wyjaśnieniami i zmianami Ogłoszenia przekazanymi przez Zamawiającego i uznajemy się za związanych określonymi w nich postanowieniami</w:t>
      </w:r>
      <w:r w:rsidR="009005DE">
        <w:rPr>
          <w:rFonts w:eastAsia="Times New Roman" w:cstheme="minorHAnsi"/>
          <w:sz w:val="20"/>
          <w:lang w:eastAsia="ar-SA"/>
        </w:rPr>
        <w:br/>
      </w:r>
      <w:r w:rsidRPr="0090433B">
        <w:rPr>
          <w:rFonts w:eastAsia="Times New Roman" w:cstheme="minorHAnsi"/>
          <w:sz w:val="20"/>
          <w:lang w:eastAsia="ar-SA"/>
        </w:rPr>
        <w:t>i zasadami postępowania</w:t>
      </w:r>
    </w:p>
    <w:p w14:paraId="35DB823A" w14:textId="77777777" w:rsidR="00884BD7" w:rsidRPr="0090433B" w:rsidRDefault="00884BD7" w:rsidP="00BE560D">
      <w:pPr>
        <w:numPr>
          <w:ilvl w:val="2"/>
          <w:numId w:val="28"/>
        </w:numPr>
        <w:suppressAutoHyphens/>
        <w:spacing w:before="120" w:after="0" w:line="240" w:lineRule="auto"/>
        <w:ind w:left="360"/>
        <w:jc w:val="both"/>
        <w:rPr>
          <w:rFonts w:eastAsia="Times New Roman" w:cstheme="minorHAnsi"/>
          <w:b/>
          <w:sz w:val="18"/>
          <w:szCs w:val="18"/>
          <w:lang w:eastAsia="ar-SA"/>
        </w:rPr>
      </w:pPr>
      <w:r w:rsidRPr="0090433B">
        <w:rPr>
          <w:rFonts w:eastAsia="Times New Roman" w:cstheme="minorHAnsi"/>
          <w:b/>
          <w:iCs/>
          <w:sz w:val="20"/>
          <w:szCs w:val="20"/>
          <w:lang w:eastAsia="ar-SA"/>
        </w:rPr>
        <w:t>OFERUJEMY/</w:t>
      </w:r>
      <w:r w:rsidRPr="0090433B">
        <w:rPr>
          <w:rFonts w:eastAsia="Times New Roman" w:cstheme="minorHAnsi"/>
          <w:iCs/>
          <w:sz w:val="20"/>
          <w:szCs w:val="20"/>
          <w:lang w:eastAsia="ar-SA"/>
        </w:rPr>
        <w:t xml:space="preserve"> </w:t>
      </w:r>
      <w:r w:rsidRPr="0090433B">
        <w:rPr>
          <w:rFonts w:eastAsia="Times New Roman" w:cstheme="minorHAnsi"/>
          <w:sz w:val="20"/>
          <w:szCs w:val="20"/>
          <w:lang w:eastAsia="ar-SA"/>
        </w:rPr>
        <w:t>Oferuję</w:t>
      </w:r>
      <w:r w:rsidRPr="0090433B">
        <w:rPr>
          <w:rFonts w:eastAsia="Arial" w:cstheme="minorHAnsi"/>
          <w:sz w:val="20"/>
          <w:szCs w:val="20"/>
          <w:lang w:eastAsia="ar-SA"/>
        </w:rPr>
        <w:t xml:space="preserve"> </w:t>
      </w:r>
      <w:r w:rsidRPr="0090433B">
        <w:rPr>
          <w:rFonts w:eastAsia="Times New Roman" w:cstheme="minorHAnsi"/>
          <w:sz w:val="20"/>
          <w:szCs w:val="20"/>
          <w:lang w:eastAsia="ar-SA"/>
        </w:rPr>
        <w:t>wykonanie</w:t>
      </w:r>
      <w:r w:rsidRPr="0090433B">
        <w:rPr>
          <w:rFonts w:eastAsia="Arial" w:cstheme="minorHAnsi"/>
          <w:sz w:val="20"/>
          <w:szCs w:val="20"/>
          <w:lang w:eastAsia="ar-SA"/>
        </w:rPr>
        <w:t xml:space="preserve">  przedmiotu zamówienia*:</w:t>
      </w:r>
    </w:p>
    <w:p w14:paraId="411FC330" w14:textId="77777777" w:rsidR="00D96C36" w:rsidRPr="0090433B" w:rsidRDefault="00D96C36" w:rsidP="00D96C36">
      <w:pPr>
        <w:suppressAutoHyphens/>
        <w:spacing w:before="120" w:after="0" w:line="240" w:lineRule="auto"/>
        <w:ind w:left="360"/>
        <w:jc w:val="both"/>
        <w:rPr>
          <w:rFonts w:eastAsia="Times New Roman" w:cstheme="minorHAnsi"/>
          <w:b/>
          <w:sz w:val="18"/>
          <w:szCs w:val="18"/>
          <w:lang w:eastAsia="ar-SA"/>
        </w:rPr>
      </w:pPr>
    </w:p>
    <w:p w14:paraId="7A8FD34A" w14:textId="1F630AFA" w:rsidR="00884BD7" w:rsidRPr="00E04141" w:rsidRDefault="00884BD7" w:rsidP="00884BD7">
      <w:pPr>
        <w:suppressAutoHyphens/>
        <w:spacing w:after="0" w:line="240" w:lineRule="auto"/>
        <w:jc w:val="center"/>
        <w:rPr>
          <w:rFonts w:eastAsia="Times New Roman" w:cstheme="minorHAnsi"/>
          <w:b/>
          <w:bCs/>
          <w:i/>
          <w:iCs/>
          <w:sz w:val="20"/>
          <w:szCs w:val="20"/>
          <w:lang w:eastAsia="ar-SA"/>
        </w:rPr>
      </w:pPr>
      <w:r w:rsidRPr="0090433B">
        <w:rPr>
          <w:rFonts w:eastAsia="Times New Roman" w:cstheme="minorHAnsi"/>
          <w:b/>
          <w:bCs/>
          <w:sz w:val="20"/>
          <w:szCs w:val="20"/>
          <w:lang w:eastAsia="ar-SA"/>
        </w:rPr>
        <w:t>CZĘŚĆ 1:</w:t>
      </w:r>
      <w:r w:rsidR="00E04141">
        <w:rPr>
          <w:rFonts w:eastAsia="Times New Roman" w:cstheme="minorHAnsi"/>
          <w:b/>
          <w:bCs/>
          <w:sz w:val="20"/>
          <w:szCs w:val="20"/>
          <w:lang w:eastAsia="ar-SA"/>
        </w:rPr>
        <w:t xml:space="preserve"> </w:t>
      </w:r>
      <w:bookmarkStart w:id="4" w:name="_Hlk55297367"/>
      <w:r w:rsidR="00E04141">
        <w:rPr>
          <w:rFonts w:eastAsia="Times New Roman" w:cstheme="minorHAnsi"/>
          <w:b/>
          <w:bCs/>
          <w:i/>
          <w:iCs/>
          <w:sz w:val="20"/>
          <w:szCs w:val="20"/>
          <w:lang w:eastAsia="ar-SA"/>
        </w:rPr>
        <w:t>(</w:t>
      </w:r>
      <w:r w:rsidR="00D939A9" w:rsidRPr="00F945BC">
        <w:rPr>
          <w:rFonts w:cstheme="minorHAnsi"/>
          <w:i/>
          <w:iCs/>
        </w:rPr>
        <w:t>Świadczenie usługi ochrony osób, budynków i mienia Hali Sportowo – Widowiskowej „Immobile Łuczniczka” i hali Arena Bydgoszcz oraz terenów przyobiektowych</w:t>
      </w:r>
      <w:r w:rsidR="00D939A9" w:rsidRPr="00F945BC">
        <w:rPr>
          <w:rFonts w:cstheme="minorHAnsi"/>
          <w:i/>
          <w:iCs/>
        </w:rPr>
        <w:br/>
        <w:t xml:space="preserve">w Bydgoszczy w okresie od </w:t>
      </w:r>
      <w:r w:rsidR="00D939A9" w:rsidRPr="00F37505">
        <w:rPr>
          <w:rFonts w:cstheme="minorHAnsi"/>
          <w:i/>
          <w:iCs/>
        </w:rPr>
        <w:t xml:space="preserve">08.01.2021r. do </w:t>
      </w:r>
      <w:r w:rsidR="00003DAB">
        <w:rPr>
          <w:rFonts w:cstheme="minorHAnsi"/>
          <w:i/>
          <w:iCs/>
        </w:rPr>
        <w:t>28</w:t>
      </w:r>
      <w:r w:rsidR="00D939A9" w:rsidRPr="00F37505">
        <w:rPr>
          <w:rFonts w:cstheme="minorHAnsi"/>
          <w:i/>
          <w:iCs/>
        </w:rPr>
        <w:t>.</w:t>
      </w:r>
      <w:r w:rsidR="00003DAB">
        <w:rPr>
          <w:rFonts w:cstheme="minorHAnsi"/>
          <w:i/>
          <w:iCs/>
        </w:rPr>
        <w:t>12</w:t>
      </w:r>
      <w:r w:rsidR="00D939A9" w:rsidRPr="00F37505">
        <w:rPr>
          <w:rFonts w:cstheme="minorHAnsi"/>
          <w:i/>
          <w:iCs/>
        </w:rPr>
        <w:t>.2021r</w:t>
      </w:r>
      <w:r w:rsidR="00BF0C66">
        <w:rPr>
          <w:rFonts w:cstheme="minorHAnsi"/>
          <w:i/>
          <w:iCs/>
        </w:rPr>
        <w:t xml:space="preserve"> do godz. </w:t>
      </w:r>
      <w:r w:rsidR="00003DAB">
        <w:rPr>
          <w:rFonts w:cstheme="minorHAnsi"/>
          <w:i/>
          <w:iCs/>
        </w:rPr>
        <w:t>12</w:t>
      </w:r>
      <w:r w:rsidR="00BF0C66">
        <w:rPr>
          <w:rFonts w:cstheme="minorHAnsi"/>
          <w:i/>
          <w:iCs/>
        </w:rPr>
        <w:t>:00</w:t>
      </w:r>
      <w:r w:rsidR="00E04141">
        <w:rPr>
          <w:rFonts w:eastAsia="Times New Roman" w:cstheme="minorHAnsi"/>
          <w:b/>
          <w:bCs/>
          <w:i/>
          <w:iCs/>
          <w:sz w:val="20"/>
          <w:szCs w:val="20"/>
          <w:lang w:eastAsia="ar-SA"/>
        </w:rPr>
        <w:t>)</w:t>
      </w:r>
      <w:bookmarkEnd w:id="4"/>
    </w:p>
    <w:p w14:paraId="7AA9A954" w14:textId="77777777" w:rsidR="00884BD7" w:rsidRPr="0090433B" w:rsidRDefault="00884BD7" w:rsidP="00BE560D">
      <w:pPr>
        <w:pStyle w:val="Akapitzlist"/>
        <w:numPr>
          <w:ilvl w:val="0"/>
          <w:numId w:val="29"/>
        </w:numPr>
        <w:suppressAutoHyphens/>
        <w:spacing w:before="120" w:after="0" w:line="240" w:lineRule="auto"/>
        <w:rPr>
          <w:rFonts w:eastAsia="Times New Roman" w:cstheme="minorHAnsi"/>
          <w:lang w:eastAsia="ar-SA"/>
        </w:rPr>
      </w:pPr>
      <w:r w:rsidRPr="0090433B">
        <w:rPr>
          <w:rFonts w:eastAsia="Times New Roman" w:cstheme="minorHAnsi"/>
          <w:lang w:eastAsia="ar-SA"/>
        </w:rPr>
        <w:t>miesięczne wynagrodzenie netto ........………… PLN + ..... %VAT</w:t>
      </w:r>
    </w:p>
    <w:p w14:paraId="59D1E7A3" w14:textId="77777777" w:rsidR="00884BD7" w:rsidRPr="0090433B" w:rsidRDefault="00884BD7" w:rsidP="00BE560D">
      <w:pPr>
        <w:numPr>
          <w:ilvl w:val="0"/>
          <w:numId w:val="29"/>
        </w:numPr>
        <w:suppressAutoHyphens/>
        <w:spacing w:before="120" w:after="0" w:line="240" w:lineRule="auto"/>
        <w:jc w:val="both"/>
        <w:rPr>
          <w:rFonts w:eastAsia="Times New Roman" w:cstheme="minorHAnsi"/>
          <w:lang w:eastAsia="ar-SA"/>
        </w:rPr>
      </w:pPr>
      <w:r w:rsidRPr="0090433B">
        <w:rPr>
          <w:rFonts w:eastAsia="Times New Roman" w:cstheme="minorHAnsi"/>
          <w:b/>
          <w:bCs/>
          <w:lang w:eastAsia="ar-SA"/>
        </w:rPr>
        <w:t xml:space="preserve">miesięczne wynagrodzenie brutto </w:t>
      </w:r>
      <w:r w:rsidRPr="0090433B">
        <w:rPr>
          <w:rFonts w:eastAsia="Times New Roman" w:cstheme="minorHAnsi"/>
          <w:lang w:eastAsia="ar-SA"/>
        </w:rPr>
        <w:t>........................................ PLN</w:t>
      </w:r>
    </w:p>
    <w:p w14:paraId="64B0363F" w14:textId="77777777" w:rsidR="00884BD7" w:rsidRPr="0090433B" w:rsidRDefault="00884BD7" w:rsidP="00884BD7">
      <w:pPr>
        <w:suppressAutoHyphens/>
        <w:spacing w:before="120" w:after="0" w:line="240" w:lineRule="auto"/>
        <w:ind w:left="360"/>
        <w:rPr>
          <w:rFonts w:eastAsia="Times New Roman" w:cstheme="minorHAnsi"/>
          <w:bCs/>
          <w:lang w:eastAsia="ar-SA"/>
        </w:rPr>
      </w:pPr>
      <w:r w:rsidRPr="0090433B">
        <w:rPr>
          <w:rFonts w:eastAsia="Times New Roman" w:cstheme="minorHAnsi"/>
          <w:b/>
          <w:bCs/>
          <w:lang w:eastAsia="ar-SA"/>
        </w:rPr>
        <w:t xml:space="preserve">słownie </w:t>
      </w:r>
      <w:r w:rsidRPr="0090433B">
        <w:rPr>
          <w:rFonts w:eastAsia="Times New Roman" w:cstheme="minorHAnsi"/>
          <w:bCs/>
          <w:lang w:eastAsia="ar-SA"/>
        </w:rPr>
        <w:t>.....................................................................................................................</w:t>
      </w:r>
    </w:p>
    <w:p w14:paraId="571E0D84" w14:textId="3CC95814" w:rsidR="00884BD7" w:rsidRPr="0090433B" w:rsidRDefault="00884BD7" w:rsidP="00BE560D">
      <w:pPr>
        <w:numPr>
          <w:ilvl w:val="0"/>
          <w:numId w:val="29"/>
        </w:numPr>
        <w:suppressAutoHyphens/>
        <w:spacing w:before="120" w:after="0" w:line="240" w:lineRule="auto"/>
        <w:jc w:val="both"/>
        <w:rPr>
          <w:rFonts w:eastAsia="Times New Roman" w:cstheme="minorHAnsi"/>
          <w:lang w:eastAsia="ar-SA"/>
        </w:rPr>
      </w:pPr>
      <w:r w:rsidRPr="0090433B">
        <w:rPr>
          <w:rFonts w:eastAsia="Times New Roman" w:cstheme="minorHAnsi"/>
          <w:b/>
          <w:bCs/>
          <w:lang w:eastAsia="ar-SA"/>
        </w:rPr>
        <w:t xml:space="preserve">Ogólna wartość zamówienia w okresie od </w:t>
      </w:r>
      <w:r w:rsidRPr="00F37505">
        <w:rPr>
          <w:rFonts w:eastAsia="Times New Roman" w:cstheme="minorHAnsi"/>
          <w:b/>
          <w:bCs/>
          <w:lang w:eastAsia="ar-SA"/>
        </w:rPr>
        <w:t>0</w:t>
      </w:r>
      <w:r w:rsidR="00234961" w:rsidRPr="00F37505">
        <w:rPr>
          <w:rFonts w:eastAsia="Times New Roman" w:cstheme="minorHAnsi"/>
          <w:b/>
          <w:bCs/>
          <w:lang w:eastAsia="ar-SA"/>
        </w:rPr>
        <w:t>8</w:t>
      </w:r>
      <w:r w:rsidRPr="00F37505">
        <w:rPr>
          <w:rFonts w:eastAsia="Times New Roman" w:cstheme="minorHAnsi"/>
          <w:b/>
          <w:bCs/>
          <w:lang w:eastAsia="ar-SA"/>
        </w:rPr>
        <w:t>.01.20</w:t>
      </w:r>
      <w:r w:rsidR="00234961" w:rsidRPr="00F37505">
        <w:rPr>
          <w:rFonts w:eastAsia="Times New Roman" w:cstheme="minorHAnsi"/>
          <w:b/>
          <w:bCs/>
          <w:lang w:eastAsia="ar-SA"/>
        </w:rPr>
        <w:t>21</w:t>
      </w:r>
      <w:r w:rsidRPr="00F37505">
        <w:rPr>
          <w:rFonts w:eastAsia="Times New Roman" w:cstheme="minorHAnsi"/>
          <w:b/>
          <w:bCs/>
          <w:lang w:eastAsia="ar-SA"/>
        </w:rPr>
        <w:t xml:space="preserve"> r. do </w:t>
      </w:r>
      <w:r w:rsidR="005D1B96">
        <w:rPr>
          <w:rFonts w:eastAsia="Times New Roman" w:cstheme="minorHAnsi"/>
          <w:b/>
          <w:bCs/>
          <w:lang w:eastAsia="ar-SA"/>
        </w:rPr>
        <w:t>28</w:t>
      </w:r>
      <w:r w:rsidRPr="00F37505">
        <w:rPr>
          <w:rFonts w:eastAsia="Times New Roman" w:cstheme="minorHAnsi"/>
          <w:b/>
          <w:bCs/>
          <w:lang w:eastAsia="ar-SA"/>
        </w:rPr>
        <w:t>.</w:t>
      </w:r>
      <w:r w:rsidR="00387736" w:rsidRPr="00F37505">
        <w:rPr>
          <w:rFonts w:eastAsia="Times New Roman" w:cstheme="minorHAnsi"/>
          <w:b/>
          <w:bCs/>
          <w:lang w:eastAsia="ar-SA"/>
        </w:rPr>
        <w:t>12</w:t>
      </w:r>
      <w:r w:rsidRPr="00F37505">
        <w:rPr>
          <w:rFonts w:eastAsia="Times New Roman" w:cstheme="minorHAnsi"/>
          <w:b/>
          <w:bCs/>
          <w:lang w:eastAsia="ar-SA"/>
        </w:rPr>
        <w:t>.202</w:t>
      </w:r>
      <w:r w:rsidR="00387736" w:rsidRPr="00F37505">
        <w:rPr>
          <w:rFonts w:eastAsia="Times New Roman" w:cstheme="minorHAnsi"/>
          <w:b/>
          <w:bCs/>
          <w:lang w:eastAsia="ar-SA"/>
        </w:rPr>
        <w:t>1</w:t>
      </w:r>
      <w:r w:rsidRPr="00F37505">
        <w:rPr>
          <w:rFonts w:eastAsia="Times New Roman" w:cstheme="minorHAnsi"/>
          <w:b/>
          <w:bCs/>
          <w:lang w:eastAsia="ar-SA"/>
        </w:rPr>
        <w:t xml:space="preserve"> r</w:t>
      </w:r>
      <w:r w:rsidRPr="0090433B">
        <w:rPr>
          <w:rFonts w:eastAsia="Times New Roman" w:cstheme="minorHAnsi"/>
          <w:b/>
          <w:bCs/>
          <w:lang w:eastAsia="ar-SA"/>
        </w:rPr>
        <w:t>.</w:t>
      </w:r>
      <w:r w:rsidR="005D1B96">
        <w:rPr>
          <w:rFonts w:eastAsia="Times New Roman" w:cstheme="minorHAnsi"/>
          <w:b/>
          <w:bCs/>
          <w:lang w:eastAsia="ar-SA"/>
        </w:rPr>
        <w:t xml:space="preserve"> do godz. 12:00</w:t>
      </w:r>
      <w:r w:rsidRPr="0090433B">
        <w:rPr>
          <w:rFonts w:eastAsia="Times New Roman" w:cstheme="minorHAnsi"/>
          <w:b/>
          <w:bCs/>
          <w:lang w:eastAsia="ar-SA"/>
        </w:rPr>
        <w:t xml:space="preserve"> wynosi:</w:t>
      </w:r>
    </w:p>
    <w:p w14:paraId="36F959BE" w14:textId="77777777" w:rsidR="00884BD7" w:rsidRPr="0090433B" w:rsidRDefault="00884BD7" w:rsidP="00884BD7">
      <w:pPr>
        <w:suppressAutoHyphens/>
        <w:spacing w:before="120" w:after="0" w:line="240" w:lineRule="auto"/>
        <w:ind w:left="360"/>
        <w:rPr>
          <w:rFonts w:eastAsia="Times New Roman" w:cstheme="minorHAnsi"/>
          <w:lang w:eastAsia="ar-SA"/>
        </w:rPr>
      </w:pPr>
      <w:r w:rsidRPr="0090433B">
        <w:rPr>
          <w:rFonts w:eastAsia="Times New Roman" w:cstheme="minorHAnsi"/>
          <w:lang w:eastAsia="ar-SA"/>
        </w:rPr>
        <w:t>wartość netto ................................... PLN + ............. % VAT</w:t>
      </w:r>
    </w:p>
    <w:p w14:paraId="16F4B13B" w14:textId="77777777" w:rsidR="00884BD7" w:rsidRPr="0090433B" w:rsidRDefault="00884BD7" w:rsidP="00884BD7">
      <w:pPr>
        <w:suppressAutoHyphens/>
        <w:spacing w:before="120" w:after="0" w:line="240" w:lineRule="auto"/>
        <w:ind w:left="360"/>
        <w:rPr>
          <w:rFonts w:eastAsia="Times New Roman" w:cstheme="minorHAnsi"/>
          <w:b/>
          <w:bCs/>
          <w:lang w:eastAsia="ar-SA"/>
        </w:rPr>
      </w:pPr>
      <w:r w:rsidRPr="0090433B">
        <w:rPr>
          <w:rFonts w:eastAsia="Times New Roman" w:cstheme="minorHAnsi"/>
          <w:b/>
          <w:bCs/>
          <w:lang w:eastAsia="ar-SA"/>
        </w:rPr>
        <w:t>wartość brutto ............................................. PLN</w:t>
      </w:r>
    </w:p>
    <w:p w14:paraId="443FEACB" w14:textId="77777777" w:rsidR="00884BD7" w:rsidRPr="0090433B" w:rsidRDefault="00884BD7" w:rsidP="00884BD7">
      <w:pPr>
        <w:suppressAutoHyphens/>
        <w:spacing w:before="120" w:after="0" w:line="240" w:lineRule="auto"/>
        <w:ind w:left="360"/>
        <w:rPr>
          <w:rFonts w:eastAsia="Times New Roman" w:cstheme="minorHAnsi"/>
          <w:bCs/>
          <w:lang w:eastAsia="ar-SA"/>
        </w:rPr>
      </w:pPr>
      <w:r w:rsidRPr="0090433B">
        <w:rPr>
          <w:rFonts w:eastAsia="Times New Roman" w:cstheme="minorHAnsi"/>
          <w:b/>
          <w:bCs/>
          <w:lang w:eastAsia="ar-SA"/>
        </w:rPr>
        <w:t xml:space="preserve">słownie </w:t>
      </w:r>
      <w:r w:rsidRPr="0090433B">
        <w:rPr>
          <w:rFonts w:eastAsia="Times New Roman" w:cstheme="minorHAnsi"/>
          <w:bCs/>
          <w:lang w:eastAsia="ar-SA"/>
        </w:rPr>
        <w:t>.....................................................................................................................</w:t>
      </w:r>
      <w:r w:rsidR="00D96C36" w:rsidRPr="0090433B">
        <w:rPr>
          <w:rFonts w:eastAsia="Times New Roman" w:cstheme="minorHAnsi"/>
          <w:bCs/>
          <w:lang w:eastAsia="ar-SA"/>
        </w:rPr>
        <w:t>.........</w:t>
      </w:r>
    </w:p>
    <w:p w14:paraId="631F36B9" w14:textId="77777777" w:rsidR="00884BD7" w:rsidRPr="0090433B" w:rsidRDefault="00884BD7" w:rsidP="00884BD7">
      <w:pPr>
        <w:suppressAutoHyphens/>
        <w:spacing w:before="120" w:after="0" w:line="240" w:lineRule="auto"/>
        <w:ind w:left="360"/>
        <w:rPr>
          <w:rFonts w:eastAsia="Times New Roman" w:cstheme="minorHAnsi"/>
          <w:lang w:eastAsia="ar-SA"/>
        </w:rPr>
      </w:pPr>
      <w:r w:rsidRPr="0090433B">
        <w:rPr>
          <w:rFonts w:eastAsia="Times New Roman" w:cstheme="minorHAnsi"/>
          <w:lang w:eastAsia="ar-SA"/>
        </w:rPr>
        <w:t>* zaokrąglić do 2 miejsc po przecinku</w:t>
      </w:r>
    </w:p>
    <w:p w14:paraId="3F835443" w14:textId="77777777" w:rsidR="00884BD7" w:rsidRPr="0090433B" w:rsidRDefault="00884BD7" w:rsidP="00884BD7">
      <w:pPr>
        <w:suppressAutoHyphens/>
        <w:spacing w:before="60" w:after="60" w:line="240" w:lineRule="auto"/>
        <w:rPr>
          <w:rFonts w:eastAsia="Arial" w:cstheme="minorHAnsi"/>
          <w:bCs/>
          <w:lang w:eastAsia="ar-SA"/>
        </w:rPr>
      </w:pPr>
    </w:p>
    <w:p w14:paraId="2C446E40" w14:textId="148624D7" w:rsidR="00884BD7" w:rsidRPr="0090433B" w:rsidRDefault="00884BD7" w:rsidP="00884BD7">
      <w:pPr>
        <w:suppressAutoHyphens/>
        <w:spacing w:before="60" w:after="60" w:line="240" w:lineRule="auto"/>
        <w:jc w:val="center"/>
        <w:rPr>
          <w:rFonts w:eastAsia="Arial" w:cstheme="minorHAnsi"/>
          <w:b/>
          <w:lang w:eastAsia="ar-SA"/>
        </w:rPr>
      </w:pPr>
      <w:r w:rsidRPr="0090433B">
        <w:rPr>
          <w:rFonts w:eastAsia="Arial" w:cstheme="minorHAnsi"/>
          <w:b/>
          <w:bCs/>
          <w:lang w:eastAsia="ar-SA"/>
        </w:rPr>
        <w:t>CZĘŚĆ 2:</w:t>
      </w:r>
      <w:r w:rsidR="00417699" w:rsidRPr="00417699">
        <w:rPr>
          <w:rFonts w:eastAsia="Times New Roman" w:cstheme="minorHAnsi"/>
          <w:b/>
          <w:bCs/>
          <w:i/>
          <w:iCs/>
          <w:sz w:val="20"/>
          <w:szCs w:val="20"/>
          <w:lang w:eastAsia="ar-SA"/>
        </w:rPr>
        <w:t xml:space="preserve"> </w:t>
      </w:r>
      <w:r w:rsidR="00417699">
        <w:rPr>
          <w:rFonts w:eastAsia="Times New Roman" w:cstheme="minorHAnsi"/>
          <w:b/>
          <w:bCs/>
          <w:i/>
          <w:iCs/>
          <w:sz w:val="20"/>
          <w:szCs w:val="20"/>
          <w:lang w:eastAsia="ar-SA"/>
        </w:rPr>
        <w:t>(</w:t>
      </w:r>
      <w:r w:rsidR="00065915" w:rsidRPr="007B53ED">
        <w:rPr>
          <w:rFonts w:cstheme="minorHAnsi"/>
          <w:i/>
          <w:iCs/>
        </w:rPr>
        <w:t>Świadczenie usługi ochrony osób, budynków i mienia Bydgoskiego Centrum Sportu – kompleks Sportowy Zawisza oraz terenów przyobiektowych zlokalizowanych przy ul. Gdańskiej 163</w:t>
      </w:r>
      <w:r w:rsidR="00316D1E">
        <w:rPr>
          <w:rFonts w:cstheme="minorHAnsi"/>
          <w:i/>
          <w:iCs/>
        </w:rPr>
        <w:br/>
      </w:r>
      <w:r w:rsidR="00065915" w:rsidRPr="007B53ED">
        <w:rPr>
          <w:rFonts w:cstheme="minorHAnsi"/>
          <w:i/>
          <w:iCs/>
        </w:rPr>
        <w:t>w Bydgoszczy</w:t>
      </w:r>
      <w:r w:rsidR="00065915" w:rsidRPr="007B53ED">
        <w:rPr>
          <w:rFonts w:cstheme="minorHAnsi"/>
        </w:rPr>
        <w:t xml:space="preserve"> w okresie od </w:t>
      </w:r>
      <w:r w:rsidR="00065915" w:rsidRPr="00F37505">
        <w:rPr>
          <w:rFonts w:cstheme="minorHAnsi"/>
        </w:rPr>
        <w:t>0</w:t>
      </w:r>
      <w:r w:rsidR="002463FD">
        <w:rPr>
          <w:rFonts w:cstheme="minorHAnsi"/>
        </w:rPr>
        <w:t>7</w:t>
      </w:r>
      <w:r w:rsidR="00065915" w:rsidRPr="00F37505">
        <w:rPr>
          <w:rFonts w:cstheme="minorHAnsi"/>
        </w:rPr>
        <w:t>. 01.2021r.</w:t>
      </w:r>
      <w:r w:rsidR="002463FD">
        <w:rPr>
          <w:rFonts w:cstheme="minorHAnsi"/>
        </w:rPr>
        <w:t xml:space="preserve"> od godz. 08:00</w:t>
      </w:r>
      <w:r w:rsidR="00065915" w:rsidRPr="00F37505">
        <w:rPr>
          <w:rFonts w:cstheme="minorHAnsi"/>
        </w:rPr>
        <w:t xml:space="preserve"> do </w:t>
      </w:r>
      <w:r w:rsidR="008D35F0">
        <w:rPr>
          <w:rFonts w:cstheme="minorHAnsi"/>
        </w:rPr>
        <w:t>28</w:t>
      </w:r>
      <w:r w:rsidR="00065915" w:rsidRPr="00F37505">
        <w:rPr>
          <w:rFonts w:cstheme="minorHAnsi"/>
        </w:rPr>
        <w:t>.12.2021r.</w:t>
      </w:r>
      <w:r w:rsidR="008D35F0">
        <w:rPr>
          <w:rFonts w:cstheme="minorHAnsi"/>
        </w:rPr>
        <w:t>do godz. 12:00</w:t>
      </w:r>
      <w:r w:rsidR="00417699" w:rsidRPr="00F37505">
        <w:rPr>
          <w:rFonts w:eastAsia="Times New Roman" w:cstheme="minorHAnsi"/>
          <w:b/>
          <w:bCs/>
          <w:i/>
          <w:iCs/>
          <w:sz w:val="20"/>
          <w:szCs w:val="20"/>
          <w:lang w:eastAsia="ar-SA"/>
        </w:rPr>
        <w:t>)</w:t>
      </w:r>
    </w:p>
    <w:p w14:paraId="584653E8" w14:textId="77777777" w:rsidR="00884BD7" w:rsidRPr="0090433B" w:rsidRDefault="00884BD7" w:rsidP="00BE560D">
      <w:pPr>
        <w:pStyle w:val="Akapitzlist"/>
        <w:numPr>
          <w:ilvl w:val="0"/>
          <w:numId w:val="30"/>
        </w:numPr>
        <w:suppressAutoHyphens/>
        <w:spacing w:before="120" w:after="0" w:line="240" w:lineRule="auto"/>
        <w:rPr>
          <w:rFonts w:eastAsia="Times New Roman" w:cstheme="minorHAnsi"/>
          <w:lang w:eastAsia="ar-SA"/>
        </w:rPr>
      </w:pPr>
      <w:r w:rsidRPr="0090433B">
        <w:rPr>
          <w:rFonts w:eastAsia="Times New Roman" w:cstheme="minorHAnsi"/>
          <w:lang w:eastAsia="ar-SA"/>
        </w:rPr>
        <w:t>miesięczne wynagrodzenie netto ........………… PLN + ..... %VAT</w:t>
      </w:r>
    </w:p>
    <w:p w14:paraId="1D0DD023" w14:textId="77777777" w:rsidR="00884BD7" w:rsidRPr="0090433B" w:rsidRDefault="00884BD7" w:rsidP="00BE560D">
      <w:pPr>
        <w:numPr>
          <w:ilvl w:val="0"/>
          <w:numId w:val="30"/>
        </w:numPr>
        <w:suppressAutoHyphens/>
        <w:spacing w:before="120" w:after="0" w:line="240" w:lineRule="auto"/>
        <w:jc w:val="both"/>
        <w:rPr>
          <w:rFonts w:eastAsia="Times New Roman" w:cstheme="minorHAnsi"/>
          <w:lang w:eastAsia="ar-SA"/>
        </w:rPr>
      </w:pPr>
      <w:r w:rsidRPr="0090433B">
        <w:rPr>
          <w:rFonts w:eastAsia="Times New Roman" w:cstheme="minorHAnsi"/>
          <w:b/>
          <w:bCs/>
          <w:lang w:eastAsia="ar-SA"/>
        </w:rPr>
        <w:t xml:space="preserve">miesięczne wynagrodzenie brutto </w:t>
      </w:r>
      <w:r w:rsidRPr="0090433B">
        <w:rPr>
          <w:rFonts w:eastAsia="Times New Roman" w:cstheme="minorHAnsi"/>
          <w:lang w:eastAsia="ar-SA"/>
        </w:rPr>
        <w:t>........................................ PLN</w:t>
      </w:r>
    </w:p>
    <w:p w14:paraId="35F694EC" w14:textId="77777777" w:rsidR="00884BD7" w:rsidRPr="0090433B" w:rsidRDefault="00884BD7" w:rsidP="00884BD7">
      <w:pPr>
        <w:suppressAutoHyphens/>
        <w:spacing w:before="120" w:after="0" w:line="240" w:lineRule="auto"/>
        <w:ind w:left="360"/>
        <w:rPr>
          <w:rFonts w:eastAsia="Times New Roman" w:cstheme="minorHAnsi"/>
          <w:bCs/>
          <w:lang w:eastAsia="ar-SA"/>
        </w:rPr>
      </w:pPr>
      <w:r w:rsidRPr="0090433B">
        <w:rPr>
          <w:rFonts w:eastAsia="Times New Roman" w:cstheme="minorHAnsi"/>
          <w:b/>
          <w:bCs/>
          <w:lang w:eastAsia="ar-SA"/>
        </w:rPr>
        <w:t xml:space="preserve">słownie </w:t>
      </w:r>
      <w:r w:rsidRPr="0090433B">
        <w:rPr>
          <w:rFonts w:eastAsia="Times New Roman" w:cstheme="minorHAnsi"/>
          <w:bCs/>
          <w:lang w:eastAsia="ar-SA"/>
        </w:rPr>
        <w:t>.....................................................................................................................</w:t>
      </w:r>
    </w:p>
    <w:p w14:paraId="4FBC0324" w14:textId="5136AC28" w:rsidR="00884BD7" w:rsidRPr="0090433B" w:rsidRDefault="00884BD7" w:rsidP="00BE560D">
      <w:pPr>
        <w:numPr>
          <w:ilvl w:val="0"/>
          <w:numId w:val="30"/>
        </w:numPr>
        <w:suppressAutoHyphens/>
        <w:spacing w:before="120" w:after="0" w:line="240" w:lineRule="auto"/>
        <w:jc w:val="both"/>
        <w:rPr>
          <w:rFonts w:eastAsia="Times New Roman" w:cstheme="minorHAnsi"/>
          <w:lang w:eastAsia="ar-SA"/>
        </w:rPr>
      </w:pPr>
      <w:r w:rsidRPr="0090433B">
        <w:rPr>
          <w:rFonts w:eastAsia="Times New Roman" w:cstheme="minorHAnsi"/>
          <w:b/>
          <w:bCs/>
          <w:lang w:eastAsia="ar-SA"/>
        </w:rPr>
        <w:t xml:space="preserve">Ogólna wartość zamówienia w okresie od </w:t>
      </w:r>
      <w:r w:rsidRPr="00F37505">
        <w:rPr>
          <w:rFonts w:eastAsia="Times New Roman" w:cstheme="minorHAnsi"/>
          <w:b/>
          <w:bCs/>
          <w:lang w:eastAsia="ar-SA"/>
        </w:rPr>
        <w:t>0</w:t>
      </w:r>
      <w:r w:rsidR="006824D1">
        <w:rPr>
          <w:rFonts w:eastAsia="Times New Roman" w:cstheme="minorHAnsi"/>
          <w:b/>
          <w:bCs/>
          <w:lang w:eastAsia="ar-SA"/>
        </w:rPr>
        <w:t>7</w:t>
      </w:r>
      <w:r w:rsidRPr="00F37505">
        <w:rPr>
          <w:rFonts w:eastAsia="Times New Roman" w:cstheme="minorHAnsi"/>
          <w:b/>
          <w:bCs/>
          <w:lang w:eastAsia="ar-SA"/>
        </w:rPr>
        <w:t>.01.20</w:t>
      </w:r>
      <w:r w:rsidR="00DC5C8A" w:rsidRPr="00F37505">
        <w:rPr>
          <w:rFonts w:eastAsia="Times New Roman" w:cstheme="minorHAnsi"/>
          <w:b/>
          <w:bCs/>
          <w:lang w:eastAsia="ar-SA"/>
        </w:rPr>
        <w:t>21</w:t>
      </w:r>
      <w:r w:rsidRPr="00F37505">
        <w:rPr>
          <w:rFonts w:eastAsia="Times New Roman" w:cstheme="minorHAnsi"/>
          <w:b/>
          <w:bCs/>
          <w:lang w:eastAsia="ar-SA"/>
        </w:rPr>
        <w:t xml:space="preserve"> r.</w:t>
      </w:r>
      <w:r w:rsidR="006824D1">
        <w:rPr>
          <w:rFonts w:eastAsia="Times New Roman" w:cstheme="minorHAnsi"/>
          <w:b/>
          <w:bCs/>
          <w:lang w:eastAsia="ar-SA"/>
        </w:rPr>
        <w:t xml:space="preserve"> od godz. 08:00</w:t>
      </w:r>
      <w:r w:rsidRPr="00F37505">
        <w:rPr>
          <w:rFonts w:eastAsia="Times New Roman" w:cstheme="minorHAnsi"/>
          <w:b/>
          <w:bCs/>
          <w:lang w:eastAsia="ar-SA"/>
        </w:rPr>
        <w:t xml:space="preserve"> do </w:t>
      </w:r>
      <w:r w:rsidR="006824D1">
        <w:rPr>
          <w:rFonts w:eastAsia="Times New Roman" w:cstheme="minorHAnsi"/>
          <w:b/>
          <w:bCs/>
          <w:lang w:eastAsia="ar-SA"/>
        </w:rPr>
        <w:t>28</w:t>
      </w:r>
      <w:r w:rsidRPr="00F37505">
        <w:rPr>
          <w:rFonts w:eastAsia="Times New Roman" w:cstheme="minorHAnsi"/>
          <w:b/>
          <w:bCs/>
          <w:lang w:eastAsia="ar-SA"/>
        </w:rPr>
        <w:t>.</w:t>
      </w:r>
      <w:r w:rsidR="005E1D04" w:rsidRPr="00F37505">
        <w:rPr>
          <w:rFonts w:eastAsia="Times New Roman" w:cstheme="minorHAnsi"/>
          <w:b/>
          <w:bCs/>
          <w:lang w:eastAsia="ar-SA"/>
        </w:rPr>
        <w:t>12</w:t>
      </w:r>
      <w:r w:rsidRPr="00F37505">
        <w:rPr>
          <w:rFonts w:eastAsia="Times New Roman" w:cstheme="minorHAnsi"/>
          <w:b/>
          <w:bCs/>
          <w:lang w:eastAsia="ar-SA"/>
        </w:rPr>
        <w:t>.202</w:t>
      </w:r>
      <w:r w:rsidR="005E1D04" w:rsidRPr="00F37505">
        <w:rPr>
          <w:rFonts w:eastAsia="Times New Roman" w:cstheme="minorHAnsi"/>
          <w:b/>
          <w:bCs/>
          <w:lang w:eastAsia="ar-SA"/>
        </w:rPr>
        <w:t>1</w:t>
      </w:r>
      <w:r w:rsidRPr="00F37505">
        <w:rPr>
          <w:rFonts w:eastAsia="Times New Roman" w:cstheme="minorHAnsi"/>
          <w:b/>
          <w:bCs/>
          <w:lang w:eastAsia="ar-SA"/>
        </w:rPr>
        <w:t xml:space="preserve"> r.</w:t>
      </w:r>
      <w:r w:rsidR="006824D1">
        <w:rPr>
          <w:rFonts w:eastAsia="Times New Roman" w:cstheme="minorHAnsi"/>
          <w:b/>
          <w:bCs/>
          <w:lang w:eastAsia="ar-SA"/>
        </w:rPr>
        <w:t xml:space="preserve"> do godz. 12:00</w:t>
      </w:r>
      <w:r w:rsidRPr="00F37505">
        <w:rPr>
          <w:rFonts w:eastAsia="Times New Roman" w:cstheme="minorHAnsi"/>
          <w:b/>
          <w:bCs/>
          <w:lang w:eastAsia="ar-SA"/>
        </w:rPr>
        <w:t xml:space="preserve"> </w:t>
      </w:r>
      <w:r w:rsidRPr="0090433B">
        <w:rPr>
          <w:rFonts w:eastAsia="Times New Roman" w:cstheme="minorHAnsi"/>
          <w:b/>
          <w:bCs/>
          <w:lang w:eastAsia="ar-SA"/>
        </w:rPr>
        <w:t>wynosi:</w:t>
      </w:r>
    </w:p>
    <w:p w14:paraId="7AD15B02" w14:textId="77777777" w:rsidR="00884BD7" w:rsidRPr="0090433B" w:rsidRDefault="00884BD7" w:rsidP="00884BD7">
      <w:pPr>
        <w:suppressAutoHyphens/>
        <w:spacing w:before="120" w:after="0" w:line="240" w:lineRule="auto"/>
        <w:ind w:left="360"/>
        <w:rPr>
          <w:rFonts w:eastAsia="Times New Roman" w:cstheme="minorHAnsi"/>
          <w:lang w:eastAsia="ar-SA"/>
        </w:rPr>
      </w:pPr>
      <w:r w:rsidRPr="0090433B">
        <w:rPr>
          <w:rFonts w:eastAsia="Times New Roman" w:cstheme="minorHAnsi"/>
          <w:lang w:eastAsia="ar-SA"/>
        </w:rPr>
        <w:t>wartość netto ................................... PLN + ............. % VAT</w:t>
      </w:r>
    </w:p>
    <w:p w14:paraId="4C9D6140" w14:textId="77777777" w:rsidR="00884BD7" w:rsidRPr="0090433B" w:rsidRDefault="00884BD7" w:rsidP="00884BD7">
      <w:pPr>
        <w:suppressAutoHyphens/>
        <w:spacing w:before="120" w:after="0" w:line="240" w:lineRule="auto"/>
        <w:ind w:left="360"/>
        <w:rPr>
          <w:rFonts w:eastAsia="Times New Roman" w:cstheme="minorHAnsi"/>
          <w:b/>
          <w:bCs/>
          <w:lang w:eastAsia="ar-SA"/>
        </w:rPr>
      </w:pPr>
      <w:r w:rsidRPr="0090433B">
        <w:rPr>
          <w:rFonts w:eastAsia="Times New Roman" w:cstheme="minorHAnsi"/>
          <w:b/>
          <w:bCs/>
          <w:lang w:eastAsia="ar-SA"/>
        </w:rPr>
        <w:t>wartość brutto ............................................. PLN</w:t>
      </w:r>
    </w:p>
    <w:p w14:paraId="4CA8A21A" w14:textId="77777777" w:rsidR="00884BD7" w:rsidRPr="0090433B" w:rsidRDefault="00884BD7" w:rsidP="00884BD7">
      <w:pPr>
        <w:suppressAutoHyphens/>
        <w:spacing w:before="120" w:after="0" w:line="240" w:lineRule="auto"/>
        <w:ind w:left="360"/>
        <w:rPr>
          <w:rFonts w:eastAsia="Times New Roman" w:cstheme="minorHAnsi"/>
          <w:bCs/>
          <w:lang w:eastAsia="ar-SA"/>
        </w:rPr>
      </w:pPr>
      <w:r w:rsidRPr="0090433B">
        <w:rPr>
          <w:rFonts w:eastAsia="Times New Roman" w:cstheme="minorHAnsi"/>
          <w:b/>
          <w:bCs/>
          <w:lang w:eastAsia="ar-SA"/>
        </w:rPr>
        <w:t xml:space="preserve">słownie </w:t>
      </w:r>
      <w:r w:rsidRPr="0090433B">
        <w:rPr>
          <w:rFonts w:eastAsia="Times New Roman" w:cstheme="minorHAnsi"/>
          <w:bCs/>
          <w:lang w:eastAsia="ar-SA"/>
        </w:rPr>
        <w:t>.....................................................................................................................</w:t>
      </w:r>
    </w:p>
    <w:p w14:paraId="7C5F8EB7" w14:textId="77777777" w:rsidR="00884BD7" w:rsidRPr="0090433B" w:rsidRDefault="00884BD7" w:rsidP="00884BD7">
      <w:pPr>
        <w:suppressAutoHyphens/>
        <w:spacing w:before="120" w:after="0" w:line="240" w:lineRule="auto"/>
        <w:ind w:left="360"/>
        <w:rPr>
          <w:rFonts w:eastAsia="Times New Roman" w:cstheme="minorHAnsi"/>
          <w:lang w:eastAsia="ar-SA"/>
        </w:rPr>
      </w:pPr>
      <w:r w:rsidRPr="0090433B">
        <w:rPr>
          <w:rFonts w:eastAsia="Times New Roman" w:cstheme="minorHAnsi"/>
          <w:lang w:eastAsia="ar-SA"/>
        </w:rPr>
        <w:t>* zaokrąglić do 2 miejsc po przecinku</w:t>
      </w:r>
    </w:p>
    <w:p w14:paraId="78F3096C" w14:textId="77777777" w:rsidR="00884BD7" w:rsidRPr="0090433B" w:rsidRDefault="00884BD7" w:rsidP="00884BD7">
      <w:pPr>
        <w:suppressAutoHyphens/>
        <w:spacing w:before="60" w:after="60" w:line="240" w:lineRule="auto"/>
        <w:rPr>
          <w:rFonts w:eastAsia="Arial" w:cstheme="minorHAnsi"/>
          <w:lang w:eastAsia="ar-SA"/>
        </w:rPr>
      </w:pPr>
    </w:p>
    <w:p w14:paraId="0C9BA6C8" w14:textId="32C23111"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 xml:space="preserve">Oświadczamy, że usługi będą realizowane w terminie od </w:t>
      </w:r>
      <w:r w:rsidR="00A364EB" w:rsidRPr="00D63575">
        <w:rPr>
          <w:rFonts w:eastAsia="Times New Roman" w:cstheme="minorHAnsi"/>
          <w:lang w:eastAsia="ar-SA"/>
        </w:rPr>
        <w:t>8</w:t>
      </w:r>
      <w:r w:rsidRPr="00D63575">
        <w:rPr>
          <w:rFonts w:eastAsia="Times New Roman" w:cstheme="minorHAnsi"/>
          <w:lang w:eastAsia="ar-SA"/>
        </w:rPr>
        <w:t xml:space="preserve"> sty</w:t>
      </w:r>
      <w:r w:rsidR="00884BD7" w:rsidRPr="00D63575">
        <w:rPr>
          <w:rFonts w:eastAsia="Times New Roman" w:cstheme="minorHAnsi"/>
          <w:lang w:eastAsia="ar-SA"/>
        </w:rPr>
        <w:t>cznia 20</w:t>
      </w:r>
      <w:r w:rsidR="00A364EB" w:rsidRPr="00D63575">
        <w:rPr>
          <w:rFonts w:eastAsia="Times New Roman" w:cstheme="minorHAnsi"/>
          <w:lang w:eastAsia="ar-SA"/>
        </w:rPr>
        <w:t>21</w:t>
      </w:r>
      <w:r w:rsidR="00884BD7" w:rsidRPr="00D63575">
        <w:rPr>
          <w:rFonts w:eastAsia="Times New Roman" w:cstheme="minorHAnsi"/>
          <w:lang w:eastAsia="ar-SA"/>
        </w:rPr>
        <w:t xml:space="preserve"> r. do </w:t>
      </w:r>
      <w:r w:rsidR="000E46D3" w:rsidRPr="00D63575">
        <w:rPr>
          <w:rFonts w:eastAsia="Times New Roman" w:cstheme="minorHAnsi"/>
          <w:lang w:eastAsia="ar-SA"/>
        </w:rPr>
        <w:t>31</w:t>
      </w:r>
      <w:r w:rsidR="00884BD7" w:rsidRPr="00D63575">
        <w:rPr>
          <w:rFonts w:eastAsia="Times New Roman" w:cstheme="minorHAnsi"/>
          <w:lang w:eastAsia="ar-SA"/>
        </w:rPr>
        <w:t xml:space="preserve"> </w:t>
      </w:r>
      <w:r w:rsidR="000E46D3" w:rsidRPr="00D63575">
        <w:rPr>
          <w:rFonts w:eastAsia="Times New Roman" w:cstheme="minorHAnsi"/>
          <w:lang w:eastAsia="ar-SA"/>
        </w:rPr>
        <w:t>grudni</w:t>
      </w:r>
      <w:r w:rsidR="00A364EB" w:rsidRPr="00D63575">
        <w:rPr>
          <w:rFonts w:eastAsia="Times New Roman" w:cstheme="minorHAnsi"/>
          <w:lang w:eastAsia="ar-SA"/>
        </w:rPr>
        <w:t>a</w:t>
      </w:r>
      <w:r w:rsidR="00884BD7" w:rsidRPr="00D63575">
        <w:rPr>
          <w:rFonts w:eastAsia="Times New Roman" w:cstheme="minorHAnsi"/>
          <w:lang w:eastAsia="ar-SA"/>
        </w:rPr>
        <w:t xml:space="preserve"> 202</w:t>
      </w:r>
      <w:r w:rsidR="000E46D3" w:rsidRPr="00D63575">
        <w:rPr>
          <w:rFonts w:eastAsia="Times New Roman" w:cstheme="minorHAnsi"/>
          <w:lang w:eastAsia="ar-SA"/>
        </w:rPr>
        <w:t>1</w:t>
      </w:r>
      <w:r w:rsidRPr="00D63575">
        <w:rPr>
          <w:rFonts w:eastAsia="Times New Roman" w:cstheme="minorHAnsi"/>
          <w:lang w:eastAsia="ar-SA"/>
        </w:rPr>
        <w:t xml:space="preserve"> r. </w:t>
      </w:r>
      <w:r w:rsidRPr="0090433B">
        <w:rPr>
          <w:rFonts w:eastAsia="Times New Roman" w:cstheme="minorHAnsi"/>
          <w:lang w:eastAsia="ar-SA"/>
        </w:rPr>
        <w:t>z zastrzeżeniem, że umowa wygaśnie przed upływem tego terminu jeżeli wartość zamówienia osiągnie kwotę jaką Zamawiający przeznaczył na sfinansowanie zamówienia.</w:t>
      </w:r>
    </w:p>
    <w:p w14:paraId="4A59F230"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 xml:space="preserve">Oświadczam/y, że uważam/y się za związanych niniejszą ofertą przez okres 30 dni od upływu terminu składania ofert. </w:t>
      </w:r>
    </w:p>
    <w:p w14:paraId="77AD09BB"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Oświadczam/y, że zrea</w:t>
      </w:r>
      <w:r w:rsidR="006B7346" w:rsidRPr="0090433B">
        <w:rPr>
          <w:rFonts w:eastAsia="Times New Roman" w:cstheme="minorHAnsi"/>
          <w:lang w:eastAsia="ar-SA"/>
        </w:rPr>
        <w:t>lizuję/emy zamówienie zgodnie z Ogłoszeniem</w:t>
      </w:r>
      <w:r w:rsidRPr="0090433B">
        <w:rPr>
          <w:rFonts w:eastAsia="Times New Roman" w:cstheme="minorHAnsi"/>
          <w:lang w:eastAsia="ar-SA"/>
        </w:rPr>
        <w:t xml:space="preserve">, Szczegółowym Opisem Przedmiotu Zamówienia i wzorem umowy. </w:t>
      </w:r>
    </w:p>
    <w:p w14:paraId="445B3329"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lastRenderedPageBreak/>
        <w:t>Oświadczam/y, że wszystkie informacje podane w załączonych do oferty dokumentach i oświadczeniach są aktualne, zgodne z prawdą oraz zostały przedstawione z pełną świadomością konsekwencji wprowadzenia zamawiającego w błąd przy przedstawianiu informacji.</w:t>
      </w:r>
    </w:p>
    <w:p w14:paraId="79C678D8"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Oświadczam/y, że jestem/jesteśmy w stanie na żądanie i bez zwłoki przedstawić zaświadczenia i inne rodzaje dowodów w formie dokumentów.</w:t>
      </w:r>
    </w:p>
    <w:p w14:paraId="4E16E536"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Oświadczam/y, że informacje i dokumenty zawarte w Ofercie na stronach od nr ____ do nr ____stanowią tajemnicę przedsiębiorstwa w rozumieniu przepisów o zwalczaniu nieuczciwej konkurencji i zastrzegamy, że nie mogą być one udostępniane. Informacje i dokumenty zawarte na pozostałych stronach Oferty są jawne.</w:t>
      </w:r>
    </w:p>
    <w:p w14:paraId="5F643470"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Oświadczam/y, że w razie wybrania naszej oferty jako najkorzystniejszej zobowiązuję/emy się do podpisania umowy na warunkach określonych we wzorze umowy.</w:t>
      </w:r>
    </w:p>
    <w:p w14:paraId="223C9524" w14:textId="77777777" w:rsidR="00DE228A" w:rsidRPr="0090433B" w:rsidRDefault="00DE228A" w:rsidP="00BE560D">
      <w:pPr>
        <w:numPr>
          <w:ilvl w:val="0"/>
          <w:numId w:val="9"/>
        </w:numPr>
        <w:suppressAutoHyphens/>
        <w:spacing w:before="120" w:after="120" w:line="276" w:lineRule="auto"/>
        <w:rPr>
          <w:rFonts w:eastAsia="Times New Roman" w:cstheme="minorHAnsi"/>
          <w:lang w:eastAsia="ar-SA"/>
        </w:rPr>
      </w:pPr>
      <w:r w:rsidRPr="0090433B">
        <w:rPr>
          <w:rFonts w:eastAsia="Times New Roman" w:cstheme="minorHAnsi"/>
          <w:lang w:eastAsia="ar-SA"/>
        </w:rPr>
        <w:t xml:space="preserve">Zarejestrowane nazwy i adresy wykonawców występujących wspólnie**: </w:t>
      </w:r>
    </w:p>
    <w:p w14:paraId="09324180" w14:textId="77777777" w:rsidR="00DE228A" w:rsidRPr="0090433B" w:rsidRDefault="00DE228A" w:rsidP="00DE228A">
      <w:pPr>
        <w:tabs>
          <w:tab w:val="right" w:leader="underscore" w:pos="9356"/>
        </w:tabs>
        <w:suppressAutoHyphens/>
        <w:spacing w:after="0" w:line="276" w:lineRule="auto"/>
        <w:ind w:left="426"/>
        <w:rPr>
          <w:rFonts w:eastAsia="Times New Roman" w:cstheme="minorHAnsi"/>
          <w:lang w:eastAsia="pl-PL"/>
        </w:rPr>
      </w:pPr>
      <w:r w:rsidRPr="0090433B">
        <w:rPr>
          <w:rFonts w:eastAsia="Times New Roman" w:cstheme="minorHAnsi"/>
          <w:lang w:eastAsia="pl-PL"/>
        </w:rPr>
        <w:tab/>
      </w:r>
    </w:p>
    <w:p w14:paraId="6807808C" w14:textId="77777777" w:rsidR="00DE228A" w:rsidRPr="0090433B" w:rsidRDefault="00DE228A" w:rsidP="00DE228A">
      <w:pPr>
        <w:tabs>
          <w:tab w:val="right" w:leader="underscore" w:pos="9356"/>
        </w:tabs>
        <w:suppressAutoHyphens/>
        <w:spacing w:after="0" w:line="276" w:lineRule="auto"/>
        <w:ind w:left="426"/>
        <w:rPr>
          <w:rFonts w:eastAsia="Times New Roman" w:cstheme="minorHAnsi"/>
          <w:lang w:eastAsia="ar-SA"/>
        </w:rPr>
      </w:pPr>
      <w:r w:rsidRPr="0090433B">
        <w:rPr>
          <w:rFonts w:eastAsia="Times New Roman" w:cstheme="minorHAnsi"/>
          <w:lang w:eastAsia="pl-PL"/>
        </w:rPr>
        <w:tab/>
      </w:r>
    </w:p>
    <w:p w14:paraId="02DB6BC8" w14:textId="77777777" w:rsidR="00DE228A" w:rsidRPr="0090433B" w:rsidRDefault="00DE228A" w:rsidP="00BE560D">
      <w:pPr>
        <w:numPr>
          <w:ilvl w:val="0"/>
          <w:numId w:val="9"/>
        </w:numPr>
        <w:suppressAutoHyphens/>
        <w:spacing w:before="120" w:after="120" w:line="360" w:lineRule="auto"/>
        <w:jc w:val="both"/>
        <w:rPr>
          <w:rFonts w:eastAsia="Times New Roman" w:cstheme="minorHAnsi"/>
          <w:lang w:eastAsia="ar-SA"/>
        </w:rPr>
      </w:pPr>
      <w:r w:rsidRPr="0090433B">
        <w:rPr>
          <w:rFonts w:eastAsia="Times New Roman" w:cstheme="minorHAnsi"/>
          <w:lang w:eastAsia="ar-SA"/>
        </w:rPr>
        <w:t>W związku z żądaniem Zamawiającego wskazania części zamówienia, których wykonanie zamierzamy powierzyć Podwykonawcom wraz z wskazaniem firm podwykonawców oświadczam/y, że</w:t>
      </w:r>
      <w:r w:rsidRPr="0090433B">
        <w:rPr>
          <w:rFonts w:eastAsia="Times New Roman" w:cstheme="minorHAnsi"/>
          <w:vertAlign w:val="superscript"/>
          <w:lang w:eastAsia="ar-SA"/>
        </w:rPr>
        <w:footnoteReference w:id="1"/>
      </w:r>
      <w:r w:rsidRPr="0090433B">
        <w:rPr>
          <w:rFonts w:eastAsia="Times New Roman" w:cstheme="minorHAnsi"/>
          <w:lang w:eastAsia="ar-SA"/>
        </w:rPr>
        <w:t>/</w:t>
      </w:r>
      <w:r w:rsidRPr="0090433B">
        <w:rPr>
          <w:rFonts w:eastAsia="Times New Roman" w:cstheme="minorHAnsi"/>
          <w:vertAlign w:val="superscript"/>
          <w:lang w:eastAsia="ar-SA"/>
        </w:rPr>
        <w:footnoteReference w:id="2"/>
      </w:r>
      <w:r w:rsidRPr="0090433B">
        <w:rPr>
          <w:rFonts w:eastAsia="Times New Roman" w:cstheme="minorHAnsi"/>
          <w:lang w:eastAsia="ar-SA"/>
        </w:rPr>
        <w:t>:</w:t>
      </w:r>
    </w:p>
    <w:p w14:paraId="36C280DE" w14:textId="77777777" w:rsidR="00DE228A" w:rsidRPr="0090433B" w:rsidRDefault="00DE228A" w:rsidP="00DE228A">
      <w:pPr>
        <w:tabs>
          <w:tab w:val="left" w:pos="851"/>
          <w:tab w:val="right" w:leader="underscore" w:pos="9356"/>
        </w:tabs>
        <w:suppressAutoHyphens/>
        <w:spacing w:before="120" w:after="0" w:line="360" w:lineRule="auto"/>
        <w:ind w:left="851" w:hanging="425"/>
        <w:jc w:val="both"/>
        <w:rPr>
          <w:rFonts w:eastAsia="Times New Roman" w:cstheme="minorHAnsi"/>
          <w:lang w:eastAsia="ar-SA"/>
        </w:rPr>
      </w:pPr>
      <w:r w:rsidRPr="0090433B">
        <w:rPr>
          <w:rFonts w:eastAsia="Times New Roman" w:cstheme="minorHAnsi"/>
          <w:lang w:eastAsia="ar-SA"/>
        </w:rPr>
        <w:fldChar w:fldCharType="begin">
          <w:ffData>
            <w:name w:val=""/>
            <w:enabled/>
            <w:calcOnExit w:val="0"/>
            <w:checkBox>
              <w:sizeAuto/>
              <w:default w:val="0"/>
            </w:checkBox>
          </w:ffData>
        </w:fldChar>
      </w:r>
      <w:r w:rsidRPr="0090433B">
        <w:rPr>
          <w:rFonts w:eastAsia="Times New Roman" w:cstheme="minorHAnsi"/>
          <w:lang w:eastAsia="ar-SA"/>
        </w:rPr>
        <w:instrText xml:space="preserve"> FORMCHECKBOX </w:instrText>
      </w:r>
      <w:r w:rsidR="00643BE2">
        <w:rPr>
          <w:rFonts w:eastAsia="Times New Roman" w:cstheme="minorHAnsi"/>
          <w:lang w:eastAsia="ar-SA"/>
        </w:rPr>
      </w:r>
      <w:r w:rsidR="00643BE2">
        <w:rPr>
          <w:rFonts w:eastAsia="Times New Roman" w:cstheme="minorHAnsi"/>
          <w:lang w:eastAsia="ar-SA"/>
        </w:rPr>
        <w:fldChar w:fldCharType="separate"/>
      </w:r>
      <w:r w:rsidRPr="0090433B">
        <w:rPr>
          <w:rFonts w:eastAsia="Times New Roman" w:cstheme="minorHAnsi"/>
          <w:lang w:eastAsia="ar-SA"/>
        </w:rPr>
        <w:fldChar w:fldCharType="end"/>
      </w:r>
      <w:r w:rsidRPr="0090433B">
        <w:rPr>
          <w:rFonts w:eastAsia="Times New Roman" w:cstheme="minorHAnsi"/>
          <w:lang w:eastAsia="ar-SA"/>
        </w:rPr>
        <w:tab/>
      </w:r>
      <w:r w:rsidRPr="0090433B">
        <w:rPr>
          <w:rFonts w:eastAsia="Times New Roman" w:cstheme="minorHAnsi"/>
          <w:color w:val="000000"/>
          <w:lang w:eastAsia="ar-SA"/>
        </w:rPr>
        <w:t>zamierzam</w:t>
      </w:r>
      <w:r w:rsidRPr="0090433B">
        <w:rPr>
          <w:rFonts w:eastAsia="Times New Roman" w:cstheme="minorHAnsi"/>
          <w:lang w:eastAsia="ar-SA"/>
        </w:rPr>
        <w:t>/y powierzyć realizację następujących części zamówienia podwykonawcom</w:t>
      </w:r>
      <w:r w:rsidRPr="0090433B">
        <w:rPr>
          <w:rFonts w:eastAsia="Times New Roman" w:cstheme="minorHAnsi"/>
          <w:vertAlign w:val="superscript"/>
          <w:lang w:eastAsia="ar-SA"/>
        </w:rPr>
        <w:footnoteReference w:id="3"/>
      </w:r>
      <w:r w:rsidRPr="0090433B">
        <w:rPr>
          <w:rFonts w:eastAsia="Times New Roman" w:cstheme="minorHAnsi"/>
          <w:lang w:eastAsia="ar-SA"/>
        </w:rPr>
        <w:t>:</w:t>
      </w:r>
    </w:p>
    <w:tbl>
      <w:tblPr>
        <w:tblW w:w="44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509"/>
        <w:gridCol w:w="4015"/>
      </w:tblGrid>
      <w:tr w:rsidR="00DE228A" w:rsidRPr="0090433B" w14:paraId="72C04E56" w14:textId="77777777" w:rsidTr="0080638B">
        <w:trPr>
          <w:jc w:val="center"/>
        </w:trPr>
        <w:tc>
          <w:tcPr>
            <w:tcW w:w="339" w:type="pct"/>
            <w:tcBorders>
              <w:top w:val="single" w:sz="4" w:space="0" w:color="auto"/>
              <w:left w:val="single" w:sz="4" w:space="0" w:color="auto"/>
              <w:bottom w:val="single" w:sz="4" w:space="0" w:color="auto"/>
              <w:right w:val="single" w:sz="4" w:space="0" w:color="auto"/>
            </w:tcBorders>
            <w:vAlign w:val="center"/>
          </w:tcPr>
          <w:p w14:paraId="5ED69ABE" w14:textId="77777777" w:rsidR="00DE228A" w:rsidRPr="0090433B" w:rsidRDefault="00DE228A" w:rsidP="00DE228A">
            <w:pPr>
              <w:suppressAutoHyphens/>
              <w:spacing w:after="0" w:line="276" w:lineRule="auto"/>
              <w:jc w:val="center"/>
              <w:rPr>
                <w:rFonts w:eastAsia="Times New Roman" w:cstheme="minorHAnsi"/>
                <w:b/>
                <w:bCs/>
                <w:spacing w:val="4"/>
                <w:sz w:val="24"/>
                <w:szCs w:val="24"/>
                <w:lang w:eastAsia="ar-SA"/>
              </w:rPr>
            </w:pPr>
            <w:r w:rsidRPr="0090433B">
              <w:rPr>
                <w:rFonts w:eastAsia="Times New Roman" w:cstheme="minorHAnsi"/>
                <w:b/>
                <w:bCs/>
                <w:spacing w:val="4"/>
                <w:sz w:val="24"/>
                <w:szCs w:val="24"/>
                <w:lang w:eastAsia="ar-SA"/>
              </w:rPr>
              <w:t>Lp.</w:t>
            </w:r>
          </w:p>
        </w:tc>
        <w:tc>
          <w:tcPr>
            <w:tcW w:w="2174" w:type="pct"/>
            <w:tcBorders>
              <w:top w:val="single" w:sz="4" w:space="0" w:color="auto"/>
              <w:left w:val="single" w:sz="4" w:space="0" w:color="auto"/>
              <w:bottom w:val="single" w:sz="4" w:space="0" w:color="auto"/>
              <w:right w:val="single" w:sz="4" w:space="0" w:color="auto"/>
            </w:tcBorders>
            <w:vAlign w:val="center"/>
          </w:tcPr>
          <w:p w14:paraId="69FB508D" w14:textId="77777777" w:rsidR="00DE228A" w:rsidRPr="0090433B" w:rsidRDefault="00DE228A" w:rsidP="00DE228A">
            <w:pPr>
              <w:suppressAutoHyphens/>
              <w:spacing w:after="0" w:line="276" w:lineRule="auto"/>
              <w:jc w:val="center"/>
              <w:rPr>
                <w:rFonts w:eastAsia="Times New Roman" w:cstheme="minorHAnsi"/>
                <w:b/>
                <w:bCs/>
                <w:spacing w:val="4"/>
                <w:lang w:eastAsia="ar-SA"/>
              </w:rPr>
            </w:pPr>
            <w:r w:rsidRPr="0090433B">
              <w:rPr>
                <w:rFonts w:eastAsia="Times New Roman" w:cstheme="minorHAnsi"/>
                <w:b/>
                <w:bCs/>
                <w:spacing w:val="4"/>
                <w:lang w:eastAsia="ar-SA"/>
              </w:rPr>
              <w:t>Opis części zamówienia, którą Wykonawca zamierza powierzyć do realizacji przez podwykonawcę</w:t>
            </w:r>
          </w:p>
        </w:tc>
        <w:tc>
          <w:tcPr>
            <w:tcW w:w="2487" w:type="pct"/>
            <w:tcBorders>
              <w:top w:val="single" w:sz="4" w:space="0" w:color="auto"/>
              <w:left w:val="single" w:sz="4" w:space="0" w:color="auto"/>
              <w:bottom w:val="single" w:sz="4" w:space="0" w:color="auto"/>
              <w:right w:val="single" w:sz="4" w:space="0" w:color="auto"/>
            </w:tcBorders>
            <w:vAlign w:val="center"/>
          </w:tcPr>
          <w:p w14:paraId="694E0FC8" w14:textId="77777777" w:rsidR="00DE228A" w:rsidRPr="0090433B" w:rsidRDefault="00DE228A" w:rsidP="00DE228A">
            <w:pPr>
              <w:suppressAutoHyphens/>
              <w:spacing w:after="0" w:line="276" w:lineRule="auto"/>
              <w:jc w:val="center"/>
              <w:rPr>
                <w:rFonts w:eastAsia="Times New Roman" w:cstheme="minorHAnsi"/>
                <w:b/>
                <w:bCs/>
                <w:spacing w:val="4"/>
                <w:lang w:eastAsia="ar-SA"/>
              </w:rPr>
            </w:pPr>
            <w:r w:rsidRPr="0090433B">
              <w:rPr>
                <w:rFonts w:eastAsia="Times New Roman" w:cstheme="minorHAnsi"/>
                <w:b/>
                <w:bCs/>
                <w:spacing w:val="4"/>
                <w:lang w:eastAsia="ar-SA"/>
              </w:rPr>
              <w:t>Nazwa podwykonawcy</w:t>
            </w:r>
          </w:p>
        </w:tc>
      </w:tr>
      <w:tr w:rsidR="00DE228A" w:rsidRPr="0090433B" w14:paraId="10C669ED" w14:textId="77777777" w:rsidTr="0080638B">
        <w:trPr>
          <w:jc w:val="center"/>
        </w:trPr>
        <w:tc>
          <w:tcPr>
            <w:tcW w:w="339" w:type="pct"/>
            <w:tcBorders>
              <w:top w:val="single" w:sz="4" w:space="0" w:color="auto"/>
              <w:left w:val="single" w:sz="4" w:space="0" w:color="auto"/>
              <w:bottom w:val="single" w:sz="4" w:space="0" w:color="auto"/>
              <w:right w:val="single" w:sz="4" w:space="0" w:color="auto"/>
            </w:tcBorders>
          </w:tcPr>
          <w:p w14:paraId="568A1B8C"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14:paraId="0B4FAFB1"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14:paraId="0B13C703"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r>
      <w:tr w:rsidR="00DE228A" w:rsidRPr="0090433B" w14:paraId="18928D71" w14:textId="77777777" w:rsidTr="0080638B">
        <w:trPr>
          <w:jc w:val="center"/>
        </w:trPr>
        <w:tc>
          <w:tcPr>
            <w:tcW w:w="339" w:type="pct"/>
            <w:tcBorders>
              <w:top w:val="single" w:sz="4" w:space="0" w:color="auto"/>
              <w:left w:val="single" w:sz="4" w:space="0" w:color="auto"/>
              <w:bottom w:val="single" w:sz="4" w:space="0" w:color="auto"/>
              <w:right w:val="single" w:sz="4" w:space="0" w:color="auto"/>
            </w:tcBorders>
          </w:tcPr>
          <w:p w14:paraId="26DA668A"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14:paraId="239C93E0"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14:paraId="48E1C6C0"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r>
      <w:tr w:rsidR="00DE228A" w:rsidRPr="0090433B" w14:paraId="400FF93D" w14:textId="77777777" w:rsidTr="0080638B">
        <w:trPr>
          <w:jc w:val="center"/>
        </w:trPr>
        <w:tc>
          <w:tcPr>
            <w:tcW w:w="339" w:type="pct"/>
            <w:tcBorders>
              <w:top w:val="single" w:sz="4" w:space="0" w:color="auto"/>
              <w:left w:val="single" w:sz="4" w:space="0" w:color="auto"/>
              <w:bottom w:val="single" w:sz="4" w:space="0" w:color="auto"/>
              <w:right w:val="single" w:sz="4" w:space="0" w:color="auto"/>
            </w:tcBorders>
          </w:tcPr>
          <w:p w14:paraId="4948EBC9"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174" w:type="pct"/>
            <w:tcBorders>
              <w:top w:val="single" w:sz="4" w:space="0" w:color="auto"/>
              <w:left w:val="single" w:sz="4" w:space="0" w:color="auto"/>
              <w:bottom w:val="single" w:sz="4" w:space="0" w:color="auto"/>
              <w:right w:val="single" w:sz="4" w:space="0" w:color="auto"/>
            </w:tcBorders>
          </w:tcPr>
          <w:p w14:paraId="0D8A5FA8"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c>
          <w:tcPr>
            <w:tcW w:w="2487" w:type="pct"/>
            <w:tcBorders>
              <w:top w:val="single" w:sz="4" w:space="0" w:color="auto"/>
              <w:left w:val="single" w:sz="4" w:space="0" w:color="auto"/>
              <w:bottom w:val="single" w:sz="4" w:space="0" w:color="auto"/>
              <w:right w:val="single" w:sz="4" w:space="0" w:color="auto"/>
            </w:tcBorders>
          </w:tcPr>
          <w:p w14:paraId="10845726" w14:textId="77777777" w:rsidR="00DE228A" w:rsidRPr="0090433B" w:rsidRDefault="00DE228A" w:rsidP="00DE228A">
            <w:pPr>
              <w:suppressAutoHyphens/>
              <w:spacing w:after="120" w:line="276" w:lineRule="auto"/>
              <w:jc w:val="both"/>
              <w:rPr>
                <w:rFonts w:eastAsia="Times New Roman" w:cstheme="minorHAnsi"/>
                <w:spacing w:val="4"/>
                <w:lang w:eastAsia="ar-SA"/>
              </w:rPr>
            </w:pPr>
          </w:p>
        </w:tc>
      </w:tr>
    </w:tbl>
    <w:p w14:paraId="3FD967FC" w14:textId="77777777" w:rsidR="00DE228A" w:rsidRPr="0090433B" w:rsidRDefault="00DE228A" w:rsidP="00DE228A">
      <w:pPr>
        <w:tabs>
          <w:tab w:val="left" w:pos="851"/>
          <w:tab w:val="right" w:leader="underscore" w:pos="9356"/>
        </w:tabs>
        <w:suppressAutoHyphens/>
        <w:spacing w:before="120" w:after="0" w:line="360" w:lineRule="auto"/>
        <w:ind w:left="851" w:hanging="425"/>
        <w:jc w:val="both"/>
        <w:rPr>
          <w:rFonts w:eastAsia="Times New Roman" w:cstheme="minorHAnsi"/>
          <w:lang w:eastAsia="ar-SA"/>
        </w:rPr>
      </w:pPr>
      <w:r w:rsidRPr="0090433B">
        <w:rPr>
          <w:rFonts w:eastAsia="Times New Roman" w:cstheme="minorHAnsi"/>
          <w:sz w:val="28"/>
          <w:szCs w:val="28"/>
          <w:lang w:eastAsia="ar-SA"/>
        </w:rPr>
        <w:fldChar w:fldCharType="begin">
          <w:ffData>
            <w:name w:val=""/>
            <w:enabled/>
            <w:calcOnExit w:val="0"/>
            <w:checkBox>
              <w:sizeAuto/>
              <w:default w:val="0"/>
            </w:checkBox>
          </w:ffData>
        </w:fldChar>
      </w:r>
      <w:r w:rsidRPr="0090433B">
        <w:rPr>
          <w:rFonts w:eastAsia="Times New Roman" w:cstheme="minorHAnsi"/>
          <w:sz w:val="28"/>
          <w:szCs w:val="28"/>
          <w:lang w:eastAsia="ar-SA"/>
        </w:rPr>
        <w:instrText xml:space="preserve"> FORMCHECKBOX </w:instrText>
      </w:r>
      <w:r w:rsidR="00643BE2">
        <w:rPr>
          <w:rFonts w:eastAsia="Times New Roman" w:cstheme="minorHAnsi"/>
          <w:sz w:val="28"/>
          <w:szCs w:val="28"/>
          <w:lang w:eastAsia="ar-SA"/>
        </w:rPr>
      </w:r>
      <w:r w:rsidR="00643BE2">
        <w:rPr>
          <w:rFonts w:eastAsia="Times New Roman" w:cstheme="minorHAnsi"/>
          <w:sz w:val="28"/>
          <w:szCs w:val="28"/>
          <w:lang w:eastAsia="ar-SA"/>
        </w:rPr>
        <w:fldChar w:fldCharType="separate"/>
      </w:r>
      <w:r w:rsidRPr="0090433B">
        <w:rPr>
          <w:rFonts w:eastAsia="Times New Roman" w:cstheme="minorHAnsi"/>
          <w:sz w:val="28"/>
          <w:szCs w:val="28"/>
          <w:lang w:eastAsia="ar-SA"/>
        </w:rPr>
        <w:fldChar w:fldCharType="end"/>
      </w:r>
      <w:r w:rsidRPr="0090433B">
        <w:rPr>
          <w:rFonts w:eastAsia="Times New Roman" w:cstheme="minorHAnsi"/>
          <w:sz w:val="28"/>
          <w:szCs w:val="28"/>
          <w:lang w:eastAsia="ar-SA"/>
        </w:rPr>
        <w:tab/>
      </w:r>
      <w:r w:rsidRPr="0090433B">
        <w:rPr>
          <w:rFonts w:eastAsia="Times New Roman" w:cstheme="minorHAnsi"/>
          <w:color w:val="000000"/>
          <w:lang w:eastAsia="ar-SA"/>
        </w:rPr>
        <w:t>zamówienie</w:t>
      </w:r>
      <w:r w:rsidRPr="0090433B">
        <w:rPr>
          <w:rFonts w:eastAsia="Times New Roman" w:cstheme="minorHAnsi"/>
          <w:lang w:eastAsia="ar-SA"/>
        </w:rPr>
        <w:t xml:space="preserve"> będę/będziemy realizować samodzielnie;</w:t>
      </w:r>
    </w:p>
    <w:p w14:paraId="12770BB0" w14:textId="77777777" w:rsidR="00DE228A" w:rsidRPr="0090433B" w:rsidRDefault="00DE228A" w:rsidP="00BE560D">
      <w:pPr>
        <w:numPr>
          <w:ilvl w:val="0"/>
          <w:numId w:val="9"/>
        </w:numPr>
        <w:suppressAutoHyphens/>
        <w:spacing w:before="120" w:after="120" w:line="360" w:lineRule="auto"/>
        <w:rPr>
          <w:rFonts w:eastAsia="Times New Roman" w:cstheme="minorHAnsi"/>
          <w:lang w:eastAsia="ar-SA"/>
        </w:rPr>
      </w:pPr>
      <w:r w:rsidRPr="0090433B">
        <w:rPr>
          <w:rFonts w:eastAsia="Times New Roman" w:cstheme="minorHAnsi"/>
          <w:lang w:eastAsia="ar-SA"/>
        </w:rPr>
        <w:t xml:space="preserve">Oświadczam/y, że Wykonawca </w:t>
      </w:r>
      <w:r w:rsidRPr="0090433B">
        <w:rPr>
          <w:rFonts w:eastAsia="Times New Roman" w:cstheme="minorHAnsi"/>
          <w:i/>
          <w:iCs/>
          <w:lang w:eastAsia="ar-SA"/>
        </w:rPr>
        <w:t>(informacja do celów statystycznych)</w:t>
      </w:r>
      <w:r w:rsidRPr="0090433B">
        <w:rPr>
          <w:rFonts w:eastAsia="Times New Roman" w:cstheme="minorHAnsi"/>
          <w:i/>
          <w:iCs/>
          <w:vertAlign w:val="superscript"/>
          <w:lang w:eastAsia="ar-SA"/>
        </w:rPr>
        <w:footnoteReference w:id="4"/>
      </w:r>
      <w:r w:rsidRPr="0090433B">
        <w:rPr>
          <w:rFonts w:eastAsia="Times New Roman" w:cstheme="minorHAnsi"/>
          <w:lang w:eastAsia="ar-SA"/>
        </w:rPr>
        <w:t>:</w:t>
      </w:r>
    </w:p>
    <w:p w14:paraId="7C0809F1" w14:textId="77777777" w:rsidR="00DE228A" w:rsidRPr="0090433B" w:rsidRDefault="00DE228A" w:rsidP="00DE228A">
      <w:pPr>
        <w:tabs>
          <w:tab w:val="left" w:pos="851"/>
          <w:tab w:val="right" w:leader="underscore" w:pos="9356"/>
        </w:tabs>
        <w:suppressAutoHyphens/>
        <w:spacing w:before="120" w:after="0" w:line="360" w:lineRule="auto"/>
        <w:ind w:left="851" w:hanging="425"/>
        <w:rPr>
          <w:rFonts w:eastAsia="Times New Roman" w:cstheme="minorHAnsi"/>
          <w:color w:val="000000"/>
          <w:lang w:eastAsia="ar-SA"/>
        </w:rPr>
      </w:pPr>
      <w:r w:rsidRPr="0090433B">
        <w:rPr>
          <w:rFonts w:eastAsia="Times New Roman" w:cstheme="minorHAnsi"/>
          <w:lang w:eastAsia="ar-SA"/>
        </w:rPr>
        <w:fldChar w:fldCharType="begin">
          <w:ffData>
            <w:name w:val=""/>
            <w:enabled/>
            <w:calcOnExit w:val="0"/>
            <w:checkBox>
              <w:sizeAuto/>
              <w:default w:val="0"/>
            </w:checkBox>
          </w:ffData>
        </w:fldChar>
      </w:r>
      <w:r w:rsidRPr="0090433B">
        <w:rPr>
          <w:rFonts w:eastAsia="Times New Roman" w:cstheme="minorHAnsi"/>
          <w:lang w:eastAsia="ar-SA"/>
        </w:rPr>
        <w:instrText xml:space="preserve"> FORMCHECKBOX </w:instrText>
      </w:r>
      <w:r w:rsidR="00643BE2">
        <w:rPr>
          <w:rFonts w:eastAsia="Times New Roman" w:cstheme="minorHAnsi"/>
          <w:lang w:eastAsia="ar-SA"/>
        </w:rPr>
      </w:r>
      <w:r w:rsidR="00643BE2">
        <w:rPr>
          <w:rFonts w:eastAsia="Times New Roman" w:cstheme="minorHAnsi"/>
          <w:lang w:eastAsia="ar-SA"/>
        </w:rPr>
        <w:fldChar w:fldCharType="separate"/>
      </w:r>
      <w:r w:rsidRPr="0090433B">
        <w:rPr>
          <w:rFonts w:eastAsia="Times New Roman" w:cstheme="minorHAnsi"/>
          <w:lang w:eastAsia="ar-SA"/>
        </w:rPr>
        <w:fldChar w:fldCharType="end"/>
      </w:r>
      <w:r w:rsidRPr="0090433B">
        <w:rPr>
          <w:rFonts w:eastAsia="Times New Roman" w:cstheme="minorHAnsi"/>
          <w:lang w:eastAsia="ar-SA"/>
        </w:rPr>
        <w:tab/>
        <w:t xml:space="preserve">jest </w:t>
      </w:r>
      <w:r w:rsidRPr="0090433B">
        <w:rPr>
          <w:rFonts w:eastAsia="Times New Roman" w:cstheme="minorHAnsi"/>
          <w:color w:val="000000"/>
          <w:lang w:eastAsia="ar-SA"/>
        </w:rPr>
        <w:t xml:space="preserve">mikroprzedsiębiorcą </w:t>
      </w:r>
      <w:r w:rsidRPr="0090433B">
        <w:rPr>
          <w:rFonts w:eastAsia="Times New Roman" w:cstheme="minorHAnsi"/>
          <w:lang w:eastAsia="ar-SA"/>
        </w:rPr>
        <w:t>(</w:t>
      </w:r>
      <w:r w:rsidRPr="0090433B">
        <w:rPr>
          <w:rFonts w:eastAsia="Times New Roman" w:cstheme="minorHAnsi"/>
          <w:color w:val="000000"/>
          <w:lang w:eastAsia="ar-SA"/>
        </w:rPr>
        <w:t>przedsiębiorstwo, które zatrudnia mniej niż 10 osób i którego roczny obrót lub roczna suma bilansowa nie przekracza 2 milionów EUR);</w:t>
      </w:r>
    </w:p>
    <w:p w14:paraId="5B726CCB" w14:textId="77777777" w:rsidR="00DE228A" w:rsidRPr="0090433B" w:rsidRDefault="00DE228A" w:rsidP="00DE228A">
      <w:pPr>
        <w:tabs>
          <w:tab w:val="left" w:pos="851"/>
          <w:tab w:val="right" w:leader="underscore" w:pos="9356"/>
        </w:tabs>
        <w:suppressAutoHyphens/>
        <w:spacing w:before="120" w:after="0" w:line="360" w:lineRule="auto"/>
        <w:ind w:left="851" w:hanging="425"/>
        <w:jc w:val="both"/>
        <w:rPr>
          <w:rFonts w:eastAsia="Times New Roman" w:cstheme="minorHAnsi"/>
          <w:color w:val="000000"/>
          <w:lang w:eastAsia="ar-SA"/>
        </w:rPr>
      </w:pPr>
      <w:r w:rsidRPr="0090433B">
        <w:rPr>
          <w:rFonts w:eastAsia="Times New Roman" w:cstheme="minorHAnsi"/>
          <w:lang w:eastAsia="ar-SA"/>
        </w:rPr>
        <w:lastRenderedPageBreak/>
        <w:fldChar w:fldCharType="begin">
          <w:ffData>
            <w:name w:val=""/>
            <w:enabled/>
            <w:calcOnExit w:val="0"/>
            <w:checkBox>
              <w:sizeAuto/>
              <w:default w:val="0"/>
            </w:checkBox>
          </w:ffData>
        </w:fldChar>
      </w:r>
      <w:r w:rsidRPr="0090433B">
        <w:rPr>
          <w:rFonts w:eastAsia="Times New Roman" w:cstheme="minorHAnsi"/>
          <w:lang w:eastAsia="ar-SA"/>
        </w:rPr>
        <w:instrText xml:space="preserve"> FORMCHECKBOX </w:instrText>
      </w:r>
      <w:r w:rsidR="00643BE2">
        <w:rPr>
          <w:rFonts w:eastAsia="Times New Roman" w:cstheme="minorHAnsi"/>
          <w:lang w:eastAsia="ar-SA"/>
        </w:rPr>
      </w:r>
      <w:r w:rsidR="00643BE2">
        <w:rPr>
          <w:rFonts w:eastAsia="Times New Roman" w:cstheme="minorHAnsi"/>
          <w:lang w:eastAsia="ar-SA"/>
        </w:rPr>
        <w:fldChar w:fldCharType="separate"/>
      </w:r>
      <w:r w:rsidRPr="0090433B">
        <w:rPr>
          <w:rFonts w:eastAsia="Times New Roman" w:cstheme="minorHAnsi"/>
          <w:lang w:eastAsia="ar-SA"/>
        </w:rPr>
        <w:fldChar w:fldCharType="end"/>
      </w:r>
      <w:r w:rsidRPr="0090433B">
        <w:rPr>
          <w:rFonts w:eastAsia="Times New Roman" w:cstheme="minorHAnsi"/>
          <w:lang w:eastAsia="ar-SA"/>
        </w:rPr>
        <w:tab/>
        <w:t xml:space="preserve">jest </w:t>
      </w:r>
      <w:r w:rsidRPr="0090433B">
        <w:rPr>
          <w:rFonts w:eastAsia="Times New Roman" w:cstheme="minorHAnsi"/>
          <w:color w:val="000000"/>
          <w:lang w:eastAsia="ar-SA"/>
        </w:rPr>
        <w:t>małym przedsiębiorcą (przedsiębiorstwo, które zatrudnia mniej niż 50 osób i którego roczny obrót lub roczna suma bilansowa nie przekracza 10 milionów EUR);</w:t>
      </w:r>
    </w:p>
    <w:p w14:paraId="4FC48688" w14:textId="77777777" w:rsidR="00DE228A" w:rsidRPr="0090433B" w:rsidRDefault="00DE228A" w:rsidP="00DE228A">
      <w:pPr>
        <w:tabs>
          <w:tab w:val="left" w:pos="851"/>
          <w:tab w:val="right" w:leader="underscore" w:pos="9356"/>
        </w:tabs>
        <w:suppressAutoHyphens/>
        <w:spacing w:before="120" w:after="0" w:line="360" w:lineRule="auto"/>
        <w:ind w:left="851" w:hanging="425"/>
        <w:jc w:val="both"/>
        <w:rPr>
          <w:rFonts w:eastAsia="Times New Roman" w:cstheme="minorHAnsi"/>
          <w:color w:val="000000"/>
          <w:lang w:eastAsia="ar-SA"/>
        </w:rPr>
      </w:pPr>
      <w:r w:rsidRPr="0090433B">
        <w:rPr>
          <w:rFonts w:eastAsia="Times New Roman" w:cstheme="minorHAnsi"/>
          <w:lang w:eastAsia="ar-SA"/>
        </w:rPr>
        <w:fldChar w:fldCharType="begin">
          <w:ffData>
            <w:name w:val=""/>
            <w:enabled/>
            <w:calcOnExit w:val="0"/>
            <w:checkBox>
              <w:sizeAuto/>
              <w:default w:val="0"/>
            </w:checkBox>
          </w:ffData>
        </w:fldChar>
      </w:r>
      <w:r w:rsidRPr="0090433B">
        <w:rPr>
          <w:rFonts w:eastAsia="Times New Roman" w:cstheme="minorHAnsi"/>
          <w:lang w:eastAsia="ar-SA"/>
        </w:rPr>
        <w:instrText xml:space="preserve"> FORMCHECKBOX </w:instrText>
      </w:r>
      <w:r w:rsidR="00643BE2">
        <w:rPr>
          <w:rFonts w:eastAsia="Times New Roman" w:cstheme="minorHAnsi"/>
          <w:lang w:eastAsia="ar-SA"/>
        </w:rPr>
      </w:r>
      <w:r w:rsidR="00643BE2">
        <w:rPr>
          <w:rFonts w:eastAsia="Times New Roman" w:cstheme="minorHAnsi"/>
          <w:lang w:eastAsia="ar-SA"/>
        </w:rPr>
        <w:fldChar w:fldCharType="separate"/>
      </w:r>
      <w:r w:rsidRPr="0090433B">
        <w:rPr>
          <w:rFonts w:eastAsia="Times New Roman" w:cstheme="minorHAnsi"/>
          <w:lang w:eastAsia="ar-SA"/>
        </w:rPr>
        <w:fldChar w:fldCharType="end"/>
      </w:r>
      <w:r w:rsidRPr="0090433B">
        <w:rPr>
          <w:rFonts w:eastAsia="Times New Roman" w:cstheme="minorHAnsi"/>
          <w:lang w:eastAsia="ar-SA"/>
        </w:rPr>
        <w:tab/>
        <w:t xml:space="preserve">jest </w:t>
      </w:r>
      <w:r w:rsidRPr="0090433B">
        <w:rPr>
          <w:rFonts w:eastAsia="Times New Roman" w:cstheme="minorHAnsi"/>
          <w:color w:val="000000"/>
          <w:lang w:eastAsia="ar-SA"/>
        </w:rPr>
        <w:t>średnim przedsiębiorcą (przedsiębiorstwa, które nie są mikroprzedsiębiorstwami ani małymi przedsiębiorstwami i które zatrudniają mniej niż 250 osób i których roczny obrót nie przekracza 50 milionów EUR lub roczna suma bilansowa nie przekracza 43 milionów EUR);</w:t>
      </w:r>
    </w:p>
    <w:p w14:paraId="4169E0A1" w14:textId="77777777" w:rsidR="00DE228A" w:rsidRPr="0090433B" w:rsidRDefault="00DE228A" w:rsidP="00DE228A">
      <w:pPr>
        <w:tabs>
          <w:tab w:val="left" w:pos="851"/>
          <w:tab w:val="right" w:leader="underscore" w:pos="9356"/>
        </w:tabs>
        <w:suppressAutoHyphens/>
        <w:spacing w:before="120" w:after="0" w:line="276" w:lineRule="auto"/>
        <w:ind w:left="851" w:hanging="425"/>
        <w:jc w:val="both"/>
        <w:rPr>
          <w:rFonts w:eastAsia="Times New Roman" w:cstheme="minorHAnsi"/>
          <w:color w:val="000000"/>
          <w:lang w:eastAsia="ar-SA"/>
        </w:rPr>
      </w:pPr>
      <w:r w:rsidRPr="0090433B">
        <w:rPr>
          <w:rFonts w:eastAsia="Times New Roman" w:cstheme="minorHAnsi"/>
          <w:lang w:eastAsia="ar-SA"/>
        </w:rPr>
        <w:fldChar w:fldCharType="begin">
          <w:ffData>
            <w:name w:val=""/>
            <w:enabled/>
            <w:calcOnExit w:val="0"/>
            <w:checkBox>
              <w:sizeAuto/>
              <w:default w:val="0"/>
            </w:checkBox>
          </w:ffData>
        </w:fldChar>
      </w:r>
      <w:r w:rsidRPr="0090433B">
        <w:rPr>
          <w:rFonts w:eastAsia="Times New Roman" w:cstheme="minorHAnsi"/>
          <w:lang w:eastAsia="ar-SA"/>
        </w:rPr>
        <w:instrText xml:space="preserve"> FORMCHECKBOX </w:instrText>
      </w:r>
      <w:r w:rsidR="00643BE2">
        <w:rPr>
          <w:rFonts w:eastAsia="Times New Roman" w:cstheme="minorHAnsi"/>
          <w:lang w:eastAsia="ar-SA"/>
        </w:rPr>
      </w:r>
      <w:r w:rsidR="00643BE2">
        <w:rPr>
          <w:rFonts w:eastAsia="Times New Roman" w:cstheme="minorHAnsi"/>
          <w:lang w:eastAsia="ar-SA"/>
        </w:rPr>
        <w:fldChar w:fldCharType="separate"/>
      </w:r>
      <w:r w:rsidRPr="0090433B">
        <w:rPr>
          <w:rFonts w:eastAsia="Times New Roman" w:cstheme="minorHAnsi"/>
          <w:lang w:eastAsia="ar-SA"/>
        </w:rPr>
        <w:fldChar w:fldCharType="end"/>
      </w:r>
      <w:r w:rsidRPr="0090433B">
        <w:rPr>
          <w:rFonts w:eastAsia="Times New Roman" w:cstheme="minorHAnsi"/>
          <w:lang w:eastAsia="ar-SA"/>
        </w:rPr>
        <w:tab/>
      </w:r>
      <w:r w:rsidRPr="0090433B">
        <w:rPr>
          <w:rFonts w:eastAsia="Times New Roman" w:cstheme="minorHAnsi"/>
          <w:color w:val="000000"/>
          <w:lang w:eastAsia="ar-SA"/>
        </w:rPr>
        <w:t>nie jest mikroprzedsiębiorcą</w:t>
      </w:r>
      <w:r w:rsidRPr="0090433B">
        <w:rPr>
          <w:rFonts w:eastAsia="Times New Roman" w:cstheme="minorHAnsi"/>
          <w:lang w:eastAsia="ar-SA"/>
        </w:rPr>
        <w:t xml:space="preserve"> lub </w:t>
      </w:r>
      <w:r w:rsidRPr="0090433B">
        <w:rPr>
          <w:rFonts w:eastAsia="Times New Roman" w:cstheme="minorHAnsi"/>
          <w:color w:val="000000"/>
          <w:lang w:eastAsia="ar-SA"/>
        </w:rPr>
        <w:t>małym lub średnim przedsiębiorcą;</w:t>
      </w:r>
    </w:p>
    <w:p w14:paraId="15DB566F" w14:textId="77777777" w:rsidR="00B27205" w:rsidRPr="0090433B" w:rsidRDefault="00B27205" w:rsidP="00B27205">
      <w:pPr>
        <w:tabs>
          <w:tab w:val="left" w:pos="360"/>
        </w:tabs>
        <w:suppressAutoHyphens/>
        <w:spacing w:after="0" w:line="360" w:lineRule="auto"/>
        <w:ind w:right="-1"/>
        <w:jc w:val="both"/>
        <w:rPr>
          <w:rFonts w:eastAsia="Times New Roman" w:cstheme="minorHAnsi"/>
          <w:color w:val="000000"/>
          <w:lang w:eastAsia="ar-SA"/>
        </w:rPr>
      </w:pPr>
    </w:p>
    <w:p w14:paraId="1A8FA0EA" w14:textId="77777777" w:rsidR="00884BD7" w:rsidRPr="0090433B" w:rsidRDefault="00884BD7" w:rsidP="00BE560D">
      <w:pPr>
        <w:pStyle w:val="Akapitzlist"/>
        <w:numPr>
          <w:ilvl w:val="0"/>
          <w:numId w:val="9"/>
        </w:numPr>
        <w:tabs>
          <w:tab w:val="left" w:pos="360"/>
        </w:tabs>
        <w:suppressAutoHyphens/>
        <w:spacing w:after="0" w:line="360" w:lineRule="auto"/>
        <w:ind w:right="-1"/>
        <w:jc w:val="both"/>
        <w:rPr>
          <w:rFonts w:eastAsia="Times New Roman" w:cstheme="minorHAnsi"/>
          <w:lang w:eastAsia="ar-SA"/>
        </w:rPr>
      </w:pPr>
      <w:r w:rsidRPr="0090433B">
        <w:rPr>
          <w:rFonts w:eastAsia="Times New Roman" w:cstheme="minorHAnsi"/>
          <w:b/>
          <w:bCs/>
          <w:color w:val="000000"/>
          <w:lang w:eastAsia="pl-PL"/>
        </w:rPr>
        <w:t>OŚWIADCZAM</w:t>
      </w:r>
      <w:r w:rsidRPr="0090433B">
        <w:rPr>
          <w:rFonts w:eastAsia="Times New Roman" w:cstheme="minorHAnsi"/>
          <w:bCs/>
          <w:color w:val="000000"/>
          <w:lang w:eastAsia="pl-PL"/>
        </w:rPr>
        <w:t xml:space="preserve">, że wypełniłem obowiązki informacyjne przewidziane w art. 13 lub art. 14 RODO </w:t>
      </w:r>
      <w:r w:rsidRPr="0090433B">
        <w:rPr>
          <w:rFonts w:eastAsia="Times New Roman" w:cstheme="minorHAnsi"/>
          <w:bCs/>
          <w:color w:val="000000"/>
          <w:vertAlign w:val="superscript"/>
          <w:lang w:eastAsia="pl-PL"/>
        </w:rPr>
        <w:t>1</w:t>
      </w:r>
      <w:r w:rsidRPr="0090433B">
        <w:rPr>
          <w:rFonts w:eastAsia="Times New Roman" w:cstheme="minorHAnsi"/>
          <w:bCs/>
          <w:color w:val="000000"/>
          <w:lang w:eastAsia="pl-PL"/>
        </w:rPr>
        <w:t xml:space="preserve"> wobec osób fizycznych, od których dane osobowe bezpośrednio lub pośrednio pozyskałem w celu ubiegania się o udzielenie zamówienia publicznego w niniejszym postępowaniu </w:t>
      </w:r>
      <w:r w:rsidRPr="0090433B">
        <w:rPr>
          <w:rFonts w:eastAsia="Times New Roman" w:cstheme="minorHAnsi"/>
          <w:bCs/>
          <w:color w:val="000000"/>
          <w:vertAlign w:val="superscript"/>
          <w:lang w:eastAsia="pl-PL"/>
        </w:rPr>
        <w:t>2</w:t>
      </w:r>
      <w:r w:rsidRPr="0090433B">
        <w:rPr>
          <w:rFonts w:eastAsia="Times New Roman" w:cstheme="minorHAnsi"/>
          <w:bCs/>
          <w:color w:val="000000"/>
          <w:lang w:eastAsia="pl-PL"/>
        </w:rPr>
        <w:t>.</w:t>
      </w:r>
    </w:p>
    <w:p w14:paraId="131CFA84" w14:textId="77777777" w:rsidR="00884BD7" w:rsidRPr="0090433B" w:rsidRDefault="00884BD7" w:rsidP="00884BD7">
      <w:pPr>
        <w:spacing w:after="0" w:line="240" w:lineRule="auto"/>
        <w:jc w:val="both"/>
        <w:rPr>
          <w:rFonts w:eastAsia="Calibri" w:cstheme="minorHAnsi"/>
          <w:color w:val="000000"/>
          <w:sz w:val="16"/>
          <w:szCs w:val="16"/>
          <w:lang w:val="x-none"/>
        </w:rPr>
      </w:pPr>
      <w:r w:rsidRPr="0090433B">
        <w:rPr>
          <w:rFonts w:eastAsia="Calibri" w:cstheme="minorHAnsi"/>
          <w:sz w:val="16"/>
          <w:szCs w:val="16"/>
          <w:vertAlign w:val="superscript"/>
        </w:rPr>
        <w:t xml:space="preserve">1 </w:t>
      </w:r>
      <w:r w:rsidRPr="0090433B">
        <w:rPr>
          <w:rFonts w:eastAsia="Calibri" w:cstheme="minorHAnsi"/>
          <w:sz w:val="16"/>
          <w:szCs w:val="16"/>
        </w:rPr>
        <w:t xml:space="preserve"> </w:t>
      </w:r>
      <w:r w:rsidRPr="0090433B">
        <w:rPr>
          <w:rFonts w:eastAsia="Calibri" w:cstheme="minorHAnsi"/>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C354B2" w14:textId="77777777" w:rsidR="00884BD7" w:rsidRPr="0090433B" w:rsidRDefault="00884BD7" w:rsidP="00B27205">
      <w:pPr>
        <w:spacing w:beforeAutospacing="1" w:after="0" w:afterAutospacing="1" w:line="276" w:lineRule="auto"/>
        <w:rPr>
          <w:rFonts w:eastAsia="Times New Roman" w:cstheme="minorHAnsi"/>
          <w:sz w:val="16"/>
          <w:szCs w:val="16"/>
          <w:lang w:eastAsia="pl-PL"/>
        </w:rPr>
      </w:pPr>
      <w:r w:rsidRPr="0090433B">
        <w:rPr>
          <w:rFonts w:eastAsia="Times New Roman" w:cstheme="minorHAnsi"/>
          <w:color w:val="000000"/>
          <w:sz w:val="16"/>
          <w:szCs w:val="16"/>
          <w:vertAlign w:val="superscript"/>
          <w:lang w:eastAsia="pl-PL"/>
        </w:rPr>
        <w:t>2</w:t>
      </w:r>
      <w:r w:rsidRPr="0090433B">
        <w:rPr>
          <w:rFonts w:eastAsia="Times New Roman" w:cstheme="minorHAnsi"/>
          <w:color w:val="000000"/>
          <w:sz w:val="16"/>
          <w:szCs w:val="16"/>
          <w:lang w:eastAsia="pl-PL"/>
        </w:rPr>
        <w:t xml:space="preserve"> w przypadku gdy wykonawca </w:t>
      </w:r>
      <w:r w:rsidRPr="0090433B">
        <w:rPr>
          <w:rFonts w:eastAsia="Times New Roman" w:cstheme="minorHAnsi"/>
          <w:sz w:val="16"/>
          <w:szCs w:val="16"/>
          <w:lang w:eastAsia="pl-PL"/>
        </w:rPr>
        <w:t>nie przekazuje danych osobowych innych, niż bezpośrednio jego dotyczących, oświadczenia wykonawca nie składa (usunięcie treści oświadczenia np. przez jego wykreślenie).</w:t>
      </w:r>
    </w:p>
    <w:p w14:paraId="35951A17" w14:textId="77777777" w:rsidR="00DE228A" w:rsidRPr="0090433B" w:rsidRDefault="00DE228A" w:rsidP="00BE560D">
      <w:pPr>
        <w:numPr>
          <w:ilvl w:val="0"/>
          <w:numId w:val="9"/>
        </w:numPr>
        <w:suppressAutoHyphens/>
        <w:spacing w:before="120" w:after="120" w:line="276" w:lineRule="auto"/>
        <w:rPr>
          <w:rFonts w:eastAsia="Times New Roman" w:cstheme="minorHAnsi"/>
          <w:sz w:val="20"/>
          <w:szCs w:val="20"/>
          <w:lang w:eastAsia="ar-SA"/>
        </w:rPr>
      </w:pPr>
      <w:r w:rsidRPr="0090433B">
        <w:rPr>
          <w:rFonts w:eastAsia="Times New Roman" w:cstheme="minorHAnsi"/>
          <w:sz w:val="20"/>
          <w:szCs w:val="20"/>
          <w:lang w:eastAsia="ar-SA"/>
        </w:rPr>
        <w:t>Załącznikami do niniejszego formularza, stanowiącymi integralną część oferty, są:</w:t>
      </w:r>
    </w:p>
    <w:p w14:paraId="3416ADA3" w14:textId="77777777" w:rsidR="00DE228A" w:rsidRPr="0090433B" w:rsidRDefault="00DE228A" w:rsidP="00DE228A">
      <w:pPr>
        <w:spacing w:before="120" w:after="120" w:line="276" w:lineRule="auto"/>
        <w:rPr>
          <w:rFonts w:eastAsia="Times New Roman" w:cstheme="minorHAnsi"/>
          <w:sz w:val="20"/>
          <w:szCs w:val="20"/>
          <w:lang w:eastAsia="ar-SA"/>
        </w:rPr>
      </w:pPr>
    </w:p>
    <w:p w14:paraId="6510126A" w14:textId="77777777" w:rsidR="00DE228A" w:rsidRPr="0090433B" w:rsidRDefault="00DE228A" w:rsidP="00BE560D">
      <w:pPr>
        <w:numPr>
          <w:ilvl w:val="1"/>
          <w:numId w:val="10"/>
        </w:numPr>
        <w:tabs>
          <w:tab w:val="right" w:leader="underscore" w:pos="9356"/>
        </w:tabs>
        <w:suppressAutoHyphens/>
        <w:spacing w:after="0" w:line="360" w:lineRule="auto"/>
        <w:rPr>
          <w:rFonts w:eastAsia="Calibri" w:cstheme="minorHAnsi"/>
        </w:rPr>
      </w:pPr>
      <w:r w:rsidRPr="0090433B">
        <w:rPr>
          <w:rFonts w:eastAsia="Calibri" w:cstheme="minorHAnsi"/>
        </w:rPr>
        <w:tab/>
      </w:r>
    </w:p>
    <w:p w14:paraId="349F624C" w14:textId="77777777" w:rsidR="00DE228A" w:rsidRPr="0090433B" w:rsidRDefault="00DE228A" w:rsidP="00BE560D">
      <w:pPr>
        <w:numPr>
          <w:ilvl w:val="1"/>
          <w:numId w:val="10"/>
        </w:numPr>
        <w:tabs>
          <w:tab w:val="right" w:leader="underscore" w:pos="9356"/>
        </w:tabs>
        <w:suppressAutoHyphens/>
        <w:spacing w:after="0" w:line="360" w:lineRule="auto"/>
        <w:rPr>
          <w:rFonts w:eastAsia="Calibri" w:cstheme="minorHAnsi"/>
        </w:rPr>
      </w:pPr>
      <w:r w:rsidRPr="0090433B">
        <w:rPr>
          <w:rFonts w:eastAsia="Calibri" w:cstheme="minorHAnsi"/>
        </w:rPr>
        <w:tab/>
      </w:r>
    </w:p>
    <w:p w14:paraId="618AC5C3" w14:textId="77777777" w:rsidR="00DE228A" w:rsidRPr="0090433B" w:rsidRDefault="00DE228A" w:rsidP="00BE560D">
      <w:pPr>
        <w:numPr>
          <w:ilvl w:val="1"/>
          <w:numId w:val="10"/>
        </w:numPr>
        <w:tabs>
          <w:tab w:val="right" w:leader="underscore" w:pos="9356"/>
        </w:tabs>
        <w:suppressAutoHyphens/>
        <w:spacing w:after="0" w:line="360" w:lineRule="auto"/>
        <w:rPr>
          <w:rFonts w:eastAsia="Calibri" w:cstheme="minorHAnsi"/>
        </w:rPr>
      </w:pPr>
      <w:r w:rsidRPr="0090433B">
        <w:rPr>
          <w:rFonts w:eastAsia="Calibri" w:cstheme="minorHAnsi"/>
        </w:rPr>
        <w:tab/>
      </w:r>
    </w:p>
    <w:p w14:paraId="41CAFEF8" w14:textId="5BB7766E" w:rsidR="00DE228A" w:rsidRPr="00936232" w:rsidRDefault="00DE228A" w:rsidP="00936232">
      <w:pPr>
        <w:tabs>
          <w:tab w:val="right" w:leader="underscore" w:pos="9356"/>
        </w:tabs>
        <w:suppressAutoHyphens/>
        <w:spacing w:after="0" w:line="360" w:lineRule="auto"/>
        <w:ind w:left="1080"/>
        <w:rPr>
          <w:rFonts w:eastAsia="Calibri" w:cstheme="minorHAnsi"/>
        </w:rPr>
      </w:pPr>
    </w:p>
    <w:p w14:paraId="1D0D5E2D" w14:textId="77777777" w:rsidR="00DE228A" w:rsidRPr="0090433B" w:rsidRDefault="00DE228A" w:rsidP="00DE228A">
      <w:pPr>
        <w:tabs>
          <w:tab w:val="right" w:leader="underscore" w:pos="9356"/>
        </w:tabs>
        <w:spacing w:after="0" w:line="360" w:lineRule="auto"/>
        <w:ind w:left="720"/>
        <w:rPr>
          <w:rFonts w:eastAsia="Calibri" w:cstheme="minorHAnsi"/>
        </w:rPr>
      </w:pPr>
    </w:p>
    <w:p w14:paraId="24E2ACBB" w14:textId="77777777" w:rsidR="00DE228A" w:rsidRPr="0090433B" w:rsidRDefault="00DE228A" w:rsidP="00DE228A">
      <w:pPr>
        <w:suppressAutoHyphens/>
        <w:spacing w:before="240" w:after="0" w:line="360" w:lineRule="auto"/>
        <w:jc w:val="both"/>
        <w:rPr>
          <w:rFonts w:eastAsia="Times New Roman" w:cstheme="minorHAnsi"/>
          <w:sz w:val="24"/>
          <w:szCs w:val="24"/>
          <w:lang w:eastAsia="ar-SA"/>
        </w:rPr>
      </w:pPr>
      <w:r w:rsidRPr="0090433B">
        <w:rPr>
          <w:rFonts w:eastAsia="Times New Roman" w:cstheme="minorHAnsi"/>
          <w:sz w:val="24"/>
          <w:szCs w:val="24"/>
          <w:lang w:eastAsia="ar-SA"/>
        </w:rPr>
        <w:t>_______________________, ____________________</w:t>
      </w:r>
    </w:p>
    <w:p w14:paraId="2709473E" w14:textId="77777777" w:rsidR="00DE228A" w:rsidRPr="0090433B" w:rsidRDefault="00DE228A" w:rsidP="00DE228A">
      <w:pPr>
        <w:tabs>
          <w:tab w:val="center" w:pos="1276"/>
          <w:tab w:val="center" w:pos="4111"/>
        </w:tabs>
        <w:suppressAutoHyphens/>
        <w:spacing w:after="0" w:line="240" w:lineRule="auto"/>
        <w:rPr>
          <w:rFonts w:eastAsia="Times New Roman" w:cstheme="minorHAnsi"/>
          <w:i/>
          <w:sz w:val="16"/>
          <w:szCs w:val="16"/>
          <w:lang w:eastAsia="ar-SA"/>
        </w:rPr>
      </w:pPr>
      <w:r w:rsidRPr="0090433B">
        <w:rPr>
          <w:rFonts w:eastAsia="Times New Roman" w:cstheme="minorHAnsi"/>
          <w:i/>
          <w:sz w:val="16"/>
          <w:szCs w:val="16"/>
          <w:lang w:eastAsia="ar-SA"/>
        </w:rPr>
        <w:tab/>
        <w:t xml:space="preserve">miejscowość </w:t>
      </w:r>
      <w:r w:rsidRPr="0090433B">
        <w:rPr>
          <w:rFonts w:eastAsia="Times New Roman" w:cstheme="minorHAnsi"/>
          <w:i/>
          <w:sz w:val="16"/>
          <w:szCs w:val="16"/>
          <w:lang w:eastAsia="ar-SA"/>
        </w:rPr>
        <w:tab/>
        <w:t>data</w:t>
      </w:r>
    </w:p>
    <w:p w14:paraId="29FEF00A" w14:textId="77777777" w:rsidR="00DE228A" w:rsidRPr="0090433B" w:rsidRDefault="00DE228A" w:rsidP="00DE228A">
      <w:pPr>
        <w:tabs>
          <w:tab w:val="center" w:pos="7230"/>
        </w:tabs>
        <w:suppressAutoHyphens/>
        <w:spacing w:before="360" w:after="0" w:line="240" w:lineRule="auto"/>
        <w:rPr>
          <w:rFonts w:eastAsia="Times New Roman" w:cstheme="minorHAnsi"/>
          <w:sz w:val="24"/>
          <w:szCs w:val="24"/>
          <w:lang w:eastAsia="ar-SA"/>
        </w:rPr>
      </w:pPr>
      <w:r w:rsidRPr="0090433B">
        <w:rPr>
          <w:rFonts w:eastAsia="Times New Roman" w:cstheme="minorHAnsi"/>
          <w:sz w:val="24"/>
          <w:szCs w:val="24"/>
          <w:lang w:eastAsia="ar-SA"/>
        </w:rPr>
        <w:tab/>
        <w:t>_______________________________</w:t>
      </w:r>
    </w:p>
    <w:p w14:paraId="344B734B" w14:textId="77777777" w:rsidR="00DE228A" w:rsidRPr="0090433B" w:rsidRDefault="00DE228A" w:rsidP="00DE228A">
      <w:pPr>
        <w:tabs>
          <w:tab w:val="center" w:pos="7230"/>
        </w:tabs>
        <w:suppressAutoHyphens/>
        <w:spacing w:after="0" w:line="240" w:lineRule="auto"/>
        <w:rPr>
          <w:rFonts w:eastAsia="Times New Roman" w:cstheme="minorHAnsi"/>
          <w:b/>
          <w:bCs/>
          <w:sz w:val="20"/>
          <w:szCs w:val="20"/>
          <w:lang w:eastAsia="ar-SA"/>
        </w:rPr>
      </w:pPr>
      <w:r w:rsidRPr="0090433B">
        <w:rPr>
          <w:rFonts w:eastAsia="Times New Roman" w:cstheme="minorHAnsi"/>
          <w:i/>
          <w:sz w:val="16"/>
          <w:szCs w:val="16"/>
          <w:lang w:eastAsia="ar-SA"/>
        </w:rPr>
        <w:tab/>
        <w:t xml:space="preserve">podpis osoby upoważnionej/ podpisy </w:t>
      </w:r>
      <w:r w:rsidRPr="0090433B">
        <w:rPr>
          <w:rFonts w:eastAsia="Times New Roman" w:cstheme="minorHAnsi"/>
          <w:i/>
          <w:sz w:val="16"/>
          <w:szCs w:val="16"/>
          <w:lang w:eastAsia="ar-SA"/>
        </w:rPr>
        <w:tab/>
        <w:t>osób upoważnionych do reprezentowania Wykonawcy</w:t>
      </w:r>
    </w:p>
    <w:p w14:paraId="4D92DEE9" w14:textId="77777777" w:rsidR="00DE228A" w:rsidRPr="0090433B"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167E623F" w14:textId="77777777" w:rsidR="00DE228A" w:rsidRPr="0090433B"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098BB6F3" w14:textId="77777777" w:rsidR="00D25425" w:rsidRPr="0090433B" w:rsidRDefault="00D25425" w:rsidP="00DE228A">
      <w:pPr>
        <w:tabs>
          <w:tab w:val="left" w:pos="735"/>
        </w:tabs>
        <w:suppressAutoHyphens/>
        <w:spacing w:after="0" w:line="360" w:lineRule="auto"/>
        <w:ind w:right="-1"/>
        <w:jc w:val="both"/>
        <w:rPr>
          <w:rFonts w:eastAsia="Times New Roman" w:cstheme="minorHAnsi"/>
          <w:b/>
          <w:iCs/>
          <w:sz w:val="20"/>
          <w:szCs w:val="20"/>
          <w:lang w:eastAsia="ar-SA"/>
        </w:rPr>
      </w:pPr>
    </w:p>
    <w:p w14:paraId="4FF63442" w14:textId="77777777" w:rsidR="00DE228A" w:rsidRPr="0090433B"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333FB9B8"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2EC49758"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46EEDA18"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54319D5D"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0E6EE00A"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2608E8DD"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011DB4A1" w14:textId="77777777" w:rsidR="00D96C36" w:rsidRPr="0090433B" w:rsidRDefault="00D96C36" w:rsidP="00DE228A">
      <w:pPr>
        <w:tabs>
          <w:tab w:val="left" w:pos="735"/>
        </w:tabs>
        <w:suppressAutoHyphens/>
        <w:spacing w:after="0" w:line="360" w:lineRule="auto"/>
        <w:ind w:right="-1"/>
        <w:jc w:val="both"/>
        <w:rPr>
          <w:rFonts w:eastAsia="Times New Roman" w:cstheme="minorHAnsi"/>
          <w:b/>
          <w:iCs/>
          <w:sz w:val="20"/>
          <w:szCs w:val="20"/>
          <w:lang w:eastAsia="ar-SA"/>
        </w:rPr>
      </w:pPr>
    </w:p>
    <w:p w14:paraId="6BA72E5F" w14:textId="77777777" w:rsidR="00267E96" w:rsidRPr="0090433B" w:rsidRDefault="00267E96" w:rsidP="00267E96">
      <w:pPr>
        <w:tabs>
          <w:tab w:val="left" w:pos="735"/>
        </w:tabs>
        <w:suppressAutoHyphens/>
        <w:spacing w:after="0" w:line="360" w:lineRule="auto"/>
        <w:ind w:right="-1"/>
        <w:jc w:val="right"/>
        <w:rPr>
          <w:rFonts w:eastAsia="Times New Roman" w:cstheme="minorHAnsi"/>
          <w:b/>
          <w:iCs/>
          <w:sz w:val="20"/>
          <w:szCs w:val="20"/>
          <w:lang w:eastAsia="ar-SA"/>
        </w:rPr>
      </w:pPr>
      <w:r w:rsidRPr="0090433B">
        <w:rPr>
          <w:rFonts w:eastAsia="Times New Roman" w:cstheme="minorHAnsi"/>
          <w:b/>
          <w:iCs/>
          <w:sz w:val="20"/>
          <w:szCs w:val="20"/>
          <w:lang w:eastAsia="ar-SA"/>
        </w:rPr>
        <w:t>Załącznik nr 3</w:t>
      </w:r>
    </w:p>
    <w:p w14:paraId="07AAE0F6" w14:textId="77777777" w:rsidR="00267E96" w:rsidRPr="0090433B" w:rsidRDefault="00267E96" w:rsidP="00267E96">
      <w:pPr>
        <w:tabs>
          <w:tab w:val="left" w:pos="735"/>
        </w:tabs>
        <w:suppressAutoHyphens/>
        <w:spacing w:after="0" w:line="360" w:lineRule="auto"/>
        <w:ind w:right="-1"/>
        <w:jc w:val="right"/>
        <w:rPr>
          <w:rFonts w:eastAsia="Times New Roman" w:cstheme="minorHAnsi"/>
          <w:b/>
          <w:iCs/>
          <w:sz w:val="20"/>
          <w:szCs w:val="20"/>
          <w:lang w:eastAsia="ar-SA"/>
        </w:rPr>
      </w:pPr>
    </w:p>
    <w:p w14:paraId="4184F257" w14:textId="77777777" w:rsidR="00267E96" w:rsidRPr="0090433B" w:rsidRDefault="00267E96" w:rsidP="00267E96">
      <w:pPr>
        <w:suppressAutoHyphens/>
        <w:spacing w:before="240" w:after="120" w:line="240" w:lineRule="auto"/>
        <w:jc w:val="center"/>
        <w:rPr>
          <w:rFonts w:eastAsia="Times New Roman" w:cstheme="minorHAnsi"/>
          <w:b/>
          <w:sz w:val="24"/>
          <w:szCs w:val="24"/>
          <w:u w:val="single"/>
          <w:lang w:eastAsia="ar-SA"/>
        </w:rPr>
      </w:pPr>
      <w:r w:rsidRPr="0090433B">
        <w:rPr>
          <w:rFonts w:eastAsia="Times New Roman" w:cstheme="minorHAnsi"/>
          <w:b/>
          <w:sz w:val="24"/>
          <w:szCs w:val="24"/>
          <w:u w:val="single"/>
          <w:lang w:eastAsia="ar-SA"/>
        </w:rPr>
        <w:t xml:space="preserve">Oświadczenie Wykonawcy </w:t>
      </w:r>
    </w:p>
    <w:p w14:paraId="2451DD8E" w14:textId="77777777" w:rsidR="00267E96" w:rsidRPr="0090433B" w:rsidRDefault="00267E96" w:rsidP="00267E96">
      <w:pPr>
        <w:suppressAutoHyphens/>
        <w:spacing w:before="240" w:after="240" w:line="360" w:lineRule="auto"/>
        <w:jc w:val="center"/>
        <w:rPr>
          <w:rFonts w:eastAsia="Times New Roman" w:cstheme="minorHAnsi"/>
          <w:b/>
          <w:lang w:eastAsia="ar-SA"/>
        </w:rPr>
      </w:pPr>
      <w:r w:rsidRPr="0090433B">
        <w:rPr>
          <w:rFonts w:eastAsia="Times New Roman" w:cstheme="minorHAnsi"/>
          <w:b/>
          <w:lang w:eastAsia="ar-SA"/>
        </w:rPr>
        <w:t xml:space="preserve">składane na podstawie art. 25a ust. 1 ustawy z dnia 29 stycznia 2004 r. - Prawo zamówień publicznych (dalej jako: ustawa Pzp), </w:t>
      </w:r>
    </w:p>
    <w:p w14:paraId="73AD6447" w14:textId="77777777" w:rsidR="00267E96" w:rsidRPr="0090433B" w:rsidRDefault="00267E96" w:rsidP="00267E96">
      <w:pPr>
        <w:suppressAutoHyphens/>
        <w:spacing w:before="240" w:after="120" w:line="240" w:lineRule="auto"/>
        <w:jc w:val="center"/>
        <w:rPr>
          <w:rFonts w:eastAsia="Times New Roman" w:cstheme="minorHAnsi"/>
          <w:b/>
          <w:u w:val="single"/>
          <w:lang w:eastAsia="ar-SA"/>
        </w:rPr>
      </w:pPr>
      <w:r w:rsidRPr="0090433B">
        <w:rPr>
          <w:rFonts w:eastAsia="Times New Roman" w:cstheme="minorHAnsi"/>
          <w:b/>
          <w:u w:val="single"/>
          <w:lang w:eastAsia="ar-SA"/>
        </w:rPr>
        <w:t xml:space="preserve">DOTYCZĄCE SPEŁNIANIA WARUNKÓW UDZIAŁU W POSTĘPOWANIU </w:t>
      </w:r>
    </w:p>
    <w:p w14:paraId="5DECF3DF" w14:textId="77777777" w:rsidR="00B46F41" w:rsidRPr="0090433B" w:rsidRDefault="00267E96" w:rsidP="00B46F41">
      <w:pPr>
        <w:suppressAutoHyphens/>
        <w:spacing w:before="240" w:after="240" w:line="240" w:lineRule="auto"/>
        <w:ind w:firstLine="357"/>
        <w:jc w:val="both"/>
        <w:rPr>
          <w:rFonts w:eastAsia="Times New Roman" w:cstheme="minorHAnsi"/>
          <w:sz w:val="20"/>
          <w:szCs w:val="20"/>
          <w:lang w:eastAsia="ar-SA"/>
        </w:rPr>
      </w:pPr>
      <w:r w:rsidRPr="0090433B">
        <w:rPr>
          <w:rFonts w:eastAsia="Times New Roman" w:cstheme="minorHAnsi"/>
          <w:sz w:val="20"/>
          <w:szCs w:val="20"/>
          <w:lang w:eastAsia="ar-SA"/>
        </w:rPr>
        <w:t>Na potrzeby postępowania o udzielenie zamówienia publicznego pn.</w:t>
      </w:r>
    </w:p>
    <w:p w14:paraId="56B53CAE" w14:textId="77777777" w:rsidR="00BC3809" w:rsidRPr="00BC3809" w:rsidRDefault="00BC3809" w:rsidP="00BC3809">
      <w:pPr>
        <w:suppressAutoHyphens/>
        <w:spacing w:after="0" w:line="360" w:lineRule="auto"/>
        <w:ind w:right="-427"/>
        <w:jc w:val="center"/>
        <w:rPr>
          <w:rFonts w:eastAsia="Times New Roman" w:cstheme="minorHAnsi"/>
          <w:b/>
          <w:bCs/>
          <w:lang w:eastAsia="ar-SA"/>
        </w:rPr>
      </w:pPr>
      <w:r w:rsidRPr="00BC3809">
        <w:rPr>
          <w:rFonts w:cstheme="minorHAnsi"/>
          <w:b/>
          <w:bCs/>
        </w:rPr>
        <w:t>Świadczenie usługi ochrony osób, budynków i mienia Bydgoskiego Centrum Sportu</w:t>
      </w:r>
    </w:p>
    <w:p w14:paraId="591AC71A" w14:textId="078C395C" w:rsidR="00267E96" w:rsidRPr="0090433B" w:rsidRDefault="00267E96" w:rsidP="00B46F41">
      <w:pPr>
        <w:suppressAutoHyphens/>
        <w:spacing w:before="240" w:after="240" w:line="360" w:lineRule="auto"/>
        <w:jc w:val="both"/>
        <w:rPr>
          <w:rFonts w:eastAsia="Times New Roman" w:cstheme="minorHAnsi"/>
          <w:lang w:eastAsia="ar-SA"/>
        </w:rPr>
      </w:pPr>
      <w:r w:rsidRPr="0090433B">
        <w:rPr>
          <w:rFonts w:eastAsia="Times New Roman" w:cstheme="minorHAnsi"/>
          <w:lang w:eastAsia="ar-SA"/>
        </w:rPr>
        <w:t>oświadczam, co następuje:</w:t>
      </w:r>
    </w:p>
    <w:p w14:paraId="7355106D" w14:textId="77777777" w:rsidR="00267E96" w:rsidRPr="0090433B" w:rsidRDefault="00267E96" w:rsidP="00267E96">
      <w:pPr>
        <w:suppressAutoHyphens/>
        <w:spacing w:before="240" w:after="240" w:line="360" w:lineRule="auto"/>
        <w:jc w:val="both"/>
        <w:rPr>
          <w:rFonts w:eastAsia="Times New Roman" w:cstheme="minorHAnsi"/>
          <w:sz w:val="20"/>
          <w:szCs w:val="20"/>
          <w:lang w:eastAsia="ar-SA"/>
        </w:rPr>
      </w:pPr>
      <w:r w:rsidRPr="0090433B">
        <w:rPr>
          <w:rFonts w:eastAsia="Times New Roman" w:cstheme="minorHAnsi"/>
          <w:b/>
          <w:sz w:val="21"/>
          <w:szCs w:val="21"/>
          <w:lang w:eastAsia="ar-SA"/>
        </w:rPr>
        <w:t>INFORMACJA DOTYCZĄCA WYKONAWCY:</w:t>
      </w:r>
    </w:p>
    <w:p w14:paraId="21641997" w14:textId="77777777" w:rsidR="00267E96" w:rsidRPr="0090433B" w:rsidRDefault="00267E96" w:rsidP="00267E96">
      <w:pPr>
        <w:suppressAutoHyphens/>
        <w:spacing w:before="240"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Oświadczam, że spełniam warunki udziału w postępowaniu określone przez Zamawiającego w .......................................................................................................................................................</w:t>
      </w:r>
    </w:p>
    <w:p w14:paraId="1836703A"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r w:rsidRPr="0090433B">
        <w:rPr>
          <w:rFonts w:eastAsia="Times New Roman" w:cstheme="minorHAnsi"/>
          <w:i/>
          <w:sz w:val="16"/>
          <w:szCs w:val="16"/>
          <w:lang w:eastAsia="ar-SA"/>
        </w:rPr>
        <w:t>(wskazać dokument i właściwą jednostkę redakcyjną dokumentu, w której określono warunki udziału w postępowaniu)</w:t>
      </w:r>
      <w:r w:rsidRPr="0090433B">
        <w:rPr>
          <w:rFonts w:eastAsia="Times New Roman" w:cstheme="minorHAnsi"/>
          <w:sz w:val="16"/>
          <w:szCs w:val="16"/>
          <w:lang w:eastAsia="ar-SA"/>
        </w:rPr>
        <w:t>.</w:t>
      </w:r>
    </w:p>
    <w:p w14:paraId="7B7C27A6"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p>
    <w:p w14:paraId="650A0F8D"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p>
    <w:p w14:paraId="4E0384FD"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p>
    <w:p w14:paraId="7811C5E8"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p>
    <w:p w14:paraId="5CE259FA" w14:textId="77777777" w:rsidR="00267E96" w:rsidRPr="0090433B" w:rsidRDefault="00267E96" w:rsidP="00267E96">
      <w:pPr>
        <w:suppressAutoHyphens/>
        <w:spacing w:after="0" w:line="360" w:lineRule="auto"/>
        <w:jc w:val="center"/>
        <w:rPr>
          <w:rFonts w:eastAsia="Times New Roman" w:cstheme="minorHAnsi"/>
          <w:sz w:val="16"/>
          <w:szCs w:val="16"/>
          <w:lang w:eastAsia="ar-SA"/>
        </w:rPr>
      </w:pPr>
    </w:p>
    <w:p w14:paraId="72A2C008" w14:textId="77777777" w:rsidR="00267E96" w:rsidRPr="0090433B" w:rsidRDefault="00267E96" w:rsidP="00267E96">
      <w:pPr>
        <w:suppressAutoHyphens/>
        <w:spacing w:before="240" w:after="240" w:line="360" w:lineRule="auto"/>
        <w:jc w:val="both"/>
        <w:rPr>
          <w:rFonts w:eastAsia="Times New Roman" w:cstheme="minorHAnsi"/>
          <w:sz w:val="20"/>
          <w:szCs w:val="20"/>
          <w:lang w:eastAsia="ar-SA"/>
        </w:rPr>
      </w:pPr>
      <w:r w:rsidRPr="0090433B">
        <w:rPr>
          <w:rFonts w:eastAsia="Times New Roman" w:cstheme="minorHAnsi"/>
          <w:sz w:val="20"/>
          <w:szCs w:val="20"/>
          <w:lang w:eastAsia="ar-SA"/>
        </w:rPr>
        <w:t xml:space="preserve">.......................... </w:t>
      </w:r>
      <w:r w:rsidRPr="0090433B">
        <w:rPr>
          <w:rFonts w:eastAsia="Times New Roman" w:cstheme="minorHAnsi"/>
          <w:i/>
          <w:sz w:val="16"/>
          <w:szCs w:val="16"/>
          <w:lang w:eastAsia="ar-SA"/>
        </w:rPr>
        <w:t>(miejscowość),</w:t>
      </w:r>
      <w:r w:rsidRPr="0090433B">
        <w:rPr>
          <w:rFonts w:eastAsia="Times New Roman" w:cstheme="minorHAnsi"/>
          <w:i/>
          <w:sz w:val="18"/>
          <w:szCs w:val="18"/>
          <w:lang w:eastAsia="ar-SA"/>
        </w:rPr>
        <w:t xml:space="preserve"> </w:t>
      </w:r>
      <w:r w:rsidRPr="0090433B">
        <w:rPr>
          <w:rFonts w:eastAsia="Times New Roman" w:cstheme="minorHAnsi"/>
          <w:sz w:val="20"/>
          <w:szCs w:val="20"/>
          <w:lang w:eastAsia="ar-SA"/>
        </w:rPr>
        <w:t>dnia .......................... r.</w:t>
      </w:r>
    </w:p>
    <w:p w14:paraId="68ADE88B" w14:textId="77777777" w:rsidR="00267E96" w:rsidRPr="0090433B" w:rsidRDefault="00267E96" w:rsidP="00267E96">
      <w:pPr>
        <w:suppressAutoHyphens/>
        <w:spacing w:after="0" w:line="240" w:lineRule="auto"/>
        <w:ind w:left="5760"/>
        <w:jc w:val="both"/>
        <w:rPr>
          <w:rFonts w:eastAsia="Times New Roman" w:cstheme="minorHAnsi"/>
          <w:sz w:val="20"/>
          <w:szCs w:val="20"/>
          <w:lang w:eastAsia="ar-SA"/>
        </w:rPr>
      </w:pPr>
      <w:r w:rsidRPr="0090433B">
        <w:rPr>
          <w:rFonts w:eastAsia="Times New Roman" w:cstheme="minorHAnsi"/>
          <w:sz w:val="20"/>
          <w:szCs w:val="20"/>
          <w:lang w:eastAsia="ar-SA"/>
        </w:rPr>
        <w:t>...................................</w:t>
      </w:r>
    </w:p>
    <w:p w14:paraId="72BEFD3A" w14:textId="77777777" w:rsidR="00267E96" w:rsidRPr="0090433B" w:rsidRDefault="00267E96" w:rsidP="00267E96">
      <w:pPr>
        <w:suppressAutoHyphens/>
        <w:spacing w:after="240" w:line="240" w:lineRule="auto"/>
        <w:ind w:left="5664" w:firstLine="708"/>
        <w:jc w:val="both"/>
        <w:rPr>
          <w:rFonts w:eastAsia="Times New Roman" w:cstheme="minorHAnsi"/>
          <w:i/>
          <w:sz w:val="16"/>
          <w:szCs w:val="16"/>
          <w:lang w:eastAsia="ar-SA"/>
        </w:rPr>
      </w:pPr>
      <w:r w:rsidRPr="0090433B">
        <w:rPr>
          <w:rFonts w:eastAsia="Times New Roman" w:cstheme="minorHAnsi"/>
          <w:i/>
          <w:sz w:val="16"/>
          <w:szCs w:val="16"/>
          <w:lang w:eastAsia="ar-SA"/>
        </w:rPr>
        <w:t>(podpis)</w:t>
      </w:r>
    </w:p>
    <w:p w14:paraId="24058705" w14:textId="77777777" w:rsidR="00267E96" w:rsidRPr="0090433B" w:rsidRDefault="00267E96" w:rsidP="00267E96">
      <w:pPr>
        <w:suppressAutoHyphens/>
        <w:spacing w:after="0" w:line="240" w:lineRule="auto"/>
        <w:jc w:val="both"/>
        <w:rPr>
          <w:rFonts w:eastAsia="Times New Roman" w:cstheme="minorHAnsi"/>
          <w:sz w:val="20"/>
          <w:szCs w:val="20"/>
          <w:lang w:eastAsia="ar-SA"/>
        </w:rPr>
      </w:pPr>
    </w:p>
    <w:p w14:paraId="0319827E" w14:textId="77777777" w:rsidR="00267E96" w:rsidRPr="0090433B" w:rsidRDefault="00267E96" w:rsidP="00267E96">
      <w:pPr>
        <w:tabs>
          <w:tab w:val="left" w:pos="735"/>
        </w:tabs>
        <w:suppressAutoHyphens/>
        <w:spacing w:after="0" w:line="360" w:lineRule="auto"/>
        <w:ind w:right="-1"/>
        <w:jc w:val="center"/>
        <w:rPr>
          <w:rFonts w:eastAsia="Times New Roman" w:cstheme="minorHAnsi"/>
          <w:b/>
          <w:iCs/>
          <w:sz w:val="20"/>
          <w:szCs w:val="20"/>
          <w:lang w:eastAsia="ar-SA"/>
        </w:rPr>
      </w:pPr>
    </w:p>
    <w:p w14:paraId="04AFCDAE" w14:textId="77777777" w:rsidR="00DE228A" w:rsidRPr="0090433B"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67723EA3" w14:textId="3BB630C5" w:rsidR="00DE228A" w:rsidRDefault="00DE228A" w:rsidP="00DE228A">
      <w:pPr>
        <w:tabs>
          <w:tab w:val="left" w:pos="735"/>
        </w:tabs>
        <w:suppressAutoHyphens/>
        <w:spacing w:after="0" w:line="360" w:lineRule="auto"/>
        <w:ind w:right="-1"/>
        <w:jc w:val="both"/>
        <w:rPr>
          <w:rFonts w:eastAsia="Times New Roman" w:cstheme="minorHAnsi"/>
          <w:b/>
          <w:iCs/>
          <w:sz w:val="20"/>
          <w:szCs w:val="20"/>
          <w:lang w:eastAsia="ar-SA"/>
        </w:rPr>
      </w:pPr>
    </w:p>
    <w:p w14:paraId="5779CDAE" w14:textId="2687078C" w:rsidR="0053535F" w:rsidRDefault="0053535F" w:rsidP="00DE228A">
      <w:pPr>
        <w:tabs>
          <w:tab w:val="left" w:pos="735"/>
        </w:tabs>
        <w:suppressAutoHyphens/>
        <w:spacing w:after="0" w:line="360" w:lineRule="auto"/>
        <w:ind w:right="-1"/>
        <w:jc w:val="both"/>
        <w:rPr>
          <w:rFonts w:eastAsia="Times New Roman" w:cstheme="minorHAnsi"/>
          <w:b/>
          <w:iCs/>
          <w:sz w:val="20"/>
          <w:szCs w:val="20"/>
          <w:lang w:eastAsia="ar-SA"/>
        </w:rPr>
      </w:pPr>
    </w:p>
    <w:p w14:paraId="65485D69" w14:textId="24346F9F" w:rsidR="00C41FA6" w:rsidRDefault="00C41FA6" w:rsidP="00DE228A">
      <w:pPr>
        <w:tabs>
          <w:tab w:val="left" w:pos="735"/>
        </w:tabs>
        <w:suppressAutoHyphens/>
        <w:spacing w:after="0" w:line="360" w:lineRule="auto"/>
        <w:ind w:right="-1"/>
        <w:jc w:val="both"/>
        <w:rPr>
          <w:rFonts w:eastAsia="Times New Roman" w:cstheme="minorHAnsi"/>
          <w:b/>
          <w:iCs/>
          <w:sz w:val="20"/>
          <w:szCs w:val="20"/>
          <w:lang w:eastAsia="ar-SA"/>
        </w:rPr>
      </w:pPr>
    </w:p>
    <w:p w14:paraId="0AAADE83" w14:textId="7529945B" w:rsidR="00C41FA6" w:rsidRDefault="00C41FA6" w:rsidP="00DE228A">
      <w:pPr>
        <w:tabs>
          <w:tab w:val="left" w:pos="735"/>
        </w:tabs>
        <w:suppressAutoHyphens/>
        <w:spacing w:after="0" w:line="360" w:lineRule="auto"/>
        <w:ind w:right="-1"/>
        <w:jc w:val="both"/>
        <w:rPr>
          <w:rFonts w:eastAsia="Times New Roman" w:cstheme="minorHAnsi"/>
          <w:b/>
          <w:iCs/>
          <w:sz w:val="20"/>
          <w:szCs w:val="20"/>
          <w:lang w:eastAsia="ar-SA"/>
        </w:rPr>
      </w:pPr>
    </w:p>
    <w:p w14:paraId="572D690F" w14:textId="042443FD" w:rsidR="00495D31" w:rsidRDefault="00495D31" w:rsidP="00DE228A">
      <w:pPr>
        <w:tabs>
          <w:tab w:val="left" w:pos="735"/>
        </w:tabs>
        <w:suppressAutoHyphens/>
        <w:spacing w:after="0" w:line="360" w:lineRule="auto"/>
        <w:ind w:right="-1"/>
        <w:jc w:val="both"/>
        <w:rPr>
          <w:rFonts w:eastAsia="Times New Roman" w:cstheme="minorHAnsi"/>
          <w:b/>
          <w:iCs/>
          <w:sz w:val="20"/>
          <w:szCs w:val="20"/>
          <w:lang w:eastAsia="ar-SA"/>
        </w:rPr>
      </w:pPr>
    </w:p>
    <w:p w14:paraId="7E50E4B9" w14:textId="006386AC" w:rsidR="00495D31" w:rsidRDefault="00495D31" w:rsidP="00DE228A">
      <w:pPr>
        <w:tabs>
          <w:tab w:val="left" w:pos="735"/>
        </w:tabs>
        <w:suppressAutoHyphens/>
        <w:spacing w:after="0" w:line="360" w:lineRule="auto"/>
        <w:ind w:right="-1"/>
        <w:jc w:val="both"/>
        <w:rPr>
          <w:rFonts w:eastAsia="Times New Roman" w:cstheme="minorHAnsi"/>
          <w:b/>
          <w:iCs/>
          <w:sz w:val="20"/>
          <w:szCs w:val="20"/>
          <w:lang w:eastAsia="ar-SA"/>
        </w:rPr>
      </w:pPr>
    </w:p>
    <w:p w14:paraId="6B498389" w14:textId="7E480259" w:rsidR="00C41FA6" w:rsidRDefault="00C41FA6" w:rsidP="00DE228A">
      <w:pPr>
        <w:tabs>
          <w:tab w:val="left" w:pos="735"/>
        </w:tabs>
        <w:suppressAutoHyphens/>
        <w:spacing w:after="0" w:line="360" w:lineRule="auto"/>
        <w:ind w:right="-1"/>
        <w:jc w:val="both"/>
        <w:rPr>
          <w:rFonts w:eastAsia="Times New Roman" w:cstheme="minorHAnsi"/>
          <w:b/>
          <w:iCs/>
          <w:sz w:val="20"/>
          <w:szCs w:val="20"/>
          <w:lang w:eastAsia="ar-SA"/>
        </w:rPr>
      </w:pPr>
    </w:p>
    <w:p w14:paraId="782E92BB" w14:textId="77777777" w:rsidR="00267E96" w:rsidRPr="0090433B" w:rsidRDefault="00267E96" w:rsidP="00D96C36">
      <w:pPr>
        <w:spacing w:line="360" w:lineRule="auto"/>
        <w:ind w:right="-1"/>
        <w:jc w:val="right"/>
        <w:rPr>
          <w:rFonts w:cstheme="minorHAnsi"/>
          <w:b/>
        </w:rPr>
      </w:pPr>
      <w:r w:rsidRPr="0090433B">
        <w:rPr>
          <w:rFonts w:cstheme="minorHAnsi"/>
          <w:b/>
        </w:rPr>
        <w:lastRenderedPageBreak/>
        <w:t xml:space="preserve">Załącznik nr 4 </w:t>
      </w:r>
    </w:p>
    <w:p w14:paraId="2DC00F8A" w14:textId="77777777" w:rsidR="00267E96" w:rsidRPr="0090433B" w:rsidRDefault="00267E96" w:rsidP="00267E96">
      <w:pPr>
        <w:suppressAutoHyphens/>
        <w:spacing w:before="240" w:after="0" w:line="240" w:lineRule="auto"/>
        <w:jc w:val="center"/>
        <w:rPr>
          <w:rFonts w:eastAsia="Times New Roman" w:cstheme="minorHAnsi"/>
          <w:b/>
          <w:sz w:val="28"/>
          <w:szCs w:val="28"/>
          <w:u w:val="single"/>
          <w:lang w:eastAsia="ar-SA"/>
        </w:rPr>
      </w:pPr>
      <w:r w:rsidRPr="0090433B">
        <w:rPr>
          <w:rFonts w:eastAsia="Times New Roman" w:cstheme="minorHAnsi"/>
          <w:b/>
          <w:sz w:val="28"/>
          <w:szCs w:val="28"/>
          <w:u w:val="single"/>
          <w:lang w:eastAsia="ar-SA"/>
        </w:rPr>
        <w:t xml:space="preserve">Oświadczenie Wykonawcy </w:t>
      </w:r>
    </w:p>
    <w:p w14:paraId="3C20E17F" w14:textId="77777777" w:rsidR="00267E96" w:rsidRPr="0090433B" w:rsidRDefault="00267E96" w:rsidP="00267E96">
      <w:pPr>
        <w:suppressAutoHyphens/>
        <w:spacing w:before="240" w:after="240" w:line="360" w:lineRule="auto"/>
        <w:jc w:val="center"/>
        <w:rPr>
          <w:rFonts w:eastAsia="Times New Roman" w:cstheme="minorHAnsi"/>
          <w:b/>
          <w:sz w:val="20"/>
          <w:szCs w:val="20"/>
          <w:lang w:eastAsia="ar-SA"/>
        </w:rPr>
      </w:pPr>
      <w:r w:rsidRPr="0090433B">
        <w:rPr>
          <w:rFonts w:eastAsia="Times New Roman" w:cstheme="minorHAnsi"/>
          <w:b/>
          <w:sz w:val="20"/>
          <w:szCs w:val="20"/>
          <w:lang w:eastAsia="ar-SA"/>
        </w:rPr>
        <w:t xml:space="preserve">składane na podstawie art. 25a ust. 1 ustawy z dnia 29 stycznia 2004 r. - Prawo zamówień publicznych (dalej jako: ustawa Pzp), </w:t>
      </w:r>
    </w:p>
    <w:p w14:paraId="5477A019" w14:textId="77777777" w:rsidR="00267E96" w:rsidRPr="0090433B" w:rsidRDefault="00267E96" w:rsidP="00267E96">
      <w:pPr>
        <w:suppressAutoHyphens/>
        <w:spacing w:after="240" w:line="240" w:lineRule="auto"/>
        <w:jc w:val="center"/>
        <w:rPr>
          <w:rFonts w:eastAsia="Times New Roman" w:cstheme="minorHAnsi"/>
          <w:b/>
          <w:u w:val="single"/>
          <w:lang w:eastAsia="ar-SA"/>
        </w:rPr>
      </w:pPr>
      <w:r w:rsidRPr="0090433B">
        <w:rPr>
          <w:rFonts w:eastAsia="Times New Roman" w:cstheme="minorHAnsi"/>
          <w:b/>
          <w:sz w:val="24"/>
          <w:szCs w:val="24"/>
          <w:u w:val="single"/>
          <w:lang w:eastAsia="ar-SA"/>
        </w:rPr>
        <w:t>DOTYCZĄCE PRZESŁANEK WYKLUCZENIA Z POSTĘPOWANIA</w:t>
      </w:r>
    </w:p>
    <w:p w14:paraId="0C45CC8E" w14:textId="3A047B57" w:rsidR="00267E96" w:rsidRDefault="00267E96" w:rsidP="00267E96">
      <w:pPr>
        <w:suppressAutoHyphens/>
        <w:spacing w:before="240" w:after="0" w:line="240" w:lineRule="auto"/>
        <w:ind w:firstLine="708"/>
        <w:jc w:val="both"/>
        <w:rPr>
          <w:rFonts w:eastAsia="Times New Roman" w:cstheme="minorHAnsi"/>
          <w:lang w:eastAsia="ar-SA"/>
        </w:rPr>
      </w:pPr>
      <w:r w:rsidRPr="0090433B">
        <w:rPr>
          <w:rFonts w:eastAsia="Times New Roman" w:cstheme="minorHAnsi"/>
          <w:lang w:eastAsia="ar-SA"/>
        </w:rPr>
        <w:t>Na potrzeby postępowania o udzielenie zamówienia publicznego pn.</w:t>
      </w:r>
    </w:p>
    <w:p w14:paraId="58FC9417" w14:textId="77777777" w:rsidR="00502BC8" w:rsidRPr="0090433B" w:rsidRDefault="00502BC8" w:rsidP="00267E96">
      <w:pPr>
        <w:suppressAutoHyphens/>
        <w:spacing w:before="240" w:after="0" w:line="240" w:lineRule="auto"/>
        <w:ind w:firstLine="708"/>
        <w:jc w:val="both"/>
        <w:rPr>
          <w:rFonts w:eastAsia="Times New Roman" w:cstheme="minorHAnsi"/>
          <w:lang w:eastAsia="ar-SA"/>
        </w:rPr>
      </w:pPr>
    </w:p>
    <w:p w14:paraId="75A0BBC4" w14:textId="77777777" w:rsidR="00502BC8" w:rsidRPr="00502BC8" w:rsidRDefault="00502BC8" w:rsidP="00502BC8">
      <w:pPr>
        <w:suppressAutoHyphens/>
        <w:spacing w:after="0" w:line="360" w:lineRule="auto"/>
        <w:ind w:right="-427"/>
        <w:jc w:val="center"/>
        <w:rPr>
          <w:rFonts w:eastAsia="Times New Roman" w:cstheme="minorHAnsi"/>
          <w:b/>
          <w:bCs/>
          <w:lang w:eastAsia="ar-SA"/>
        </w:rPr>
      </w:pPr>
      <w:r w:rsidRPr="00502BC8">
        <w:rPr>
          <w:rFonts w:cstheme="minorHAnsi"/>
          <w:b/>
          <w:bCs/>
        </w:rPr>
        <w:t>Świadczenie usługi ochrony osób, budynków i mienia Bydgoskiego Centrum Sportu</w:t>
      </w:r>
    </w:p>
    <w:p w14:paraId="4375BDFC" w14:textId="123661C8" w:rsidR="00C41FA6" w:rsidRDefault="00C41FA6" w:rsidP="00B46F41">
      <w:pPr>
        <w:suppressAutoHyphens/>
        <w:spacing w:before="240" w:after="240" w:line="360" w:lineRule="auto"/>
        <w:jc w:val="both"/>
        <w:rPr>
          <w:rFonts w:cstheme="minorHAnsi"/>
          <w:b/>
          <w:i/>
          <w:color w:val="FF0000"/>
        </w:rPr>
      </w:pPr>
    </w:p>
    <w:p w14:paraId="623D5986" w14:textId="17064903" w:rsidR="00267E96" w:rsidRPr="0090433B" w:rsidRDefault="00267E96" w:rsidP="00B46F41">
      <w:pPr>
        <w:suppressAutoHyphens/>
        <w:spacing w:before="240" w:after="240" w:line="360" w:lineRule="auto"/>
        <w:jc w:val="both"/>
        <w:rPr>
          <w:rFonts w:eastAsia="Times New Roman" w:cstheme="minorHAnsi"/>
          <w:lang w:eastAsia="ar-SA"/>
        </w:rPr>
      </w:pPr>
      <w:r w:rsidRPr="0090433B">
        <w:rPr>
          <w:rFonts w:eastAsia="Times New Roman" w:cstheme="minorHAnsi"/>
          <w:lang w:eastAsia="ar-SA"/>
        </w:rPr>
        <w:t>oświadczam, co następuje:</w:t>
      </w:r>
    </w:p>
    <w:p w14:paraId="66A04D68" w14:textId="77777777" w:rsidR="00267E96" w:rsidRPr="0090433B" w:rsidRDefault="00267E96" w:rsidP="00267E96">
      <w:pPr>
        <w:suppressAutoHyphens/>
        <w:spacing w:before="240" w:after="240" w:line="360" w:lineRule="auto"/>
        <w:jc w:val="both"/>
        <w:rPr>
          <w:rFonts w:eastAsia="Times New Roman" w:cstheme="minorHAnsi"/>
          <w:sz w:val="20"/>
          <w:szCs w:val="20"/>
          <w:lang w:eastAsia="ar-SA"/>
        </w:rPr>
      </w:pPr>
      <w:r w:rsidRPr="0090433B">
        <w:rPr>
          <w:rFonts w:eastAsia="Times New Roman" w:cstheme="minorHAnsi"/>
          <w:b/>
          <w:sz w:val="21"/>
          <w:szCs w:val="21"/>
          <w:lang w:eastAsia="ar-SA"/>
        </w:rPr>
        <w:t>OŚWIADCZENIA DOTYCZĄCE WYKONAWCY:</w:t>
      </w:r>
    </w:p>
    <w:p w14:paraId="2EC685EB" w14:textId="77777777" w:rsidR="00267E96" w:rsidRPr="0090433B" w:rsidRDefault="00267E96" w:rsidP="00BE560D">
      <w:pPr>
        <w:numPr>
          <w:ilvl w:val="0"/>
          <w:numId w:val="11"/>
        </w:numPr>
        <w:suppressAutoHyphens/>
        <w:spacing w:before="240" w:after="0" w:line="360" w:lineRule="auto"/>
        <w:jc w:val="both"/>
        <w:rPr>
          <w:rFonts w:eastAsia="Calibri" w:cstheme="minorHAnsi"/>
          <w:sz w:val="20"/>
          <w:szCs w:val="20"/>
        </w:rPr>
      </w:pPr>
      <w:r w:rsidRPr="0090433B">
        <w:rPr>
          <w:rFonts w:eastAsia="Calibri" w:cstheme="minorHAnsi"/>
          <w:sz w:val="20"/>
          <w:szCs w:val="20"/>
        </w:rPr>
        <w:t>Oświadczam, że nie podlegam wykluczeniu z postępowania na podstawie art. 24 ust 1 pkt 12-23 ustawy Pzp.</w:t>
      </w:r>
    </w:p>
    <w:p w14:paraId="110C5ADF" w14:textId="77777777" w:rsidR="00267E96" w:rsidRPr="0090433B" w:rsidRDefault="00267E96" w:rsidP="00BE560D">
      <w:pPr>
        <w:numPr>
          <w:ilvl w:val="0"/>
          <w:numId w:val="11"/>
        </w:numPr>
        <w:suppressAutoHyphens/>
        <w:spacing w:before="240" w:after="0" w:line="360" w:lineRule="auto"/>
        <w:jc w:val="both"/>
        <w:rPr>
          <w:rFonts w:eastAsia="Calibri" w:cstheme="minorHAnsi"/>
          <w:sz w:val="20"/>
          <w:szCs w:val="20"/>
        </w:rPr>
      </w:pPr>
      <w:r w:rsidRPr="0090433B">
        <w:rPr>
          <w:rFonts w:eastAsia="Calibri" w:cstheme="minorHAnsi"/>
          <w:sz w:val="20"/>
          <w:szCs w:val="20"/>
        </w:rPr>
        <w:t>Oświadczam, że nie podlegam wykluczeniu z postępowania na podstawie art. 24 ust. 5 ustawy Pzp.</w:t>
      </w:r>
    </w:p>
    <w:p w14:paraId="2206CFF7" w14:textId="77777777" w:rsidR="00267E96" w:rsidRPr="0090433B" w:rsidRDefault="00267E96" w:rsidP="00267E96">
      <w:pPr>
        <w:suppressAutoHyphens/>
        <w:spacing w:before="240"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 xml:space="preserve">.......................... </w:t>
      </w:r>
      <w:r w:rsidRPr="0090433B">
        <w:rPr>
          <w:rFonts w:eastAsia="Times New Roman" w:cstheme="minorHAnsi"/>
          <w:i/>
          <w:sz w:val="16"/>
          <w:szCs w:val="16"/>
          <w:lang w:eastAsia="ar-SA"/>
        </w:rPr>
        <w:t>(miejscowość),</w:t>
      </w:r>
      <w:r w:rsidRPr="0090433B">
        <w:rPr>
          <w:rFonts w:eastAsia="Times New Roman" w:cstheme="minorHAnsi"/>
          <w:i/>
          <w:sz w:val="18"/>
          <w:szCs w:val="18"/>
          <w:lang w:eastAsia="ar-SA"/>
        </w:rPr>
        <w:t xml:space="preserve"> </w:t>
      </w:r>
      <w:r w:rsidRPr="0090433B">
        <w:rPr>
          <w:rFonts w:eastAsia="Times New Roman" w:cstheme="minorHAnsi"/>
          <w:sz w:val="20"/>
          <w:szCs w:val="20"/>
          <w:lang w:eastAsia="ar-SA"/>
        </w:rPr>
        <w:t>dnia .......................... r.</w:t>
      </w:r>
    </w:p>
    <w:p w14:paraId="7A64FDFC" w14:textId="77777777" w:rsidR="00267E96" w:rsidRPr="0090433B" w:rsidRDefault="00267E96" w:rsidP="00267E96">
      <w:pPr>
        <w:suppressAutoHyphens/>
        <w:spacing w:after="0" w:line="240" w:lineRule="auto"/>
        <w:ind w:left="5760"/>
        <w:jc w:val="both"/>
        <w:rPr>
          <w:rFonts w:eastAsia="Times New Roman" w:cstheme="minorHAnsi"/>
          <w:sz w:val="20"/>
          <w:szCs w:val="20"/>
          <w:lang w:eastAsia="ar-SA"/>
        </w:rPr>
      </w:pPr>
      <w:r w:rsidRPr="0090433B">
        <w:rPr>
          <w:rFonts w:eastAsia="Times New Roman" w:cstheme="minorHAnsi"/>
          <w:sz w:val="20"/>
          <w:szCs w:val="20"/>
          <w:lang w:eastAsia="ar-SA"/>
        </w:rPr>
        <w:t>...................................</w:t>
      </w:r>
    </w:p>
    <w:p w14:paraId="0F70A2C9" w14:textId="77777777" w:rsidR="00267E96" w:rsidRPr="0090433B" w:rsidRDefault="00267E96" w:rsidP="00267E96">
      <w:pPr>
        <w:suppressAutoHyphens/>
        <w:spacing w:after="240" w:line="240" w:lineRule="auto"/>
        <w:ind w:left="5664" w:firstLine="708"/>
        <w:jc w:val="both"/>
        <w:rPr>
          <w:rFonts w:eastAsia="Times New Roman" w:cstheme="minorHAnsi"/>
          <w:i/>
          <w:sz w:val="16"/>
          <w:szCs w:val="16"/>
          <w:lang w:eastAsia="ar-SA"/>
        </w:rPr>
      </w:pPr>
      <w:r w:rsidRPr="0090433B">
        <w:rPr>
          <w:rFonts w:eastAsia="Times New Roman" w:cstheme="minorHAnsi"/>
          <w:i/>
          <w:sz w:val="16"/>
          <w:szCs w:val="16"/>
          <w:lang w:eastAsia="ar-SA"/>
        </w:rPr>
        <w:t>(podpis)</w:t>
      </w:r>
    </w:p>
    <w:p w14:paraId="6F21C4C5" w14:textId="77777777" w:rsidR="00267E96" w:rsidRPr="0090433B" w:rsidRDefault="00267E96" w:rsidP="00267E96">
      <w:pPr>
        <w:suppressAutoHyphens/>
        <w:spacing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ab/>
        <w:t xml:space="preserve">Oświadczam, że zachodzą w stosunku do mnie podstawy wykluczenia z postępowania na podstawie art. ....................................................... ustawy Pzp </w:t>
      </w:r>
      <w:r w:rsidRPr="0090433B">
        <w:rPr>
          <w:rFonts w:eastAsia="Times New Roman" w:cstheme="minorHAnsi"/>
          <w:i/>
          <w:sz w:val="20"/>
          <w:szCs w:val="20"/>
          <w:lang w:eastAsia="ar-SA"/>
        </w:rPr>
        <w:t>(podać mającą zastosowanie podstawę wykluczenia spośród wymienionych w art. 24 ust. 1 pkt 13-14, 16-20 lub art. 24 ust. 5 ustawy Pzp).</w:t>
      </w:r>
      <w:r w:rsidRPr="0090433B">
        <w:rPr>
          <w:rFonts w:eastAsia="Times New Roman" w:cstheme="minorHAnsi"/>
          <w:sz w:val="20"/>
          <w:szCs w:val="20"/>
          <w:lang w:eastAsia="ar-SA"/>
        </w:rPr>
        <w:t xml:space="preserve"> Jednocześnie oświadczam, że w związku z ww. okolicznością, na podstawie art. 24 ust. 8 ustawy Pzp podjąłem następujące środki naprawcze: .................................................................................................................................................................</w:t>
      </w:r>
    </w:p>
    <w:p w14:paraId="7D86ABE7" w14:textId="77777777" w:rsidR="00267E96" w:rsidRPr="0090433B" w:rsidRDefault="00267E96" w:rsidP="00267E96">
      <w:pPr>
        <w:suppressAutoHyphens/>
        <w:spacing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w:t>
      </w:r>
    </w:p>
    <w:p w14:paraId="327DC451" w14:textId="77777777" w:rsidR="00267E96" w:rsidRPr="0090433B" w:rsidRDefault="00267E96" w:rsidP="00267E96">
      <w:pPr>
        <w:suppressAutoHyphens/>
        <w:spacing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w:t>
      </w:r>
    </w:p>
    <w:p w14:paraId="1DE11398" w14:textId="77777777" w:rsidR="00267E96" w:rsidRPr="0090433B" w:rsidRDefault="00267E96" w:rsidP="00267E96">
      <w:pPr>
        <w:suppressAutoHyphens/>
        <w:spacing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w:t>
      </w:r>
    </w:p>
    <w:p w14:paraId="0DD3A291" w14:textId="77777777" w:rsidR="00267E96" w:rsidRPr="0090433B" w:rsidRDefault="00267E96" w:rsidP="00267E96">
      <w:pPr>
        <w:suppressAutoHyphens/>
        <w:spacing w:before="240" w:after="0" w:line="360" w:lineRule="auto"/>
        <w:jc w:val="both"/>
        <w:rPr>
          <w:rFonts w:eastAsia="Times New Roman" w:cstheme="minorHAnsi"/>
          <w:sz w:val="20"/>
          <w:szCs w:val="20"/>
          <w:lang w:eastAsia="ar-SA"/>
        </w:rPr>
      </w:pPr>
      <w:r w:rsidRPr="0090433B">
        <w:rPr>
          <w:rFonts w:eastAsia="Times New Roman" w:cstheme="minorHAnsi"/>
          <w:sz w:val="20"/>
          <w:szCs w:val="20"/>
          <w:lang w:eastAsia="ar-SA"/>
        </w:rPr>
        <w:t xml:space="preserve">.......................... </w:t>
      </w:r>
      <w:r w:rsidRPr="0090433B">
        <w:rPr>
          <w:rFonts w:eastAsia="Times New Roman" w:cstheme="minorHAnsi"/>
          <w:i/>
          <w:sz w:val="16"/>
          <w:szCs w:val="16"/>
          <w:lang w:eastAsia="ar-SA"/>
        </w:rPr>
        <w:t>(miejscowość),</w:t>
      </w:r>
      <w:r w:rsidRPr="0090433B">
        <w:rPr>
          <w:rFonts w:eastAsia="Times New Roman" w:cstheme="minorHAnsi"/>
          <w:i/>
          <w:sz w:val="18"/>
          <w:szCs w:val="18"/>
          <w:lang w:eastAsia="ar-SA"/>
        </w:rPr>
        <w:t xml:space="preserve"> </w:t>
      </w:r>
      <w:r w:rsidRPr="0090433B">
        <w:rPr>
          <w:rFonts w:eastAsia="Times New Roman" w:cstheme="minorHAnsi"/>
          <w:sz w:val="20"/>
          <w:szCs w:val="20"/>
          <w:lang w:eastAsia="ar-SA"/>
        </w:rPr>
        <w:t>dnia .......................... r.</w:t>
      </w:r>
    </w:p>
    <w:p w14:paraId="0B1041A3" w14:textId="77777777" w:rsidR="00267E96" w:rsidRPr="0090433B" w:rsidRDefault="00267E96" w:rsidP="00267E96">
      <w:pPr>
        <w:suppressAutoHyphens/>
        <w:spacing w:after="0" w:line="240" w:lineRule="auto"/>
        <w:ind w:left="5760"/>
        <w:jc w:val="both"/>
        <w:rPr>
          <w:rFonts w:eastAsia="Times New Roman" w:cstheme="minorHAnsi"/>
          <w:sz w:val="20"/>
          <w:szCs w:val="20"/>
          <w:lang w:eastAsia="ar-SA"/>
        </w:rPr>
      </w:pPr>
      <w:r w:rsidRPr="0090433B">
        <w:rPr>
          <w:rFonts w:eastAsia="Times New Roman" w:cstheme="minorHAnsi"/>
          <w:sz w:val="20"/>
          <w:szCs w:val="20"/>
          <w:lang w:eastAsia="ar-SA"/>
        </w:rPr>
        <w:t>...................................</w:t>
      </w:r>
    </w:p>
    <w:p w14:paraId="09B2BD18" w14:textId="77777777" w:rsidR="00267E96" w:rsidRPr="0090433B" w:rsidRDefault="00267E96" w:rsidP="00267E96">
      <w:pPr>
        <w:suppressAutoHyphens/>
        <w:spacing w:after="240" w:line="240" w:lineRule="auto"/>
        <w:ind w:left="5664" w:firstLine="708"/>
        <w:jc w:val="both"/>
        <w:rPr>
          <w:rFonts w:eastAsia="Times New Roman" w:cstheme="minorHAnsi"/>
          <w:i/>
          <w:sz w:val="16"/>
          <w:szCs w:val="16"/>
          <w:lang w:eastAsia="ar-SA"/>
        </w:rPr>
      </w:pPr>
      <w:r w:rsidRPr="0090433B">
        <w:rPr>
          <w:rFonts w:eastAsia="Times New Roman" w:cstheme="minorHAnsi"/>
          <w:i/>
          <w:sz w:val="16"/>
          <w:szCs w:val="16"/>
          <w:lang w:eastAsia="ar-SA"/>
        </w:rPr>
        <w:t>(podpis)</w:t>
      </w:r>
    </w:p>
    <w:p w14:paraId="290D0202" w14:textId="77777777" w:rsidR="00D25425" w:rsidRPr="0090433B" w:rsidRDefault="00267E96" w:rsidP="00D25425">
      <w:pPr>
        <w:spacing w:line="360" w:lineRule="auto"/>
        <w:ind w:right="-1"/>
        <w:jc w:val="right"/>
        <w:rPr>
          <w:rFonts w:cstheme="minorHAnsi"/>
          <w:b/>
        </w:rPr>
      </w:pPr>
      <w:r w:rsidRPr="0090433B">
        <w:rPr>
          <w:rFonts w:cstheme="minorHAnsi"/>
          <w:b/>
        </w:rPr>
        <w:lastRenderedPageBreak/>
        <w:t>Załącznik nr 5</w:t>
      </w:r>
      <w:r w:rsidR="00D25425" w:rsidRPr="0090433B">
        <w:rPr>
          <w:rFonts w:eastAsia="Times New Roman" w:cstheme="minorHAnsi"/>
          <w:noProof/>
          <w:sz w:val="20"/>
          <w:szCs w:val="20"/>
          <w:lang w:eastAsia="pl-PL"/>
        </w:rPr>
        <mc:AlternateContent>
          <mc:Choice Requires="wps">
            <w:drawing>
              <wp:anchor distT="0" distB="0" distL="114935" distR="114935" simplePos="0" relativeHeight="251660288" behindDoc="0" locked="0" layoutInCell="1" allowOverlap="1" wp14:anchorId="3F07CD7E" wp14:editId="2963228E">
                <wp:simplePos x="0" y="0"/>
                <wp:positionH relativeFrom="column">
                  <wp:posOffset>-8890</wp:posOffset>
                </wp:positionH>
                <wp:positionV relativeFrom="paragraph">
                  <wp:posOffset>274955</wp:posOffset>
                </wp:positionV>
                <wp:extent cx="2170430" cy="832485"/>
                <wp:effectExtent l="10160" t="8255" r="10160" b="6985"/>
                <wp:wrapTight wrapText="bothSides">
                  <wp:wrapPolygon edited="0">
                    <wp:start x="-95" y="-231"/>
                    <wp:lineTo x="-95" y="21369"/>
                    <wp:lineTo x="21695" y="21369"/>
                    <wp:lineTo x="21695" y="-231"/>
                    <wp:lineTo x="-95" y="-23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14:paraId="3809F2F5" w14:textId="77777777" w:rsidR="00643BE2" w:rsidRDefault="00643BE2" w:rsidP="00D25425">
                            <w:pPr>
                              <w:jc w:val="center"/>
                              <w:rPr>
                                <w:i/>
                                <w:sz w:val="18"/>
                              </w:rPr>
                            </w:pPr>
                          </w:p>
                          <w:p w14:paraId="70BA687C" w14:textId="77777777" w:rsidR="00643BE2" w:rsidRDefault="00643BE2" w:rsidP="00D25425">
                            <w:pPr>
                              <w:jc w:val="center"/>
                              <w:rPr>
                                <w:i/>
                                <w:sz w:val="18"/>
                              </w:rPr>
                            </w:pPr>
                          </w:p>
                          <w:p w14:paraId="3A4741D3" w14:textId="77777777" w:rsidR="00643BE2" w:rsidRDefault="00643BE2" w:rsidP="00D25425">
                            <w:pPr>
                              <w:jc w:val="center"/>
                              <w:rPr>
                                <w:i/>
                                <w:sz w:val="18"/>
                              </w:rPr>
                            </w:pPr>
                          </w:p>
                          <w:p w14:paraId="5AB52154" w14:textId="77777777" w:rsidR="00643BE2" w:rsidRDefault="00643BE2" w:rsidP="00D25425">
                            <w:pPr>
                              <w:jc w:val="center"/>
                              <w:rPr>
                                <w:i/>
                                <w:sz w:val="18"/>
                              </w:rPr>
                            </w:pPr>
                          </w:p>
                          <w:p w14:paraId="71CC8002" w14:textId="77777777" w:rsidR="00643BE2" w:rsidRDefault="00643BE2" w:rsidP="00D25425">
                            <w:pPr>
                              <w:jc w:val="center"/>
                              <w:rPr>
                                <w:rFonts w:ascii="Verdana" w:hAnsi="Verdana"/>
                                <w:i/>
                                <w:sz w:val="16"/>
                                <w:szCs w:val="16"/>
                              </w:rPr>
                            </w:pPr>
                            <w:r>
                              <w:rPr>
                                <w:rFonts w:ascii="Verdana" w:hAnsi="Verdana"/>
                                <w:i/>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CD7E" id="_x0000_t202" coordsize="21600,21600" o:spt="202" path="m,l,21600r21600,l21600,xe">
                <v:stroke joinstyle="miter"/>
                <v:path gradientshapeok="t" o:connecttype="rect"/>
              </v:shapetype>
              <v:shape id="Pole tekstowe 3" o:spid="_x0000_s1026" type="#_x0000_t202" style="position:absolute;left:0;text-align:left;margin-left:-.7pt;margin-top:21.65pt;width:170.9pt;height:65.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" strokeweight=".5pt">
                <v:textbox inset="7.45pt,3.85pt,7.45pt,3.85pt">
                  <w:txbxContent>
                    <w:p w14:paraId="3809F2F5" w14:textId="77777777" w:rsidR="00643BE2" w:rsidRDefault="00643BE2" w:rsidP="00D25425">
                      <w:pPr>
                        <w:jc w:val="center"/>
                        <w:rPr>
                          <w:i/>
                          <w:sz w:val="18"/>
                        </w:rPr>
                      </w:pPr>
                    </w:p>
                    <w:p w14:paraId="70BA687C" w14:textId="77777777" w:rsidR="00643BE2" w:rsidRDefault="00643BE2" w:rsidP="00D25425">
                      <w:pPr>
                        <w:jc w:val="center"/>
                        <w:rPr>
                          <w:i/>
                          <w:sz w:val="18"/>
                        </w:rPr>
                      </w:pPr>
                    </w:p>
                    <w:p w14:paraId="3A4741D3" w14:textId="77777777" w:rsidR="00643BE2" w:rsidRDefault="00643BE2" w:rsidP="00D25425">
                      <w:pPr>
                        <w:jc w:val="center"/>
                        <w:rPr>
                          <w:i/>
                          <w:sz w:val="18"/>
                        </w:rPr>
                      </w:pPr>
                    </w:p>
                    <w:p w14:paraId="5AB52154" w14:textId="77777777" w:rsidR="00643BE2" w:rsidRDefault="00643BE2" w:rsidP="00D25425">
                      <w:pPr>
                        <w:jc w:val="center"/>
                        <w:rPr>
                          <w:i/>
                          <w:sz w:val="18"/>
                        </w:rPr>
                      </w:pPr>
                    </w:p>
                    <w:p w14:paraId="71CC8002" w14:textId="77777777" w:rsidR="00643BE2" w:rsidRDefault="00643BE2" w:rsidP="00D25425">
                      <w:pPr>
                        <w:jc w:val="center"/>
                        <w:rPr>
                          <w:rFonts w:ascii="Verdana" w:hAnsi="Verdana"/>
                          <w:i/>
                          <w:sz w:val="16"/>
                          <w:szCs w:val="16"/>
                        </w:rPr>
                      </w:pPr>
                      <w:r>
                        <w:rPr>
                          <w:rFonts w:ascii="Verdana" w:hAnsi="Verdana"/>
                          <w:i/>
                          <w:sz w:val="16"/>
                          <w:szCs w:val="16"/>
                        </w:rPr>
                        <w:t>(pieczęć Wykonawcy/Wykonawców)</w:t>
                      </w:r>
                    </w:p>
                  </w:txbxContent>
                </v:textbox>
                <w10:wrap type="tight"/>
              </v:shape>
            </w:pict>
          </mc:Fallback>
        </mc:AlternateContent>
      </w:r>
      <w:r w:rsidR="00D25425" w:rsidRPr="0090433B">
        <w:rPr>
          <w:rFonts w:eastAsia="Times New Roman" w:cstheme="minorHAnsi"/>
          <w:noProof/>
          <w:sz w:val="20"/>
          <w:szCs w:val="20"/>
          <w:lang w:eastAsia="pl-PL"/>
        </w:rPr>
        <mc:AlternateContent>
          <mc:Choice Requires="wps">
            <w:drawing>
              <wp:anchor distT="0" distB="0" distL="114935" distR="114935" simplePos="0" relativeHeight="251659264" behindDoc="0" locked="0" layoutInCell="1" allowOverlap="1" wp14:anchorId="5B317BE0" wp14:editId="146A157F">
                <wp:simplePos x="0" y="0"/>
                <wp:positionH relativeFrom="column">
                  <wp:posOffset>2147570</wp:posOffset>
                </wp:positionH>
                <wp:positionV relativeFrom="paragraph">
                  <wp:posOffset>278765</wp:posOffset>
                </wp:positionV>
                <wp:extent cx="4053840" cy="832485"/>
                <wp:effectExtent l="13970" t="12065" r="8890" b="12700"/>
                <wp:wrapTight wrapText="bothSides">
                  <wp:wrapPolygon edited="0">
                    <wp:start x="-58" y="-231"/>
                    <wp:lineTo x="-58" y="21369"/>
                    <wp:lineTo x="21658" y="21369"/>
                    <wp:lineTo x="21658" y="-231"/>
                    <wp:lineTo x="-58" y="-23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32485"/>
                        </a:xfrm>
                        <a:prstGeom prst="rect">
                          <a:avLst/>
                        </a:prstGeom>
                        <a:solidFill>
                          <a:srgbClr val="C0C0C0"/>
                        </a:solidFill>
                        <a:ln w="6350">
                          <a:solidFill>
                            <a:srgbClr val="000000"/>
                          </a:solidFill>
                          <a:miter lim="800000"/>
                          <a:headEnd/>
                          <a:tailEnd/>
                        </a:ln>
                      </wps:spPr>
                      <wps:txbx>
                        <w:txbxContent>
                          <w:p w14:paraId="3C74972C" w14:textId="77777777" w:rsidR="00643BE2" w:rsidRDefault="00643BE2" w:rsidP="00D25425">
                            <w:pPr>
                              <w:ind w:right="-149"/>
                              <w:jc w:val="center"/>
                              <w:rPr>
                                <w:b/>
                                <w:sz w:val="32"/>
                              </w:rPr>
                            </w:pPr>
                          </w:p>
                          <w:p w14:paraId="5FD858BC" w14:textId="77777777" w:rsidR="00643BE2" w:rsidRDefault="00643BE2"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14:paraId="09D117C4" w14:textId="77777777" w:rsidR="00643BE2" w:rsidRPr="00953977" w:rsidRDefault="00643BE2" w:rsidP="00D25425">
                            <w:pPr>
                              <w:ind w:right="-149"/>
                              <w:jc w:val="center"/>
                              <w:rPr>
                                <w:rFonts w:ascii="Verdana" w:hAnsi="Verdana"/>
                                <w:b/>
                                <w:sz w:val="28"/>
                                <w:szCs w:val="28"/>
                              </w:rPr>
                            </w:pPr>
                          </w:p>
                          <w:p w14:paraId="35896A28" w14:textId="77777777" w:rsidR="00643BE2" w:rsidRDefault="00643BE2" w:rsidP="00D25425">
                            <w:pPr>
                              <w:ind w:right="-149"/>
                              <w:jc w:val="center"/>
                              <w:rPr>
                                <w:b/>
                                <w:sz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7BE0" id="Pole tekstowe 2" o:spid="_x0000_s1027" type="#_x0000_t202" style="position:absolute;left:0;text-align:left;margin-left:169.1pt;margin-top:21.95pt;width:319.2pt;height:65.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" fillcolor="silver" strokeweight=".5pt">
                <v:textbox inset="7.45pt,3.85pt,7.45pt,3.85pt">
                  <w:txbxContent>
                    <w:p w14:paraId="3C74972C" w14:textId="77777777" w:rsidR="00643BE2" w:rsidRDefault="00643BE2" w:rsidP="00D25425">
                      <w:pPr>
                        <w:ind w:right="-149"/>
                        <w:jc w:val="center"/>
                        <w:rPr>
                          <w:b/>
                          <w:sz w:val="32"/>
                        </w:rPr>
                      </w:pPr>
                    </w:p>
                    <w:p w14:paraId="5FD858BC" w14:textId="77777777" w:rsidR="00643BE2" w:rsidRDefault="00643BE2" w:rsidP="00D25425">
                      <w:pPr>
                        <w:ind w:right="-149"/>
                        <w:jc w:val="center"/>
                        <w:rPr>
                          <w:rFonts w:ascii="Verdana" w:hAnsi="Verdana"/>
                          <w:b/>
                          <w:sz w:val="28"/>
                          <w:szCs w:val="28"/>
                        </w:rPr>
                      </w:pPr>
                      <w:r w:rsidRPr="00953977">
                        <w:rPr>
                          <w:rFonts w:ascii="Verdana" w:hAnsi="Verdana"/>
                          <w:b/>
                          <w:sz w:val="28"/>
                          <w:szCs w:val="28"/>
                        </w:rPr>
                        <w:t xml:space="preserve">DOŚWIADCZENIE </w:t>
                      </w:r>
                      <w:r>
                        <w:rPr>
                          <w:rFonts w:ascii="Verdana" w:hAnsi="Verdana"/>
                          <w:b/>
                          <w:sz w:val="28"/>
                          <w:szCs w:val="28"/>
                        </w:rPr>
                        <w:t>ZAWODOWE</w:t>
                      </w:r>
                    </w:p>
                    <w:p w14:paraId="09D117C4" w14:textId="77777777" w:rsidR="00643BE2" w:rsidRPr="00953977" w:rsidRDefault="00643BE2" w:rsidP="00D25425">
                      <w:pPr>
                        <w:ind w:right="-149"/>
                        <w:jc w:val="center"/>
                        <w:rPr>
                          <w:rFonts w:ascii="Verdana" w:hAnsi="Verdana"/>
                          <w:b/>
                          <w:sz w:val="28"/>
                          <w:szCs w:val="28"/>
                        </w:rPr>
                      </w:pPr>
                    </w:p>
                    <w:p w14:paraId="35896A28" w14:textId="77777777" w:rsidR="00643BE2" w:rsidRDefault="00643BE2" w:rsidP="00D25425">
                      <w:pPr>
                        <w:ind w:right="-149"/>
                        <w:jc w:val="center"/>
                        <w:rPr>
                          <w:b/>
                          <w:sz w:val="28"/>
                        </w:rPr>
                      </w:pPr>
                    </w:p>
                  </w:txbxContent>
                </v:textbox>
                <w10:wrap type="tight"/>
              </v:shape>
            </w:pict>
          </mc:Fallback>
        </mc:AlternateContent>
      </w:r>
    </w:p>
    <w:p w14:paraId="7312DAB8" w14:textId="77777777" w:rsidR="00D25425" w:rsidRPr="0090433B" w:rsidRDefault="00D25425" w:rsidP="00D25425">
      <w:pPr>
        <w:suppressAutoHyphens/>
        <w:spacing w:before="120" w:after="0" w:line="360" w:lineRule="auto"/>
        <w:jc w:val="both"/>
        <w:rPr>
          <w:rFonts w:eastAsia="Times New Roman" w:cstheme="minorHAnsi"/>
          <w:sz w:val="20"/>
          <w:szCs w:val="20"/>
          <w:lang w:eastAsia="ar-SA"/>
        </w:rPr>
      </w:pPr>
    </w:p>
    <w:p w14:paraId="5F431C85" w14:textId="1358428C" w:rsidR="0023018B" w:rsidRPr="005D300A" w:rsidRDefault="00D25425" w:rsidP="0023018B">
      <w:pPr>
        <w:suppressAutoHyphens/>
        <w:spacing w:after="0" w:line="360" w:lineRule="auto"/>
        <w:ind w:right="-427"/>
        <w:jc w:val="center"/>
        <w:rPr>
          <w:rFonts w:eastAsia="Times New Roman" w:cstheme="minorHAnsi"/>
          <w:b/>
          <w:bCs/>
          <w:sz w:val="36"/>
          <w:szCs w:val="36"/>
          <w:lang w:eastAsia="ar-SA"/>
        </w:rPr>
      </w:pPr>
      <w:r w:rsidRPr="0090433B">
        <w:rPr>
          <w:rFonts w:eastAsia="Times New Roman" w:cstheme="minorHAnsi"/>
          <w:sz w:val="20"/>
          <w:szCs w:val="20"/>
          <w:lang w:eastAsia="ar-SA"/>
        </w:rPr>
        <w:tab/>
        <w:t>Składając ofertę  na:</w:t>
      </w:r>
      <w:r w:rsidR="00B46F41" w:rsidRPr="0090433B">
        <w:rPr>
          <w:rFonts w:eastAsia="Times New Roman" w:cstheme="minorHAnsi"/>
          <w:b/>
          <w:i/>
          <w:sz w:val="20"/>
          <w:szCs w:val="20"/>
          <w:lang w:val="x-none" w:eastAsia="ar-SA"/>
        </w:rPr>
        <w:t xml:space="preserve"> </w:t>
      </w:r>
      <w:r w:rsidR="0023018B" w:rsidRPr="0023018B">
        <w:rPr>
          <w:rFonts w:cstheme="minorHAnsi"/>
          <w:b/>
          <w:bCs/>
          <w:sz w:val="20"/>
          <w:szCs w:val="20"/>
        </w:rPr>
        <w:t>Świadczenie usługi ochrony osób, budynków i mienia Bydgoskiego Centrum Sportu</w:t>
      </w:r>
    </w:p>
    <w:p w14:paraId="06403B75" w14:textId="2CAA10EE" w:rsidR="0005597D" w:rsidRDefault="0005597D" w:rsidP="00B46F41">
      <w:pPr>
        <w:suppressAutoHyphens/>
        <w:spacing w:before="240" w:after="240" w:line="360" w:lineRule="auto"/>
        <w:ind w:firstLine="357"/>
        <w:jc w:val="both"/>
        <w:rPr>
          <w:rFonts w:cstheme="minorHAnsi"/>
          <w:b/>
          <w:i/>
          <w:color w:val="FF0000"/>
        </w:rPr>
      </w:pPr>
    </w:p>
    <w:p w14:paraId="355DB670" w14:textId="30C41618" w:rsidR="00D25425" w:rsidRPr="0090433B" w:rsidRDefault="00D25425" w:rsidP="00B46F41">
      <w:pPr>
        <w:suppressAutoHyphens/>
        <w:spacing w:before="240" w:after="240" w:line="360" w:lineRule="auto"/>
        <w:ind w:firstLine="357"/>
        <w:jc w:val="both"/>
        <w:rPr>
          <w:rFonts w:eastAsia="Times New Roman" w:cstheme="minorHAnsi"/>
          <w:sz w:val="20"/>
          <w:szCs w:val="20"/>
          <w:lang w:eastAsia="ar-SA"/>
        </w:rPr>
      </w:pPr>
      <w:r w:rsidRPr="0090433B">
        <w:rPr>
          <w:rFonts w:eastAsia="Times New Roman" w:cstheme="minorHAnsi"/>
          <w:b/>
          <w:i/>
          <w:sz w:val="20"/>
          <w:szCs w:val="20"/>
          <w:lang w:eastAsia="ar-SA"/>
        </w:rPr>
        <w:t xml:space="preserve">, </w:t>
      </w:r>
      <w:r w:rsidRPr="0090433B">
        <w:rPr>
          <w:rFonts w:eastAsia="Times New Roman" w:cstheme="minorHAnsi"/>
          <w:sz w:val="20"/>
          <w:szCs w:val="20"/>
          <w:lang w:eastAsia="ar-SA"/>
        </w:rPr>
        <w:t xml:space="preserve">oświadczamy, że w okresie ostatnich 3 lat przed upływem terminu składania ofert, a jeżeli okres prowadzenia działalności jest krótszy – w tym okresie </w:t>
      </w:r>
      <w:r w:rsidRPr="0090433B">
        <w:rPr>
          <w:rFonts w:eastAsia="Times New Roman" w:cstheme="minorHAnsi"/>
          <w:b/>
          <w:sz w:val="20"/>
          <w:szCs w:val="20"/>
          <w:u w:val="single"/>
          <w:lang w:eastAsia="ar-SA"/>
        </w:rPr>
        <w:t>wykonaliśmy należycie</w:t>
      </w:r>
      <w:r w:rsidRPr="0090433B">
        <w:rPr>
          <w:rFonts w:eastAsia="Times New Roman" w:cstheme="minorHAnsi"/>
          <w:sz w:val="20"/>
          <w:szCs w:val="20"/>
          <w:lang w:eastAsia="ar-SA"/>
        </w:rPr>
        <w:t xml:space="preserve"> następujące usługi w przedmiocie opisanym w warunku posiadania doświadczenia zawodowego:</w:t>
      </w:r>
    </w:p>
    <w:p w14:paraId="672CA83F" w14:textId="77777777" w:rsidR="00D25425" w:rsidRPr="0090433B" w:rsidRDefault="00D25425" w:rsidP="00D25425">
      <w:pPr>
        <w:suppressAutoHyphens/>
        <w:spacing w:after="0" w:line="240" w:lineRule="auto"/>
        <w:jc w:val="center"/>
        <w:rPr>
          <w:rFonts w:eastAsia="Times New Roman" w:cstheme="minorHAnsi"/>
          <w:i/>
          <w:sz w:val="18"/>
          <w:szCs w:val="24"/>
          <w:lang w:eastAsia="ar-SA"/>
        </w:rPr>
      </w:pPr>
    </w:p>
    <w:p w14:paraId="373F769E" w14:textId="77777777" w:rsidR="00D25425" w:rsidRPr="0090433B" w:rsidRDefault="00D25425" w:rsidP="00D25425">
      <w:pPr>
        <w:suppressAutoHyphens/>
        <w:spacing w:after="0" w:line="240" w:lineRule="auto"/>
        <w:jc w:val="center"/>
        <w:rPr>
          <w:rFonts w:eastAsia="Times New Roman" w:cstheme="minorHAnsi"/>
          <w:i/>
          <w:sz w:val="18"/>
          <w:szCs w:val="24"/>
          <w:lang w:eastAsia="ar-SA"/>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D25425" w:rsidRPr="0090433B" w14:paraId="02B48624" w14:textId="77777777" w:rsidTr="0080638B">
        <w:tc>
          <w:tcPr>
            <w:tcW w:w="648" w:type="dxa"/>
          </w:tcPr>
          <w:p w14:paraId="18B65D4C" w14:textId="77777777" w:rsidR="00D25425" w:rsidRPr="0090433B" w:rsidRDefault="00D25425" w:rsidP="00D25425">
            <w:pPr>
              <w:suppressAutoHyphens/>
              <w:spacing w:after="0" w:line="240" w:lineRule="auto"/>
              <w:jc w:val="center"/>
              <w:rPr>
                <w:rFonts w:eastAsia="Times New Roman" w:cstheme="minorHAnsi"/>
                <w:b/>
                <w:sz w:val="18"/>
                <w:szCs w:val="18"/>
                <w:lang w:eastAsia="ar-SA"/>
              </w:rPr>
            </w:pPr>
            <w:r w:rsidRPr="0090433B">
              <w:rPr>
                <w:rFonts w:eastAsia="Times New Roman" w:cstheme="minorHAnsi"/>
                <w:b/>
                <w:sz w:val="18"/>
                <w:szCs w:val="18"/>
                <w:lang w:eastAsia="ar-SA"/>
              </w:rPr>
              <w:t>Lp.</w:t>
            </w:r>
          </w:p>
        </w:tc>
        <w:tc>
          <w:tcPr>
            <w:tcW w:w="1842" w:type="dxa"/>
          </w:tcPr>
          <w:p w14:paraId="2725F48B" w14:textId="77777777" w:rsidR="00D25425" w:rsidRPr="0090433B" w:rsidRDefault="00D25425" w:rsidP="00D25425">
            <w:pPr>
              <w:suppressAutoHyphens/>
              <w:spacing w:after="0" w:line="240" w:lineRule="auto"/>
              <w:jc w:val="center"/>
              <w:rPr>
                <w:rFonts w:eastAsia="Times New Roman" w:cstheme="minorHAnsi"/>
                <w:b/>
                <w:sz w:val="18"/>
                <w:szCs w:val="18"/>
                <w:lang w:eastAsia="ar-SA"/>
              </w:rPr>
            </w:pPr>
            <w:r w:rsidRPr="0090433B">
              <w:rPr>
                <w:rFonts w:eastAsia="Times New Roman" w:cstheme="minorHAnsi"/>
                <w:b/>
                <w:sz w:val="18"/>
                <w:szCs w:val="18"/>
                <w:lang w:eastAsia="ar-SA"/>
              </w:rPr>
              <w:t>Przedmiot usługi</w:t>
            </w:r>
          </w:p>
        </w:tc>
        <w:tc>
          <w:tcPr>
            <w:tcW w:w="1842" w:type="dxa"/>
          </w:tcPr>
          <w:p w14:paraId="76233A5B" w14:textId="093B7D87" w:rsidR="00D25425" w:rsidRPr="0090433B" w:rsidRDefault="00D25425" w:rsidP="00D25425">
            <w:pPr>
              <w:suppressAutoHyphens/>
              <w:spacing w:after="0" w:line="240" w:lineRule="auto"/>
              <w:jc w:val="center"/>
              <w:rPr>
                <w:rFonts w:eastAsia="Times New Roman" w:cstheme="minorHAnsi"/>
                <w:b/>
                <w:sz w:val="18"/>
                <w:szCs w:val="18"/>
                <w:lang w:eastAsia="ar-SA"/>
              </w:rPr>
            </w:pPr>
            <w:r w:rsidRPr="0090433B">
              <w:rPr>
                <w:rFonts w:eastAsia="Times New Roman" w:cstheme="minorHAnsi"/>
                <w:b/>
                <w:sz w:val="18"/>
                <w:szCs w:val="18"/>
                <w:lang w:eastAsia="ar-SA"/>
              </w:rPr>
              <w:t>Wartość usługi  brutto</w:t>
            </w:r>
          </w:p>
        </w:tc>
        <w:tc>
          <w:tcPr>
            <w:tcW w:w="1843" w:type="dxa"/>
          </w:tcPr>
          <w:p w14:paraId="4082A84C" w14:textId="77777777" w:rsidR="00D25425" w:rsidRPr="0090433B" w:rsidRDefault="00D25425" w:rsidP="00D25425">
            <w:pPr>
              <w:suppressAutoHyphens/>
              <w:spacing w:after="0" w:line="240" w:lineRule="auto"/>
              <w:jc w:val="center"/>
              <w:rPr>
                <w:rFonts w:eastAsia="Times New Roman" w:cstheme="minorHAnsi"/>
                <w:b/>
                <w:sz w:val="18"/>
                <w:szCs w:val="18"/>
                <w:lang w:eastAsia="ar-SA"/>
              </w:rPr>
            </w:pPr>
            <w:r w:rsidRPr="0090433B">
              <w:rPr>
                <w:rFonts w:eastAsia="Times New Roman" w:cstheme="minorHAnsi"/>
                <w:b/>
                <w:sz w:val="18"/>
                <w:szCs w:val="18"/>
                <w:lang w:eastAsia="ar-SA"/>
              </w:rPr>
              <w:t>Data wykonania / wykonywania usługi</w:t>
            </w:r>
          </w:p>
        </w:tc>
        <w:tc>
          <w:tcPr>
            <w:tcW w:w="2573" w:type="dxa"/>
          </w:tcPr>
          <w:p w14:paraId="6F7F5388" w14:textId="77777777" w:rsidR="00D25425" w:rsidRPr="0090433B" w:rsidRDefault="00D25425" w:rsidP="00D25425">
            <w:pPr>
              <w:suppressAutoHyphens/>
              <w:spacing w:after="0" w:line="240" w:lineRule="auto"/>
              <w:jc w:val="center"/>
              <w:rPr>
                <w:rFonts w:eastAsia="Times New Roman" w:cstheme="minorHAnsi"/>
                <w:b/>
                <w:sz w:val="18"/>
                <w:szCs w:val="18"/>
                <w:lang w:eastAsia="ar-SA"/>
              </w:rPr>
            </w:pPr>
            <w:r w:rsidRPr="0090433B">
              <w:rPr>
                <w:rFonts w:eastAsia="Times New Roman" w:cstheme="minorHAnsi"/>
                <w:b/>
                <w:sz w:val="18"/>
                <w:szCs w:val="18"/>
                <w:lang w:eastAsia="ar-SA"/>
              </w:rPr>
              <w:t>Podmiot na rzecz którego została wykonana usługa lub jest wykonywana</w:t>
            </w:r>
          </w:p>
        </w:tc>
      </w:tr>
      <w:tr w:rsidR="00D25425" w:rsidRPr="0090433B" w14:paraId="6C5C882C" w14:textId="77777777" w:rsidTr="0080638B">
        <w:tc>
          <w:tcPr>
            <w:tcW w:w="648" w:type="dxa"/>
          </w:tcPr>
          <w:p w14:paraId="628ABEC2" w14:textId="77777777" w:rsidR="00D25425" w:rsidRPr="0090433B" w:rsidRDefault="00D25425" w:rsidP="00D25425">
            <w:pPr>
              <w:suppressAutoHyphens/>
              <w:spacing w:after="0" w:line="240" w:lineRule="auto"/>
              <w:rPr>
                <w:rFonts w:eastAsia="Times New Roman" w:cstheme="minorHAnsi"/>
                <w:b/>
                <w:sz w:val="20"/>
                <w:szCs w:val="20"/>
                <w:lang w:eastAsia="ar-SA"/>
              </w:rPr>
            </w:pPr>
          </w:p>
          <w:p w14:paraId="7FC514B5" w14:textId="77777777" w:rsidR="00D25425" w:rsidRPr="0090433B" w:rsidRDefault="00D25425" w:rsidP="00D25425">
            <w:pPr>
              <w:suppressAutoHyphens/>
              <w:spacing w:after="0" w:line="240" w:lineRule="auto"/>
              <w:rPr>
                <w:rFonts w:eastAsia="Times New Roman" w:cstheme="minorHAnsi"/>
                <w:b/>
                <w:sz w:val="20"/>
                <w:szCs w:val="20"/>
                <w:lang w:eastAsia="ar-SA"/>
              </w:rPr>
            </w:pPr>
          </w:p>
          <w:p w14:paraId="46B85ABD" w14:textId="77777777" w:rsidR="00D25425" w:rsidRPr="0090433B" w:rsidRDefault="00D25425" w:rsidP="00D25425">
            <w:pPr>
              <w:suppressAutoHyphens/>
              <w:spacing w:after="0" w:line="240" w:lineRule="auto"/>
              <w:rPr>
                <w:rFonts w:eastAsia="Times New Roman" w:cstheme="minorHAnsi"/>
                <w:b/>
                <w:sz w:val="20"/>
                <w:szCs w:val="20"/>
                <w:lang w:eastAsia="ar-SA"/>
              </w:rPr>
            </w:pPr>
          </w:p>
          <w:p w14:paraId="297DEF96" w14:textId="77777777" w:rsidR="00D25425" w:rsidRPr="0090433B" w:rsidRDefault="00D25425" w:rsidP="00D25425">
            <w:pPr>
              <w:suppressAutoHyphens/>
              <w:spacing w:after="0" w:line="240" w:lineRule="auto"/>
              <w:rPr>
                <w:rFonts w:eastAsia="Times New Roman" w:cstheme="minorHAnsi"/>
                <w:b/>
                <w:sz w:val="20"/>
                <w:szCs w:val="20"/>
                <w:lang w:eastAsia="ar-SA"/>
              </w:rPr>
            </w:pPr>
          </w:p>
        </w:tc>
        <w:tc>
          <w:tcPr>
            <w:tcW w:w="1842" w:type="dxa"/>
          </w:tcPr>
          <w:p w14:paraId="5F5D08AF" w14:textId="77777777" w:rsidR="00D25425" w:rsidRPr="0090433B" w:rsidRDefault="00D25425" w:rsidP="00D25425">
            <w:pPr>
              <w:suppressAutoHyphens/>
              <w:spacing w:after="0" w:line="240" w:lineRule="auto"/>
              <w:rPr>
                <w:rFonts w:eastAsia="Times New Roman" w:cstheme="minorHAnsi"/>
                <w:b/>
                <w:sz w:val="20"/>
                <w:szCs w:val="20"/>
                <w:lang w:eastAsia="ar-SA"/>
              </w:rPr>
            </w:pPr>
          </w:p>
        </w:tc>
        <w:tc>
          <w:tcPr>
            <w:tcW w:w="1842" w:type="dxa"/>
          </w:tcPr>
          <w:p w14:paraId="0F230E73" w14:textId="77777777" w:rsidR="00D25425" w:rsidRPr="0090433B" w:rsidRDefault="00D25425" w:rsidP="00D25425">
            <w:pPr>
              <w:suppressAutoHyphens/>
              <w:spacing w:after="0" w:line="240" w:lineRule="auto"/>
              <w:rPr>
                <w:rFonts w:eastAsia="Times New Roman" w:cstheme="minorHAnsi"/>
                <w:b/>
                <w:sz w:val="20"/>
                <w:szCs w:val="20"/>
                <w:lang w:eastAsia="ar-SA"/>
              </w:rPr>
            </w:pPr>
          </w:p>
        </w:tc>
        <w:tc>
          <w:tcPr>
            <w:tcW w:w="1843" w:type="dxa"/>
          </w:tcPr>
          <w:p w14:paraId="4EEE0255" w14:textId="77777777" w:rsidR="00D25425" w:rsidRPr="0090433B" w:rsidRDefault="00D25425" w:rsidP="00D25425">
            <w:pPr>
              <w:suppressAutoHyphens/>
              <w:spacing w:after="0" w:line="240" w:lineRule="auto"/>
              <w:rPr>
                <w:rFonts w:eastAsia="Times New Roman" w:cstheme="minorHAnsi"/>
                <w:b/>
                <w:sz w:val="20"/>
                <w:szCs w:val="20"/>
                <w:lang w:eastAsia="ar-SA"/>
              </w:rPr>
            </w:pPr>
          </w:p>
        </w:tc>
        <w:tc>
          <w:tcPr>
            <w:tcW w:w="2573" w:type="dxa"/>
          </w:tcPr>
          <w:p w14:paraId="1BDC4555" w14:textId="77777777" w:rsidR="00D25425" w:rsidRPr="0090433B" w:rsidRDefault="00D25425" w:rsidP="00D25425">
            <w:pPr>
              <w:suppressAutoHyphens/>
              <w:spacing w:after="0" w:line="240" w:lineRule="auto"/>
              <w:rPr>
                <w:rFonts w:eastAsia="Times New Roman" w:cstheme="minorHAnsi"/>
                <w:b/>
                <w:sz w:val="20"/>
                <w:szCs w:val="20"/>
                <w:lang w:eastAsia="ar-SA"/>
              </w:rPr>
            </w:pPr>
          </w:p>
        </w:tc>
      </w:tr>
      <w:tr w:rsidR="00D25425" w:rsidRPr="0090433B" w14:paraId="6B0A82B3" w14:textId="77777777" w:rsidTr="0080638B">
        <w:tc>
          <w:tcPr>
            <w:tcW w:w="648" w:type="dxa"/>
          </w:tcPr>
          <w:p w14:paraId="34E0E5F6"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32E2F073"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472F3CB3"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7A387F75"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2" w:type="dxa"/>
          </w:tcPr>
          <w:p w14:paraId="647EA2F0"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2" w:type="dxa"/>
          </w:tcPr>
          <w:p w14:paraId="693DBFB4"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3" w:type="dxa"/>
          </w:tcPr>
          <w:p w14:paraId="00F05986"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2573" w:type="dxa"/>
          </w:tcPr>
          <w:p w14:paraId="1FA72A32" w14:textId="77777777" w:rsidR="00D25425" w:rsidRPr="0090433B" w:rsidRDefault="00D25425" w:rsidP="00D25425">
            <w:pPr>
              <w:suppressAutoHyphens/>
              <w:spacing w:after="0" w:line="240" w:lineRule="auto"/>
              <w:rPr>
                <w:rFonts w:eastAsia="Times New Roman" w:cstheme="minorHAnsi"/>
                <w:sz w:val="20"/>
                <w:szCs w:val="20"/>
                <w:lang w:eastAsia="ar-SA"/>
              </w:rPr>
            </w:pPr>
          </w:p>
        </w:tc>
      </w:tr>
      <w:tr w:rsidR="00D25425" w:rsidRPr="0090433B" w14:paraId="40164E6D" w14:textId="77777777" w:rsidTr="0080638B">
        <w:tc>
          <w:tcPr>
            <w:tcW w:w="648" w:type="dxa"/>
          </w:tcPr>
          <w:p w14:paraId="0D44FDC3"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2" w:type="dxa"/>
          </w:tcPr>
          <w:p w14:paraId="2AC7CCED"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4E0D6495"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72D882B7" w14:textId="77777777" w:rsidR="00D25425" w:rsidRPr="0090433B" w:rsidRDefault="00D25425" w:rsidP="00D25425">
            <w:pPr>
              <w:suppressAutoHyphens/>
              <w:spacing w:after="0" w:line="240" w:lineRule="auto"/>
              <w:rPr>
                <w:rFonts w:eastAsia="Times New Roman" w:cstheme="minorHAnsi"/>
                <w:sz w:val="20"/>
                <w:szCs w:val="20"/>
                <w:lang w:eastAsia="ar-SA"/>
              </w:rPr>
            </w:pPr>
          </w:p>
          <w:p w14:paraId="771B9778"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2" w:type="dxa"/>
          </w:tcPr>
          <w:p w14:paraId="788ED37F"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1843" w:type="dxa"/>
          </w:tcPr>
          <w:p w14:paraId="1A54A78D" w14:textId="77777777" w:rsidR="00D25425" w:rsidRPr="0090433B" w:rsidRDefault="00D25425" w:rsidP="00D25425">
            <w:pPr>
              <w:suppressAutoHyphens/>
              <w:spacing w:after="0" w:line="240" w:lineRule="auto"/>
              <w:rPr>
                <w:rFonts w:eastAsia="Times New Roman" w:cstheme="minorHAnsi"/>
                <w:sz w:val="20"/>
                <w:szCs w:val="20"/>
                <w:lang w:eastAsia="ar-SA"/>
              </w:rPr>
            </w:pPr>
          </w:p>
        </w:tc>
        <w:tc>
          <w:tcPr>
            <w:tcW w:w="2573" w:type="dxa"/>
          </w:tcPr>
          <w:p w14:paraId="3CAC7BCD" w14:textId="77777777" w:rsidR="00D25425" w:rsidRPr="0090433B" w:rsidRDefault="00D25425" w:rsidP="00D25425">
            <w:pPr>
              <w:suppressAutoHyphens/>
              <w:spacing w:after="0" w:line="240" w:lineRule="auto"/>
              <w:rPr>
                <w:rFonts w:eastAsia="Times New Roman" w:cstheme="minorHAnsi"/>
                <w:sz w:val="20"/>
                <w:szCs w:val="20"/>
                <w:lang w:eastAsia="ar-SA"/>
              </w:rPr>
            </w:pPr>
          </w:p>
        </w:tc>
      </w:tr>
    </w:tbl>
    <w:p w14:paraId="32CB751A" w14:textId="77777777" w:rsidR="00D25425" w:rsidRPr="0090433B" w:rsidRDefault="00D25425" w:rsidP="00D25425">
      <w:pPr>
        <w:suppressAutoHyphens/>
        <w:autoSpaceDE w:val="0"/>
        <w:autoSpaceDN w:val="0"/>
        <w:adjustRightInd w:val="0"/>
        <w:spacing w:after="0" w:line="240" w:lineRule="auto"/>
        <w:rPr>
          <w:rFonts w:eastAsia="Times New Roman" w:cstheme="minorHAnsi"/>
          <w:color w:val="000000"/>
          <w:sz w:val="20"/>
          <w:szCs w:val="20"/>
          <w:lang w:eastAsia="ar-SA"/>
        </w:rPr>
      </w:pPr>
      <w:r w:rsidRPr="0090433B">
        <w:rPr>
          <w:rFonts w:eastAsia="Times New Roman" w:cstheme="minorHAnsi"/>
          <w:b/>
          <w:bCs/>
          <w:color w:val="000000"/>
          <w:sz w:val="20"/>
          <w:szCs w:val="20"/>
          <w:lang w:eastAsia="ar-SA"/>
        </w:rPr>
        <w:t xml:space="preserve">UWAGA: </w:t>
      </w:r>
    </w:p>
    <w:p w14:paraId="4258478D" w14:textId="77777777" w:rsidR="00D25425" w:rsidRPr="0090433B" w:rsidRDefault="008244AD" w:rsidP="00D25425">
      <w:pPr>
        <w:suppressAutoHyphens/>
        <w:autoSpaceDE w:val="0"/>
        <w:autoSpaceDN w:val="0"/>
        <w:adjustRightInd w:val="0"/>
        <w:spacing w:after="0" w:line="240" w:lineRule="auto"/>
        <w:jc w:val="both"/>
        <w:rPr>
          <w:rFonts w:eastAsia="Times New Roman" w:cstheme="minorHAnsi"/>
          <w:b/>
          <w:bCs/>
          <w:sz w:val="20"/>
          <w:szCs w:val="20"/>
          <w:lang w:eastAsia="ar-SA"/>
        </w:rPr>
      </w:pPr>
      <w:r w:rsidRPr="0090433B">
        <w:rPr>
          <w:rFonts w:eastAsia="Times New Roman" w:cstheme="minorHAnsi"/>
          <w:b/>
          <w:bCs/>
          <w:sz w:val="20"/>
          <w:szCs w:val="20"/>
          <w:lang w:eastAsia="ar-SA"/>
        </w:rPr>
        <w:t xml:space="preserve">Do wykazu usług </w:t>
      </w:r>
      <w:r w:rsidR="00D25425" w:rsidRPr="0090433B">
        <w:rPr>
          <w:rFonts w:eastAsia="Times New Roman" w:cstheme="minorHAnsi"/>
          <w:b/>
          <w:bCs/>
          <w:sz w:val="20"/>
          <w:szCs w:val="20"/>
          <w:lang w:eastAsia="ar-SA"/>
        </w:rPr>
        <w:t>Wykonawca winien załączyć dowody, czy zosta</w:t>
      </w:r>
      <w:r w:rsidRPr="0090433B">
        <w:rPr>
          <w:rFonts w:eastAsia="Times New Roman" w:cstheme="minorHAnsi"/>
          <w:b/>
          <w:bCs/>
          <w:sz w:val="20"/>
          <w:szCs w:val="20"/>
          <w:lang w:eastAsia="ar-SA"/>
        </w:rPr>
        <w:t xml:space="preserve">ły one wykonane należycie </w:t>
      </w:r>
      <w:r w:rsidR="00D25425" w:rsidRPr="0090433B">
        <w:rPr>
          <w:rFonts w:eastAsia="Times New Roman" w:cstheme="minorHAnsi"/>
          <w:b/>
          <w:bCs/>
          <w:sz w:val="20"/>
          <w:szCs w:val="20"/>
          <w:lang w:eastAsia="ar-SA"/>
        </w:rPr>
        <w:t xml:space="preserve">i prawidłowo ukończone . </w:t>
      </w:r>
    </w:p>
    <w:p w14:paraId="4FBDD5A5" w14:textId="77777777" w:rsidR="00D25425" w:rsidRPr="0090433B" w:rsidRDefault="00D25425" w:rsidP="00D25425">
      <w:pPr>
        <w:spacing w:before="120" w:after="0" w:line="240" w:lineRule="auto"/>
        <w:rPr>
          <w:rFonts w:eastAsia="Times New Roman" w:cstheme="minorHAnsi"/>
          <w:sz w:val="20"/>
          <w:szCs w:val="20"/>
          <w:lang w:val="x-none" w:eastAsia="x-none"/>
        </w:rPr>
      </w:pPr>
    </w:p>
    <w:p w14:paraId="40BA0A96" w14:textId="5E813D44" w:rsidR="00D25425" w:rsidRPr="0090433B" w:rsidRDefault="00D25425" w:rsidP="00D25425">
      <w:pPr>
        <w:spacing w:before="120" w:after="0" w:line="360" w:lineRule="auto"/>
        <w:rPr>
          <w:rFonts w:eastAsia="Times New Roman" w:cstheme="minorHAnsi"/>
          <w:sz w:val="20"/>
          <w:szCs w:val="20"/>
          <w:lang w:val="x-none" w:eastAsia="x-none"/>
        </w:rPr>
      </w:pPr>
      <w:r w:rsidRPr="0090433B">
        <w:rPr>
          <w:rFonts w:eastAsia="Times New Roman" w:cstheme="minorHAnsi"/>
          <w:sz w:val="20"/>
          <w:szCs w:val="20"/>
          <w:lang w:val="x-none" w:eastAsia="x-none"/>
        </w:rPr>
        <w:t xml:space="preserve">__________________ dnia __ </w:t>
      </w:r>
      <w:bookmarkStart w:id="5" w:name="_Hlk55213620"/>
      <w:r w:rsidRPr="0090433B">
        <w:rPr>
          <w:rFonts w:eastAsia="Times New Roman" w:cstheme="minorHAnsi"/>
          <w:sz w:val="20"/>
          <w:szCs w:val="20"/>
          <w:lang w:val="x-none" w:eastAsia="x-none"/>
        </w:rPr>
        <w:t>__</w:t>
      </w:r>
      <w:bookmarkEnd w:id="5"/>
      <w:r w:rsidRPr="0090433B">
        <w:rPr>
          <w:rFonts w:eastAsia="Times New Roman" w:cstheme="minorHAnsi"/>
          <w:sz w:val="20"/>
          <w:szCs w:val="20"/>
          <w:lang w:val="x-none" w:eastAsia="x-none"/>
        </w:rPr>
        <w:t xml:space="preserve">  </w:t>
      </w:r>
      <w:r w:rsidR="00EE02F0" w:rsidRPr="0090433B">
        <w:rPr>
          <w:rFonts w:eastAsia="Times New Roman" w:cstheme="minorHAnsi"/>
          <w:sz w:val="20"/>
          <w:szCs w:val="20"/>
          <w:lang w:val="x-none" w:eastAsia="x-none"/>
        </w:rPr>
        <w:t>__</w:t>
      </w:r>
      <w:r w:rsidRPr="0090433B">
        <w:rPr>
          <w:rFonts w:eastAsia="Times New Roman" w:cstheme="minorHAnsi"/>
          <w:sz w:val="20"/>
          <w:szCs w:val="20"/>
          <w:lang w:val="x-none" w:eastAsia="x-none"/>
        </w:rPr>
        <w:t>roku</w:t>
      </w:r>
    </w:p>
    <w:p w14:paraId="3C34E8B2" w14:textId="77777777" w:rsidR="00D25425" w:rsidRPr="0090433B" w:rsidRDefault="00D25425" w:rsidP="00D25425">
      <w:pPr>
        <w:suppressAutoHyphens/>
        <w:spacing w:after="0" w:line="240" w:lineRule="auto"/>
        <w:ind w:right="-426"/>
        <w:jc w:val="both"/>
        <w:rPr>
          <w:rFonts w:eastAsia="Times New Roman" w:cstheme="minorHAnsi"/>
          <w:sz w:val="20"/>
          <w:szCs w:val="20"/>
          <w:lang w:eastAsia="ar-SA"/>
        </w:rPr>
      </w:pPr>
    </w:p>
    <w:p w14:paraId="54CFC416" w14:textId="77777777" w:rsidR="00D25425" w:rsidRPr="0090433B" w:rsidRDefault="00D25425" w:rsidP="00D25425">
      <w:pPr>
        <w:spacing w:before="120" w:after="0" w:line="240" w:lineRule="auto"/>
        <w:ind w:firstLine="3960"/>
        <w:jc w:val="center"/>
        <w:rPr>
          <w:rFonts w:eastAsia="Times New Roman" w:cstheme="minorHAnsi"/>
          <w:i/>
          <w:sz w:val="20"/>
          <w:szCs w:val="20"/>
          <w:lang w:val="x-none" w:eastAsia="x-none"/>
        </w:rPr>
      </w:pPr>
      <w:r w:rsidRPr="0090433B">
        <w:rPr>
          <w:rFonts w:eastAsia="Times New Roman" w:cstheme="minorHAnsi"/>
          <w:i/>
          <w:sz w:val="20"/>
          <w:szCs w:val="20"/>
          <w:lang w:val="x-none" w:eastAsia="x-none"/>
        </w:rPr>
        <w:t>____________________________________</w:t>
      </w:r>
    </w:p>
    <w:p w14:paraId="41A26E83" w14:textId="77777777" w:rsidR="00D25425" w:rsidRPr="0090433B" w:rsidRDefault="00D25425" w:rsidP="00D25425">
      <w:pPr>
        <w:spacing w:before="120" w:after="0" w:line="240" w:lineRule="auto"/>
        <w:ind w:firstLine="3960"/>
        <w:jc w:val="center"/>
        <w:rPr>
          <w:rFonts w:eastAsia="Times New Roman" w:cstheme="minorHAnsi"/>
          <w:i/>
          <w:sz w:val="16"/>
          <w:szCs w:val="16"/>
          <w:lang w:val="x-none" w:eastAsia="x-none"/>
        </w:rPr>
      </w:pPr>
      <w:r w:rsidRPr="0090433B">
        <w:rPr>
          <w:rFonts w:eastAsia="Times New Roman" w:cstheme="minorHAnsi"/>
          <w:i/>
          <w:sz w:val="16"/>
          <w:szCs w:val="16"/>
          <w:lang w:val="x-none" w:eastAsia="x-none"/>
        </w:rPr>
        <w:t>(podpis Wykonawcy/Pełnomocnika)</w:t>
      </w:r>
    </w:p>
    <w:p w14:paraId="0F766E5C" w14:textId="77777777" w:rsidR="00B46F41" w:rsidRPr="0090433B" w:rsidRDefault="00B46F41" w:rsidP="00154A0E">
      <w:pPr>
        <w:spacing w:line="360" w:lineRule="auto"/>
        <w:ind w:right="-1"/>
        <w:rPr>
          <w:rFonts w:cstheme="minorHAnsi"/>
        </w:rPr>
      </w:pPr>
    </w:p>
    <w:p w14:paraId="4D747FEF" w14:textId="77777777" w:rsidR="00B46F41" w:rsidRPr="0090433B" w:rsidRDefault="00B46F41" w:rsidP="00154A0E">
      <w:pPr>
        <w:spacing w:line="360" w:lineRule="auto"/>
        <w:ind w:right="-1"/>
        <w:rPr>
          <w:rFonts w:cstheme="minorHAnsi"/>
        </w:rPr>
      </w:pPr>
    </w:p>
    <w:p w14:paraId="095CDCBA" w14:textId="52D87659" w:rsidR="00D96C36" w:rsidRDefault="00D96C36" w:rsidP="00154A0E">
      <w:pPr>
        <w:spacing w:line="360" w:lineRule="auto"/>
        <w:ind w:right="-1"/>
        <w:rPr>
          <w:rFonts w:cstheme="minorHAnsi"/>
        </w:rPr>
      </w:pPr>
    </w:p>
    <w:p w14:paraId="55410388" w14:textId="77777777" w:rsidR="006C57D2" w:rsidRPr="0090433B" w:rsidRDefault="006C57D2" w:rsidP="00154A0E">
      <w:pPr>
        <w:spacing w:line="360" w:lineRule="auto"/>
        <w:ind w:right="-1"/>
        <w:rPr>
          <w:rFonts w:cstheme="minorHAnsi"/>
        </w:rPr>
      </w:pPr>
    </w:p>
    <w:p w14:paraId="4A8C8A6F" w14:textId="77777777" w:rsidR="00B46F41" w:rsidRPr="0090433B" w:rsidRDefault="00B46F41" w:rsidP="00B46F41">
      <w:pPr>
        <w:suppressAutoHyphens/>
        <w:spacing w:before="120" w:after="0" w:line="240" w:lineRule="auto"/>
        <w:jc w:val="right"/>
        <w:rPr>
          <w:rFonts w:eastAsia="Times New Roman" w:cstheme="minorHAnsi"/>
          <w:b/>
          <w:bCs/>
          <w:lang w:eastAsia="ar-SA"/>
        </w:rPr>
      </w:pPr>
      <w:r w:rsidRPr="0090433B">
        <w:rPr>
          <w:rFonts w:eastAsia="Times New Roman" w:cstheme="minorHAnsi"/>
          <w:b/>
          <w:bCs/>
          <w:lang w:eastAsia="ar-SA"/>
        </w:rPr>
        <w:lastRenderedPageBreak/>
        <w:t>Załącznik nr 6</w:t>
      </w:r>
    </w:p>
    <w:p w14:paraId="0CA7AD61" w14:textId="77777777" w:rsidR="00B46F41" w:rsidRPr="0090433B" w:rsidRDefault="00B46F41" w:rsidP="00B46F41">
      <w:pPr>
        <w:widowControl w:val="0"/>
        <w:adjustRightInd w:val="0"/>
        <w:spacing w:after="0" w:line="240" w:lineRule="auto"/>
        <w:ind w:left="720" w:right="-6"/>
        <w:jc w:val="center"/>
        <w:rPr>
          <w:rFonts w:eastAsia="Times New Roman" w:cstheme="minorHAnsi"/>
          <w:sz w:val="20"/>
          <w:szCs w:val="20"/>
          <w:lang w:eastAsia="pl-PL"/>
        </w:rPr>
      </w:pPr>
    </w:p>
    <w:p w14:paraId="17B308AE" w14:textId="77777777" w:rsidR="00B46F41" w:rsidRPr="0090433B" w:rsidRDefault="00B46F41" w:rsidP="00B46F41">
      <w:pPr>
        <w:widowControl w:val="0"/>
        <w:adjustRightInd w:val="0"/>
        <w:spacing w:after="0" w:line="240" w:lineRule="auto"/>
        <w:ind w:left="720" w:right="-6"/>
        <w:jc w:val="center"/>
        <w:rPr>
          <w:rFonts w:eastAsia="Times New Roman" w:cstheme="minorHAnsi"/>
          <w:b/>
          <w:sz w:val="24"/>
          <w:szCs w:val="24"/>
          <w:lang w:eastAsia="pl-PL"/>
        </w:rPr>
      </w:pPr>
      <w:r w:rsidRPr="0090433B">
        <w:rPr>
          <w:rFonts w:eastAsia="Times New Roman" w:cstheme="minorHAnsi"/>
          <w:b/>
          <w:sz w:val="24"/>
          <w:szCs w:val="24"/>
          <w:lang w:eastAsia="pl-PL"/>
        </w:rPr>
        <w:t>Wykaz osób uczestniczących w postępowaniu na:</w:t>
      </w:r>
    </w:p>
    <w:p w14:paraId="4A60B5A8" w14:textId="77777777" w:rsidR="00B46F41" w:rsidRPr="0090433B" w:rsidRDefault="00B46F41" w:rsidP="00B46F41">
      <w:pPr>
        <w:widowControl w:val="0"/>
        <w:adjustRightInd w:val="0"/>
        <w:spacing w:after="0" w:line="240" w:lineRule="auto"/>
        <w:ind w:left="720" w:right="-6"/>
        <w:jc w:val="center"/>
        <w:rPr>
          <w:rFonts w:eastAsia="Times New Roman" w:cstheme="minorHAnsi"/>
          <w:b/>
          <w:sz w:val="24"/>
          <w:szCs w:val="24"/>
          <w:lang w:eastAsia="pl-PL"/>
        </w:rPr>
      </w:pPr>
    </w:p>
    <w:p w14:paraId="5ED82456" w14:textId="77777777" w:rsidR="005C384B" w:rsidRPr="005C384B" w:rsidRDefault="005C384B" w:rsidP="005C384B">
      <w:pPr>
        <w:suppressAutoHyphens/>
        <w:spacing w:after="0" w:line="360" w:lineRule="auto"/>
        <w:ind w:right="-427"/>
        <w:jc w:val="center"/>
        <w:rPr>
          <w:rFonts w:eastAsia="Times New Roman" w:cstheme="minorHAnsi"/>
          <w:b/>
          <w:bCs/>
          <w:lang w:eastAsia="ar-SA"/>
        </w:rPr>
      </w:pPr>
      <w:r w:rsidRPr="005C384B">
        <w:rPr>
          <w:rFonts w:cstheme="minorHAnsi"/>
          <w:b/>
          <w:bCs/>
        </w:rPr>
        <w:t>Świadczenie usługi ochrony osób, budynków i mienia Bydgoskiego Centrum Sportu</w:t>
      </w:r>
    </w:p>
    <w:p w14:paraId="6B2B0ABA" w14:textId="6D477C13" w:rsidR="0005597D" w:rsidRDefault="0005597D" w:rsidP="00B46F41">
      <w:pPr>
        <w:widowControl w:val="0"/>
        <w:adjustRightInd w:val="0"/>
        <w:spacing w:after="0" w:line="240" w:lineRule="auto"/>
        <w:ind w:left="720" w:right="-6"/>
        <w:jc w:val="center"/>
        <w:rPr>
          <w:rFonts w:cstheme="minorHAnsi"/>
          <w:b/>
          <w:i/>
          <w:color w:val="FF0000"/>
        </w:rPr>
      </w:pPr>
    </w:p>
    <w:p w14:paraId="6A6FE481" w14:textId="619E0F97" w:rsidR="0005597D" w:rsidRDefault="0005597D" w:rsidP="00B46F41">
      <w:pPr>
        <w:widowControl w:val="0"/>
        <w:adjustRightInd w:val="0"/>
        <w:spacing w:after="0" w:line="240" w:lineRule="auto"/>
        <w:ind w:left="720" w:right="-6"/>
        <w:jc w:val="center"/>
        <w:rPr>
          <w:rFonts w:cstheme="minorHAnsi"/>
          <w:b/>
          <w:i/>
          <w:color w:val="FF0000"/>
        </w:rPr>
      </w:pPr>
    </w:p>
    <w:p w14:paraId="07C8EED2" w14:textId="427EB565" w:rsidR="0005597D" w:rsidRDefault="0005597D" w:rsidP="00B46F41">
      <w:pPr>
        <w:widowControl w:val="0"/>
        <w:adjustRightInd w:val="0"/>
        <w:spacing w:after="0" w:line="240" w:lineRule="auto"/>
        <w:ind w:left="720" w:right="-6"/>
        <w:jc w:val="center"/>
        <w:rPr>
          <w:rFonts w:cstheme="minorHAnsi"/>
          <w:b/>
          <w:i/>
          <w:color w:val="FF0000"/>
        </w:rPr>
      </w:pPr>
    </w:p>
    <w:p w14:paraId="1201CBFF" w14:textId="69FBA31E" w:rsidR="0005597D" w:rsidRDefault="0005597D" w:rsidP="00B46F41">
      <w:pPr>
        <w:widowControl w:val="0"/>
        <w:adjustRightInd w:val="0"/>
        <w:spacing w:after="0" w:line="240" w:lineRule="auto"/>
        <w:ind w:left="720" w:right="-6"/>
        <w:jc w:val="center"/>
        <w:rPr>
          <w:rFonts w:cstheme="minorHAnsi"/>
          <w:b/>
          <w:i/>
          <w:color w:val="FF0000"/>
        </w:rPr>
      </w:pPr>
    </w:p>
    <w:p w14:paraId="75AD998D" w14:textId="1FE8A665" w:rsidR="0005597D" w:rsidRDefault="0005597D" w:rsidP="00B46F41">
      <w:pPr>
        <w:widowControl w:val="0"/>
        <w:adjustRightInd w:val="0"/>
        <w:spacing w:after="0" w:line="240" w:lineRule="auto"/>
        <w:ind w:left="720" w:right="-6"/>
        <w:jc w:val="center"/>
        <w:rPr>
          <w:rFonts w:cstheme="minorHAnsi"/>
          <w:b/>
          <w:i/>
          <w:color w:val="FF0000"/>
        </w:rPr>
      </w:pPr>
    </w:p>
    <w:p w14:paraId="3B442105" w14:textId="3FB39CBA" w:rsidR="0005597D" w:rsidRDefault="0005597D" w:rsidP="00B46F41">
      <w:pPr>
        <w:widowControl w:val="0"/>
        <w:adjustRightInd w:val="0"/>
        <w:spacing w:after="0" w:line="240" w:lineRule="auto"/>
        <w:ind w:left="720" w:right="-6"/>
        <w:jc w:val="center"/>
        <w:rPr>
          <w:rFonts w:cstheme="minorHAnsi"/>
          <w:b/>
          <w:i/>
          <w:color w:val="FF0000"/>
        </w:rPr>
      </w:pPr>
    </w:p>
    <w:p w14:paraId="6890523A" w14:textId="77777777" w:rsidR="0005597D" w:rsidRPr="0090433B" w:rsidRDefault="0005597D" w:rsidP="00B46F41">
      <w:pPr>
        <w:widowControl w:val="0"/>
        <w:adjustRightInd w:val="0"/>
        <w:spacing w:after="0" w:line="240" w:lineRule="auto"/>
        <w:ind w:left="720" w:right="-6"/>
        <w:jc w:val="center"/>
        <w:rPr>
          <w:rFonts w:eastAsia="Times New Roman" w:cstheme="minorHAnsi"/>
          <w:sz w:val="20"/>
          <w:szCs w:val="20"/>
          <w:lang w:eastAsia="pl-PL"/>
        </w:rPr>
      </w:pPr>
    </w:p>
    <w:p w14:paraId="4053480C" w14:textId="77777777" w:rsidR="00B46F41" w:rsidRPr="0090433B" w:rsidRDefault="00B46F41" w:rsidP="00BE560D">
      <w:pPr>
        <w:widowControl w:val="0"/>
        <w:numPr>
          <w:ilvl w:val="0"/>
          <w:numId w:val="27"/>
        </w:numPr>
        <w:suppressAutoHyphens/>
        <w:adjustRightInd w:val="0"/>
        <w:spacing w:after="0" w:line="360" w:lineRule="atLeast"/>
        <w:ind w:left="459" w:right="1366"/>
        <w:jc w:val="both"/>
        <w:rPr>
          <w:rFonts w:eastAsia="Times New Roman" w:cstheme="minorHAnsi"/>
          <w:b/>
          <w:sz w:val="20"/>
          <w:szCs w:val="20"/>
          <w:lang w:eastAsia="pl-PL"/>
        </w:rPr>
      </w:pPr>
      <w:r w:rsidRPr="0090433B">
        <w:rPr>
          <w:rFonts w:eastAsia="Times New Roman" w:cstheme="minorHAnsi"/>
          <w:b/>
          <w:sz w:val="20"/>
          <w:szCs w:val="20"/>
          <w:lang w:eastAsia="pl-PL"/>
        </w:rPr>
        <w:t>Osoby zatrudnione na umowę o pracę:</w:t>
      </w:r>
    </w:p>
    <w:p w14:paraId="55FFB984" w14:textId="77777777" w:rsidR="00B46F41" w:rsidRPr="0090433B" w:rsidRDefault="00B46F41" w:rsidP="00B46F41">
      <w:pPr>
        <w:spacing w:before="120" w:after="0" w:line="240" w:lineRule="auto"/>
        <w:ind w:firstLine="3960"/>
        <w:jc w:val="center"/>
        <w:rPr>
          <w:rFonts w:eastAsia="Times New Roman" w:cstheme="minorHAnsi"/>
          <w:i/>
          <w:sz w:val="16"/>
          <w:szCs w:val="16"/>
          <w:lang w:eastAsia="x-none"/>
        </w:rPr>
      </w:pPr>
    </w:p>
    <w:tbl>
      <w:tblPr>
        <w:tblpPr w:leftFromText="141" w:rightFromText="141" w:vertAnchor="text" w:horzAnchor="margin" w:tblpYSpec="outside"/>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285"/>
        <w:gridCol w:w="1662"/>
        <w:gridCol w:w="2126"/>
        <w:gridCol w:w="1418"/>
        <w:gridCol w:w="2126"/>
      </w:tblGrid>
      <w:tr w:rsidR="00B46F41" w:rsidRPr="0090433B" w14:paraId="7F794DE5" w14:textId="77777777" w:rsidTr="00407577">
        <w:trPr>
          <w:trHeight w:val="1270"/>
        </w:trPr>
        <w:tc>
          <w:tcPr>
            <w:tcW w:w="592" w:type="dxa"/>
            <w:vAlign w:val="center"/>
          </w:tcPr>
          <w:p w14:paraId="4E7CEFE4"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Lp.</w:t>
            </w:r>
          </w:p>
        </w:tc>
        <w:tc>
          <w:tcPr>
            <w:tcW w:w="1285" w:type="dxa"/>
            <w:vAlign w:val="center"/>
          </w:tcPr>
          <w:p w14:paraId="2A0BF018"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 xml:space="preserve">Imię i Nazwisko </w:t>
            </w:r>
          </w:p>
        </w:tc>
        <w:tc>
          <w:tcPr>
            <w:tcW w:w="1662" w:type="dxa"/>
            <w:vAlign w:val="center"/>
          </w:tcPr>
          <w:p w14:paraId="2706A2A2"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 xml:space="preserve">Kwalifikacje zawodowe </w:t>
            </w:r>
          </w:p>
          <w:p w14:paraId="4499F97E"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p>
        </w:tc>
        <w:tc>
          <w:tcPr>
            <w:tcW w:w="2126" w:type="dxa"/>
            <w:vAlign w:val="center"/>
          </w:tcPr>
          <w:p w14:paraId="62052C0A"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Doświadczenie</w:t>
            </w:r>
          </w:p>
          <w:p w14:paraId="7B777098"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zawodowe</w:t>
            </w:r>
          </w:p>
          <w:p w14:paraId="302765D0"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p>
        </w:tc>
        <w:tc>
          <w:tcPr>
            <w:tcW w:w="1418" w:type="dxa"/>
          </w:tcPr>
          <w:p w14:paraId="7279BA4C"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p>
          <w:p w14:paraId="42ECD85D"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Wykształcenie</w:t>
            </w:r>
          </w:p>
        </w:tc>
        <w:tc>
          <w:tcPr>
            <w:tcW w:w="2126" w:type="dxa"/>
          </w:tcPr>
          <w:p w14:paraId="13355136" w14:textId="77777777" w:rsidR="00B46F41" w:rsidRPr="0090433B" w:rsidRDefault="00B46F41" w:rsidP="00B46F41">
            <w:pPr>
              <w:widowControl w:val="0"/>
              <w:adjustRightInd w:val="0"/>
              <w:spacing w:after="0" w:line="240" w:lineRule="auto"/>
              <w:jc w:val="center"/>
              <w:rPr>
                <w:rFonts w:eastAsia="Times New Roman" w:cstheme="minorHAnsi"/>
                <w:sz w:val="20"/>
                <w:szCs w:val="20"/>
                <w:lang w:eastAsia="pl-PL"/>
              </w:rPr>
            </w:pPr>
            <w:r w:rsidRPr="0090433B">
              <w:rPr>
                <w:rFonts w:eastAsia="Times New Roman" w:cstheme="minorHAnsi"/>
                <w:sz w:val="20"/>
                <w:szCs w:val="20"/>
                <w:lang w:eastAsia="pl-PL"/>
              </w:rPr>
              <w:t>Podstawa do dysponowania (np. umowa o pracę)</w:t>
            </w:r>
          </w:p>
        </w:tc>
      </w:tr>
      <w:tr w:rsidR="00B46F41" w:rsidRPr="0090433B" w14:paraId="3E0785BF" w14:textId="77777777" w:rsidTr="00407577">
        <w:trPr>
          <w:trHeight w:val="850"/>
        </w:trPr>
        <w:tc>
          <w:tcPr>
            <w:tcW w:w="592" w:type="dxa"/>
          </w:tcPr>
          <w:p w14:paraId="6BAE3CC1" w14:textId="77777777" w:rsidR="00B46F41" w:rsidRPr="0090433B" w:rsidRDefault="00B46F41" w:rsidP="00B46F41">
            <w:pPr>
              <w:widowControl w:val="0"/>
              <w:adjustRightInd w:val="0"/>
              <w:spacing w:after="0" w:line="240" w:lineRule="auto"/>
              <w:ind w:right="-6"/>
              <w:jc w:val="center"/>
              <w:rPr>
                <w:rFonts w:eastAsia="Times New Roman" w:cstheme="minorHAnsi"/>
                <w:sz w:val="20"/>
                <w:szCs w:val="20"/>
                <w:lang w:eastAsia="pl-PL"/>
              </w:rPr>
            </w:pPr>
            <w:r w:rsidRPr="0090433B">
              <w:rPr>
                <w:rFonts w:eastAsia="Times New Roman" w:cstheme="minorHAnsi"/>
                <w:sz w:val="20"/>
                <w:szCs w:val="20"/>
                <w:lang w:eastAsia="pl-PL"/>
              </w:rPr>
              <w:t>1.</w:t>
            </w:r>
          </w:p>
          <w:p w14:paraId="165DADFA" w14:textId="77777777" w:rsidR="00B46F41" w:rsidRPr="0090433B" w:rsidRDefault="00B46F41" w:rsidP="00B46F41">
            <w:pPr>
              <w:widowControl w:val="0"/>
              <w:adjustRightInd w:val="0"/>
              <w:spacing w:after="0" w:line="240" w:lineRule="auto"/>
              <w:ind w:right="-6"/>
              <w:jc w:val="center"/>
              <w:rPr>
                <w:rFonts w:eastAsia="Times New Roman" w:cstheme="minorHAnsi"/>
                <w:sz w:val="20"/>
                <w:szCs w:val="20"/>
                <w:lang w:eastAsia="pl-PL"/>
              </w:rPr>
            </w:pPr>
          </w:p>
        </w:tc>
        <w:tc>
          <w:tcPr>
            <w:tcW w:w="1285" w:type="dxa"/>
          </w:tcPr>
          <w:p w14:paraId="22E81F06" w14:textId="77777777" w:rsidR="00B46F41" w:rsidRPr="0090433B" w:rsidRDefault="00B46F41" w:rsidP="00B46F41">
            <w:pPr>
              <w:widowControl w:val="0"/>
              <w:adjustRightInd w:val="0"/>
              <w:spacing w:after="0" w:line="360" w:lineRule="atLeast"/>
              <w:jc w:val="both"/>
              <w:rPr>
                <w:rFonts w:eastAsia="Times New Roman" w:cstheme="minorHAnsi"/>
                <w:sz w:val="20"/>
                <w:szCs w:val="20"/>
                <w:lang w:eastAsia="pl-PL"/>
              </w:rPr>
            </w:pPr>
          </w:p>
        </w:tc>
        <w:tc>
          <w:tcPr>
            <w:tcW w:w="1662" w:type="dxa"/>
          </w:tcPr>
          <w:p w14:paraId="3DFADC6E"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2126" w:type="dxa"/>
          </w:tcPr>
          <w:p w14:paraId="5BE74B17"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1418" w:type="dxa"/>
          </w:tcPr>
          <w:p w14:paraId="5338971B"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c>
          <w:tcPr>
            <w:tcW w:w="2126" w:type="dxa"/>
          </w:tcPr>
          <w:p w14:paraId="3D09DA46"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r>
      <w:tr w:rsidR="00B46F41" w:rsidRPr="0090433B" w14:paraId="2B89FBAF" w14:textId="77777777" w:rsidTr="00407577">
        <w:trPr>
          <w:trHeight w:val="850"/>
        </w:trPr>
        <w:tc>
          <w:tcPr>
            <w:tcW w:w="592" w:type="dxa"/>
          </w:tcPr>
          <w:p w14:paraId="41A2D3D1" w14:textId="77777777" w:rsidR="00B46F41" w:rsidRPr="0090433B" w:rsidRDefault="00B46F41" w:rsidP="00B46F41">
            <w:pPr>
              <w:widowControl w:val="0"/>
              <w:adjustRightInd w:val="0"/>
              <w:spacing w:after="0" w:line="240" w:lineRule="auto"/>
              <w:ind w:right="-6"/>
              <w:jc w:val="center"/>
              <w:rPr>
                <w:rFonts w:eastAsia="Times New Roman" w:cstheme="minorHAnsi"/>
                <w:sz w:val="20"/>
                <w:szCs w:val="20"/>
                <w:lang w:eastAsia="pl-PL"/>
              </w:rPr>
            </w:pPr>
            <w:r w:rsidRPr="0090433B">
              <w:rPr>
                <w:rFonts w:eastAsia="Times New Roman" w:cstheme="minorHAnsi"/>
                <w:sz w:val="20"/>
                <w:szCs w:val="20"/>
                <w:lang w:eastAsia="pl-PL"/>
              </w:rPr>
              <w:t>2.</w:t>
            </w:r>
          </w:p>
        </w:tc>
        <w:tc>
          <w:tcPr>
            <w:tcW w:w="1285" w:type="dxa"/>
          </w:tcPr>
          <w:p w14:paraId="1EA4D431" w14:textId="77777777" w:rsidR="00B46F41" w:rsidRPr="0090433B" w:rsidRDefault="00B46F41" w:rsidP="00B46F41">
            <w:pPr>
              <w:widowControl w:val="0"/>
              <w:adjustRightInd w:val="0"/>
              <w:spacing w:after="0" w:line="360" w:lineRule="atLeast"/>
              <w:jc w:val="both"/>
              <w:rPr>
                <w:rFonts w:eastAsia="Times New Roman" w:cstheme="minorHAnsi"/>
                <w:sz w:val="20"/>
                <w:szCs w:val="20"/>
                <w:lang w:eastAsia="pl-PL"/>
              </w:rPr>
            </w:pPr>
          </w:p>
        </w:tc>
        <w:tc>
          <w:tcPr>
            <w:tcW w:w="1662" w:type="dxa"/>
          </w:tcPr>
          <w:p w14:paraId="346D186B"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2126" w:type="dxa"/>
          </w:tcPr>
          <w:p w14:paraId="584E98B0"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1418" w:type="dxa"/>
          </w:tcPr>
          <w:p w14:paraId="5A446D48"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c>
          <w:tcPr>
            <w:tcW w:w="2126" w:type="dxa"/>
          </w:tcPr>
          <w:p w14:paraId="0E2138BA"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r>
      <w:tr w:rsidR="00B46F41" w:rsidRPr="0090433B" w14:paraId="05611E53" w14:textId="77777777" w:rsidTr="00407577">
        <w:trPr>
          <w:trHeight w:val="850"/>
        </w:trPr>
        <w:tc>
          <w:tcPr>
            <w:tcW w:w="592" w:type="dxa"/>
          </w:tcPr>
          <w:p w14:paraId="67892052" w14:textId="77777777" w:rsidR="00B46F41" w:rsidRPr="0090433B" w:rsidRDefault="00B46F41" w:rsidP="00B46F41">
            <w:pPr>
              <w:widowControl w:val="0"/>
              <w:adjustRightInd w:val="0"/>
              <w:spacing w:after="0" w:line="240" w:lineRule="auto"/>
              <w:ind w:right="-6"/>
              <w:jc w:val="center"/>
              <w:rPr>
                <w:rFonts w:eastAsia="Times New Roman" w:cstheme="minorHAnsi"/>
                <w:sz w:val="20"/>
                <w:szCs w:val="20"/>
                <w:lang w:eastAsia="pl-PL"/>
              </w:rPr>
            </w:pPr>
            <w:r w:rsidRPr="0090433B">
              <w:rPr>
                <w:rFonts w:eastAsia="Times New Roman" w:cstheme="minorHAnsi"/>
                <w:sz w:val="20"/>
                <w:szCs w:val="20"/>
                <w:lang w:eastAsia="pl-PL"/>
              </w:rPr>
              <w:t>3.</w:t>
            </w:r>
          </w:p>
        </w:tc>
        <w:tc>
          <w:tcPr>
            <w:tcW w:w="1285" w:type="dxa"/>
          </w:tcPr>
          <w:p w14:paraId="12A9C907" w14:textId="77777777" w:rsidR="00B46F41" w:rsidRPr="0090433B" w:rsidRDefault="00B46F41" w:rsidP="00B46F41">
            <w:pPr>
              <w:widowControl w:val="0"/>
              <w:adjustRightInd w:val="0"/>
              <w:spacing w:after="0" w:line="360" w:lineRule="atLeast"/>
              <w:jc w:val="both"/>
              <w:rPr>
                <w:rFonts w:eastAsia="Times New Roman" w:cstheme="minorHAnsi"/>
                <w:sz w:val="20"/>
                <w:szCs w:val="20"/>
                <w:lang w:eastAsia="pl-PL"/>
              </w:rPr>
            </w:pPr>
          </w:p>
        </w:tc>
        <w:tc>
          <w:tcPr>
            <w:tcW w:w="1662" w:type="dxa"/>
          </w:tcPr>
          <w:p w14:paraId="1691BFDA"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2126" w:type="dxa"/>
          </w:tcPr>
          <w:p w14:paraId="7079CB69"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1418" w:type="dxa"/>
          </w:tcPr>
          <w:p w14:paraId="0B7D6459"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c>
          <w:tcPr>
            <w:tcW w:w="2126" w:type="dxa"/>
          </w:tcPr>
          <w:p w14:paraId="647F5EB4"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r>
      <w:tr w:rsidR="00B46F41" w:rsidRPr="0090433B" w14:paraId="6EE98175" w14:textId="77777777" w:rsidTr="00407577">
        <w:trPr>
          <w:trHeight w:val="850"/>
        </w:trPr>
        <w:tc>
          <w:tcPr>
            <w:tcW w:w="592" w:type="dxa"/>
          </w:tcPr>
          <w:p w14:paraId="79D4FE16" w14:textId="77777777" w:rsidR="00B46F41" w:rsidRPr="0090433B" w:rsidRDefault="00B46F41" w:rsidP="00B46F41">
            <w:pPr>
              <w:widowControl w:val="0"/>
              <w:adjustRightInd w:val="0"/>
              <w:spacing w:after="0" w:line="240" w:lineRule="auto"/>
              <w:ind w:right="-6"/>
              <w:jc w:val="center"/>
              <w:rPr>
                <w:rFonts w:eastAsia="Times New Roman" w:cstheme="minorHAnsi"/>
                <w:sz w:val="20"/>
                <w:szCs w:val="20"/>
                <w:lang w:eastAsia="pl-PL"/>
              </w:rPr>
            </w:pPr>
            <w:r w:rsidRPr="0090433B">
              <w:rPr>
                <w:rFonts w:eastAsia="Times New Roman" w:cstheme="minorHAnsi"/>
                <w:sz w:val="20"/>
                <w:szCs w:val="20"/>
                <w:lang w:eastAsia="pl-PL"/>
              </w:rPr>
              <w:t>4.</w:t>
            </w:r>
          </w:p>
        </w:tc>
        <w:tc>
          <w:tcPr>
            <w:tcW w:w="1285" w:type="dxa"/>
          </w:tcPr>
          <w:p w14:paraId="7B248B13" w14:textId="77777777" w:rsidR="00B46F41" w:rsidRPr="0090433B" w:rsidRDefault="00B46F41" w:rsidP="00B46F41">
            <w:pPr>
              <w:widowControl w:val="0"/>
              <w:adjustRightInd w:val="0"/>
              <w:spacing w:after="0" w:line="360" w:lineRule="atLeast"/>
              <w:jc w:val="both"/>
              <w:rPr>
                <w:rFonts w:eastAsia="Times New Roman" w:cstheme="minorHAnsi"/>
                <w:sz w:val="20"/>
                <w:szCs w:val="20"/>
                <w:lang w:eastAsia="pl-PL"/>
              </w:rPr>
            </w:pPr>
          </w:p>
        </w:tc>
        <w:tc>
          <w:tcPr>
            <w:tcW w:w="1662" w:type="dxa"/>
          </w:tcPr>
          <w:p w14:paraId="43F8461F"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2126" w:type="dxa"/>
          </w:tcPr>
          <w:p w14:paraId="26A6F498" w14:textId="77777777" w:rsidR="00B46F41" w:rsidRPr="0090433B" w:rsidRDefault="00B46F41" w:rsidP="00B46F41">
            <w:pPr>
              <w:widowControl w:val="0"/>
              <w:adjustRightInd w:val="0"/>
              <w:spacing w:after="0" w:line="240" w:lineRule="auto"/>
              <w:ind w:right="-6"/>
              <w:jc w:val="both"/>
              <w:rPr>
                <w:rFonts w:eastAsia="Times New Roman" w:cstheme="minorHAnsi"/>
                <w:sz w:val="20"/>
                <w:szCs w:val="20"/>
                <w:lang w:eastAsia="pl-PL"/>
              </w:rPr>
            </w:pPr>
          </w:p>
        </w:tc>
        <w:tc>
          <w:tcPr>
            <w:tcW w:w="1418" w:type="dxa"/>
          </w:tcPr>
          <w:p w14:paraId="6E02432F"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c>
          <w:tcPr>
            <w:tcW w:w="2126" w:type="dxa"/>
          </w:tcPr>
          <w:p w14:paraId="67D8455A" w14:textId="77777777" w:rsidR="00B46F41" w:rsidRPr="0090433B" w:rsidRDefault="00B46F41" w:rsidP="00B46F41">
            <w:pPr>
              <w:widowControl w:val="0"/>
              <w:adjustRightInd w:val="0"/>
              <w:spacing w:after="0" w:line="240" w:lineRule="auto"/>
              <w:ind w:left="885" w:right="-6"/>
              <w:jc w:val="both"/>
              <w:rPr>
                <w:rFonts w:eastAsia="Times New Roman" w:cstheme="minorHAnsi"/>
                <w:sz w:val="20"/>
                <w:szCs w:val="20"/>
                <w:lang w:eastAsia="pl-PL"/>
              </w:rPr>
            </w:pPr>
          </w:p>
        </w:tc>
      </w:tr>
    </w:tbl>
    <w:p w14:paraId="0F1857B3" w14:textId="77777777" w:rsidR="00B46F41" w:rsidRPr="0090433B" w:rsidRDefault="00B46F41" w:rsidP="00B46F41">
      <w:pPr>
        <w:spacing w:before="120" w:after="0" w:line="240" w:lineRule="auto"/>
        <w:rPr>
          <w:rFonts w:eastAsia="Times New Roman" w:cstheme="minorHAnsi"/>
          <w:i/>
          <w:sz w:val="16"/>
          <w:szCs w:val="16"/>
          <w:lang w:val="x-none" w:eastAsia="x-none"/>
        </w:rPr>
      </w:pPr>
    </w:p>
    <w:p w14:paraId="33E91A9C" w14:textId="77777777" w:rsidR="00B46F41" w:rsidRPr="0090433B" w:rsidRDefault="00B46F41" w:rsidP="00B46F41">
      <w:pPr>
        <w:widowControl w:val="0"/>
        <w:adjustRightInd w:val="0"/>
        <w:spacing w:after="0" w:line="360" w:lineRule="atLeast"/>
        <w:contextualSpacing/>
        <w:jc w:val="right"/>
        <w:rPr>
          <w:rFonts w:eastAsia="Times New Roman" w:cstheme="minorHAnsi"/>
          <w:i/>
          <w:sz w:val="16"/>
          <w:szCs w:val="16"/>
          <w:lang w:eastAsia="ar-SA"/>
        </w:rPr>
      </w:pPr>
      <w:r w:rsidRPr="0090433B">
        <w:rPr>
          <w:rFonts w:eastAsia="Times New Roman" w:cstheme="minorHAnsi"/>
          <w:sz w:val="20"/>
          <w:szCs w:val="20"/>
          <w:lang w:eastAsia="pl-PL"/>
        </w:rPr>
        <w:t xml:space="preserve">                                                                                                                                                                                                </w:t>
      </w:r>
    </w:p>
    <w:p w14:paraId="10AEAF70" w14:textId="77777777" w:rsidR="00B46F41" w:rsidRPr="0090433B" w:rsidRDefault="00B46F41" w:rsidP="00B46F41">
      <w:pPr>
        <w:widowControl w:val="0"/>
        <w:adjustRightInd w:val="0"/>
        <w:spacing w:after="0" w:line="360" w:lineRule="atLeast"/>
        <w:contextualSpacing/>
        <w:jc w:val="right"/>
        <w:rPr>
          <w:rFonts w:eastAsia="Times New Roman" w:cstheme="minorHAnsi"/>
          <w:sz w:val="20"/>
          <w:szCs w:val="20"/>
          <w:lang w:eastAsia="pl-PL"/>
        </w:rPr>
      </w:pPr>
      <w:r w:rsidRPr="0090433B">
        <w:rPr>
          <w:rFonts w:eastAsia="Times New Roman" w:cstheme="minorHAnsi"/>
          <w:sz w:val="20"/>
          <w:szCs w:val="20"/>
          <w:lang w:eastAsia="pl-PL"/>
        </w:rPr>
        <w:t xml:space="preserve">  …………………………………………………………..</w:t>
      </w:r>
    </w:p>
    <w:p w14:paraId="188D0A39" w14:textId="77777777" w:rsidR="00B46F41" w:rsidRPr="0090433B" w:rsidRDefault="00B46F41" w:rsidP="00B46F41">
      <w:pPr>
        <w:widowControl w:val="0"/>
        <w:adjustRightInd w:val="0"/>
        <w:spacing w:after="0" w:line="360" w:lineRule="atLeast"/>
        <w:contextualSpacing/>
        <w:jc w:val="both"/>
        <w:rPr>
          <w:rFonts w:eastAsia="Times New Roman" w:cstheme="minorHAnsi"/>
          <w:i/>
          <w:color w:val="2E74B5"/>
          <w:sz w:val="20"/>
          <w:szCs w:val="20"/>
          <w:lang w:eastAsia="pl-PL"/>
        </w:rPr>
      </w:pPr>
      <w:r w:rsidRPr="0090433B">
        <w:rPr>
          <w:rFonts w:eastAsia="Times New Roman" w:cstheme="minorHAnsi"/>
          <w:sz w:val="20"/>
          <w:szCs w:val="20"/>
          <w:lang w:eastAsia="pl-PL"/>
        </w:rPr>
        <w:t xml:space="preserve">                                                                                                                                      Podpis Wykonawcy/Pełnomocnika</w:t>
      </w:r>
    </w:p>
    <w:p w14:paraId="75CDD876" w14:textId="77777777" w:rsidR="00B46F41" w:rsidRPr="0090433B" w:rsidRDefault="00B46F41" w:rsidP="00B46F41">
      <w:pPr>
        <w:autoSpaceDE w:val="0"/>
        <w:autoSpaceDN w:val="0"/>
        <w:adjustRightInd w:val="0"/>
        <w:spacing w:after="0" w:line="240" w:lineRule="auto"/>
        <w:jc w:val="both"/>
        <w:rPr>
          <w:rFonts w:eastAsia="Times New Roman" w:cstheme="minorHAnsi"/>
          <w:bCs/>
          <w:sz w:val="20"/>
          <w:szCs w:val="20"/>
          <w:lang w:eastAsia="pl-PL"/>
        </w:rPr>
      </w:pPr>
    </w:p>
    <w:p w14:paraId="74F62A10" w14:textId="77777777" w:rsidR="00B46F41" w:rsidRPr="0090433B" w:rsidRDefault="00B46F41" w:rsidP="00B46F41">
      <w:pPr>
        <w:suppressAutoHyphens/>
        <w:spacing w:before="120" w:after="0" w:line="240" w:lineRule="auto"/>
        <w:rPr>
          <w:rFonts w:eastAsia="Times New Roman" w:cstheme="minorHAnsi"/>
          <w:b/>
          <w:sz w:val="24"/>
          <w:szCs w:val="24"/>
          <w:lang w:eastAsia="ar-SA"/>
        </w:rPr>
      </w:pPr>
    </w:p>
    <w:p w14:paraId="22B8AA1D" w14:textId="77777777" w:rsidR="00B46F41" w:rsidRPr="0090433B" w:rsidRDefault="00B46F41" w:rsidP="00B46F41">
      <w:pPr>
        <w:suppressAutoHyphens/>
        <w:spacing w:before="120" w:after="0" w:line="240" w:lineRule="auto"/>
        <w:rPr>
          <w:rFonts w:eastAsia="Times New Roman" w:cstheme="minorHAnsi"/>
          <w:b/>
          <w:sz w:val="24"/>
          <w:szCs w:val="24"/>
          <w:lang w:eastAsia="ar-SA"/>
        </w:rPr>
      </w:pPr>
    </w:p>
    <w:p w14:paraId="2162EF95" w14:textId="77777777" w:rsidR="00B46F41" w:rsidRPr="0090433B" w:rsidRDefault="00B46F41" w:rsidP="00B46F41">
      <w:pPr>
        <w:suppressAutoHyphens/>
        <w:spacing w:before="120" w:after="0" w:line="240" w:lineRule="auto"/>
        <w:jc w:val="right"/>
        <w:rPr>
          <w:rFonts w:eastAsia="Times New Roman" w:cstheme="minorHAnsi"/>
          <w:b/>
          <w:bCs/>
          <w:sz w:val="20"/>
          <w:szCs w:val="20"/>
          <w:lang w:eastAsia="ar-SA"/>
        </w:rPr>
      </w:pPr>
    </w:p>
    <w:p w14:paraId="6B8DE0D2" w14:textId="77777777" w:rsidR="00B46F41" w:rsidRPr="0090433B" w:rsidRDefault="00B46F41" w:rsidP="00B46F41">
      <w:pPr>
        <w:suppressAutoHyphens/>
        <w:spacing w:before="120" w:after="0" w:line="240" w:lineRule="auto"/>
        <w:jc w:val="right"/>
        <w:rPr>
          <w:rFonts w:eastAsia="Times New Roman" w:cstheme="minorHAnsi"/>
          <w:b/>
          <w:bCs/>
          <w:sz w:val="20"/>
          <w:szCs w:val="20"/>
          <w:lang w:eastAsia="ar-SA"/>
        </w:rPr>
      </w:pPr>
    </w:p>
    <w:p w14:paraId="3CF6D33F" w14:textId="77777777" w:rsidR="00B46F41" w:rsidRPr="0090433B" w:rsidRDefault="00B46F41" w:rsidP="00B46F41">
      <w:pPr>
        <w:suppressAutoHyphens/>
        <w:spacing w:before="120" w:after="0" w:line="240" w:lineRule="auto"/>
        <w:jc w:val="right"/>
        <w:rPr>
          <w:rFonts w:eastAsia="Times New Roman" w:cstheme="minorHAnsi"/>
          <w:b/>
          <w:bCs/>
          <w:sz w:val="20"/>
          <w:szCs w:val="20"/>
          <w:lang w:eastAsia="ar-SA"/>
        </w:rPr>
      </w:pPr>
    </w:p>
    <w:p w14:paraId="6412F492" w14:textId="3B550D09" w:rsidR="00B46F41" w:rsidRDefault="00B46F41" w:rsidP="00B46F41">
      <w:pPr>
        <w:suppressAutoHyphens/>
        <w:spacing w:before="120" w:after="0" w:line="240" w:lineRule="auto"/>
        <w:jc w:val="right"/>
        <w:rPr>
          <w:rFonts w:eastAsia="Times New Roman" w:cstheme="minorHAnsi"/>
          <w:b/>
          <w:bCs/>
          <w:sz w:val="20"/>
          <w:szCs w:val="20"/>
          <w:lang w:eastAsia="ar-SA"/>
        </w:rPr>
      </w:pPr>
    </w:p>
    <w:p w14:paraId="48E1E78A" w14:textId="77777777" w:rsidR="0099061A" w:rsidRPr="0090433B" w:rsidRDefault="0099061A" w:rsidP="00B46F41">
      <w:pPr>
        <w:suppressAutoHyphens/>
        <w:spacing w:before="120" w:after="0" w:line="240" w:lineRule="auto"/>
        <w:jc w:val="right"/>
        <w:rPr>
          <w:rFonts w:eastAsia="Times New Roman" w:cstheme="minorHAnsi"/>
          <w:b/>
          <w:bCs/>
          <w:sz w:val="20"/>
          <w:szCs w:val="20"/>
          <w:lang w:eastAsia="ar-SA"/>
        </w:rPr>
      </w:pPr>
    </w:p>
    <w:p w14:paraId="463D7954" w14:textId="77777777" w:rsidR="00B46F41" w:rsidRPr="0090433B" w:rsidRDefault="00B46F41" w:rsidP="00B46F41">
      <w:pPr>
        <w:suppressAutoHyphens/>
        <w:spacing w:before="120" w:after="0" w:line="240" w:lineRule="auto"/>
        <w:jc w:val="right"/>
        <w:rPr>
          <w:rFonts w:eastAsia="Times New Roman" w:cstheme="minorHAnsi"/>
          <w:b/>
          <w:bCs/>
          <w:sz w:val="20"/>
          <w:szCs w:val="20"/>
          <w:lang w:eastAsia="ar-SA"/>
        </w:rPr>
      </w:pPr>
    </w:p>
    <w:p w14:paraId="3F6461C2" w14:textId="77777777" w:rsidR="00B46F41" w:rsidRPr="0090433B" w:rsidRDefault="00B46F41" w:rsidP="00B46F41">
      <w:pPr>
        <w:suppressAutoHyphens/>
        <w:spacing w:before="120" w:after="0" w:line="240" w:lineRule="auto"/>
        <w:rPr>
          <w:rFonts w:eastAsia="Times New Roman" w:cstheme="minorHAnsi"/>
          <w:b/>
          <w:bCs/>
          <w:sz w:val="20"/>
          <w:szCs w:val="20"/>
          <w:lang w:eastAsia="ar-SA"/>
        </w:rPr>
      </w:pPr>
    </w:p>
    <w:p w14:paraId="09072BF1" w14:textId="77777777" w:rsidR="00B46F41" w:rsidRPr="0090433B" w:rsidRDefault="00B46F41" w:rsidP="00B46F41">
      <w:pPr>
        <w:suppressAutoHyphens/>
        <w:spacing w:before="120" w:after="0" w:line="240" w:lineRule="auto"/>
        <w:jc w:val="right"/>
        <w:rPr>
          <w:rFonts w:eastAsia="Times New Roman" w:cstheme="minorHAnsi"/>
          <w:b/>
          <w:bCs/>
          <w:lang w:eastAsia="ar-SA"/>
        </w:rPr>
      </w:pPr>
      <w:r w:rsidRPr="0090433B">
        <w:rPr>
          <w:rFonts w:eastAsia="Times New Roman" w:cstheme="minorHAnsi"/>
          <w:b/>
          <w:bCs/>
          <w:lang w:eastAsia="ar-SA"/>
        </w:rPr>
        <w:t>Załącznik nr 7</w:t>
      </w:r>
    </w:p>
    <w:p w14:paraId="732D7592" w14:textId="77777777" w:rsidR="00B46F41" w:rsidRPr="0090433B" w:rsidRDefault="00B46F41" w:rsidP="00B46F41">
      <w:pPr>
        <w:widowControl w:val="0"/>
        <w:adjustRightInd w:val="0"/>
        <w:spacing w:after="0" w:line="240" w:lineRule="auto"/>
        <w:ind w:left="720" w:right="-6"/>
        <w:jc w:val="center"/>
        <w:rPr>
          <w:rFonts w:eastAsia="Times New Roman" w:cstheme="minorHAnsi"/>
          <w:sz w:val="20"/>
          <w:szCs w:val="20"/>
          <w:lang w:eastAsia="pl-PL"/>
        </w:rPr>
      </w:pPr>
    </w:p>
    <w:p w14:paraId="320444A5" w14:textId="77777777" w:rsidR="00B46F41" w:rsidRPr="0090433B" w:rsidRDefault="00B46F41" w:rsidP="00B46F41">
      <w:pPr>
        <w:spacing w:before="120" w:after="0" w:line="240" w:lineRule="auto"/>
        <w:ind w:firstLine="3960"/>
        <w:jc w:val="center"/>
        <w:rPr>
          <w:rFonts w:eastAsia="Times New Roman" w:cstheme="minorHAnsi"/>
          <w:i/>
          <w:sz w:val="16"/>
          <w:szCs w:val="16"/>
          <w:lang w:val="x-none" w:eastAsia="x-none"/>
        </w:rPr>
      </w:pPr>
    </w:p>
    <w:p w14:paraId="68CA4947" w14:textId="77777777" w:rsidR="00B46F41" w:rsidRPr="0090433B" w:rsidRDefault="00B46F41" w:rsidP="00B46F41">
      <w:pPr>
        <w:tabs>
          <w:tab w:val="left" w:pos="0"/>
        </w:tabs>
        <w:spacing w:before="120" w:after="0" w:line="240" w:lineRule="auto"/>
        <w:ind w:right="-1"/>
        <w:jc w:val="center"/>
        <w:rPr>
          <w:rFonts w:eastAsia="Times New Roman" w:cstheme="minorHAnsi"/>
          <w:b/>
          <w:i/>
          <w:sz w:val="24"/>
          <w:szCs w:val="24"/>
          <w:lang w:eastAsia="x-none"/>
        </w:rPr>
      </w:pPr>
      <w:r w:rsidRPr="0090433B">
        <w:rPr>
          <w:rFonts w:eastAsia="Times New Roman" w:cstheme="minorHAnsi"/>
          <w:b/>
          <w:i/>
          <w:sz w:val="24"/>
          <w:szCs w:val="24"/>
          <w:lang w:eastAsia="x-none"/>
        </w:rPr>
        <w:t>OŚWIADCZENIE</w:t>
      </w:r>
    </w:p>
    <w:p w14:paraId="336A12BE" w14:textId="77777777" w:rsidR="00B46F41" w:rsidRPr="0090433B" w:rsidRDefault="00B46F41" w:rsidP="00B46F41">
      <w:pPr>
        <w:spacing w:before="120" w:after="0" w:line="240" w:lineRule="auto"/>
        <w:ind w:hanging="142"/>
        <w:jc w:val="center"/>
        <w:rPr>
          <w:rFonts w:eastAsia="Times New Roman" w:cstheme="minorHAnsi"/>
          <w:i/>
          <w:sz w:val="16"/>
          <w:szCs w:val="16"/>
          <w:lang w:eastAsia="x-none"/>
        </w:rPr>
      </w:pPr>
    </w:p>
    <w:p w14:paraId="075DD6B9" w14:textId="77777777" w:rsidR="00B46F41" w:rsidRPr="0090433B" w:rsidRDefault="00B46F41" w:rsidP="00B46F41">
      <w:pPr>
        <w:tabs>
          <w:tab w:val="left" w:leader="dot" w:pos="9360"/>
        </w:tabs>
        <w:suppressAutoHyphens/>
        <w:spacing w:after="0" w:line="240" w:lineRule="auto"/>
        <w:ind w:right="-1"/>
        <w:jc w:val="both"/>
        <w:rPr>
          <w:rFonts w:eastAsia="Times New Roman" w:cstheme="minorHAnsi"/>
          <w:lang w:eastAsia="ar-SA"/>
        </w:rPr>
      </w:pPr>
      <w:r w:rsidRPr="0090433B">
        <w:rPr>
          <w:rFonts w:eastAsia="Times New Roman" w:cstheme="minorHAnsi"/>
          <w:b/>
          <w:lang w:eastAsia="ar-SA"/>
        </w:rPr>
        <w:t>MY NIŻEJ PODPISANI</w:t>
      </w:r>
      <w:r w:rsidRPr="0090433B">
        <w:rPr>
          <w:rFonts w:eastAsia="Times New Roman" w:cstheme="minorHAnsi"/>
          <w:lang w:eastAsia="ar-SA"/>
        </w:rPr>
        <w:t xml:space="preserve"> </w:t>
      </w:r>
    </w:p>
    <w:p w14:paraId="36032690" w14:textId="77777777" w:rsidR="00B46F41" w:rsidRPr="0090433B" w:rsidRDefault="00B46F41" w:rsidP="00B46F41">
      <w:pPr>
        <w:tabs>
          <w:tab w:val="left" w:leader="underscore"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ab/>
      </w:r>
    </w:p>
    <w:p w14:paraId="31EB345C" w14:textId="77777777" w:rsidR="00B46F41" w:rsidRPr="0090433B" w:rsidRDefault="00B46F41" w:rsidP="00B46F41">
      <w:pPr>
        <w:tabs>
          <w:tab w:val="left" w:leader="underscore"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 xml:space="preserve"> </w:t>
      </w:r>
    </w:p>
    <w:p w14:paraId="2744834B" w14:textId="77777777" w:rsidR="00B46F41" w:rsidRPr="0090433B" w:rsidRDefault="00B46F41" w:rsidP="00B46F41">
      <w:pPr>
        <w:tabs>
          <w:tab w:val="left" w:leader="underscore"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ab/>
        <w:t xml:space="preserve"> </w:t>
      </w:r>
    </w:p>
    <w:p w14:paraId="0A6D8DDF" w14:textId="77777777" w:rsidR="00B46F41" w:rsidRPr="0090433B" w:rsidRDefault="00B46F41" w:rsidP="00B46F41">
      <w:pPr>
        <w:tabs>
          <w:tab w:val="left" w:leader="dot"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działając w imieniu i na rzecz</w:t>
      </w:r>
    </w:p>
    <w:p w14:paraId="27E84B47" w14:textId="77777777" w:rsidR="00B46F41" w:rsidRPr="0090433B" w:rsidRDefault="00B46F41" w:rsidP="00B46F41">
      <w:pPr>
        <w:tabs>
          <w:tab w:val="left" w:leader="underscore" w:pos="9360"/>
        </w:tabs>
        <w:suppressAutoHyphens/>
        <w:spacing w:after="0" w:line="240" w:lineRule="auto"/>
        <w:ind w:right="-1"/>
        <w:jc w:val="both"/>
        <w:rPr>
          <w:rFonts w:eastAsia="Times New Roman" w:cstheme="minorHAnsi"/>
          <w:sz w:val="20"/>
          <w:szCs w:val="20"/>
          <w:lang w:eastAsia="ar-SA"/>
        </w:rPr>
      </w:pPr>
      <w:r w:rsidRPr="0090433B">
        <w:rPr>
          <w:rFonts w:eastAsia="Times New Roman" w:cstheme="minorHAnsi"/>
          <w:sz w:val="20"/>
          <w:szCs w:val="20"/>
          <w:lang w:eastAsia="ar-SA"/>
        </w:rPr>
        <w:tab/>
        <w:t xml:space="preserve"> </w:t>
      </w:r>
    </w:p>
    <w:p w14:paraId="159C9D2A" w14:textId="77777777" w:rsidR="00B46F41" w:rsidRPr="0090433B" w:rsidRDefault="00B46F41" w:rsidP="00B46F41">
      <w:pPr>
        <w:tabs>
          <w:tab w:val="left" w:leader="underscore" w:pos="9360"/>
        </w:tabs>
        <w:suppressAutoHyphens/>
        <w:spacing w:after="0" w:line="240" w:lineRule="auto"/>
        <w:ind w:right="-1"/>
        <w:jc w:val="center"/>
        <w:rPr>
          <w:rFonts w:eastAsia="Times New Roman" w:cstheme="minorHAnsi"/>
          <w:i/>
          <w:sz w:val="16"/>
          <w:szCs w:val="16"/>
          <w:lang w:eastAsia="ar-SA"/>
        </w:rPr>
      </w:pPr>
      <w:r w:rsidRPr="0090433B">
        <w:rPr>
          <w:rFonts w:eastAsia="Times New Roman" w:cstheme="minorHAnsi"/>
          <w:i/>
          <w:sz w:val="16"/>
          <w:szCs w:val="16"/>
          <w:lang w:eastAsia="ar-SA"/>
        </w:rPr>
        <w:t>(nazwa (firma) dokładny adres Wykonawcy/Wykonawców)</w:t>
      </w:r>
    </w:p>
    <w:p w14:paraId="34461AD7" w14:textId="77777777" w:rsidR="00B46F41" w:rsidRPr="0090433B" w:rsidRDefault="00B46F41" w:rsidP="00B46F41">
      <w:pPr>
        <w:tabs>
          <w:tab w:val="left" w:leader="dot" w:pos="9072"/>
        </w:tabs>
        <w:suppressAutoHyphens/>
        <w:spacing w:after="0" w:line="240" w:lineRule="auto"/>
        <w:ind w:right="-1"/>
        <w:jc w:val="center"/>
        <w:rPr>
          <w:rFonts w:eastAsia="Times New Roman" w:cstheme="minorHAnsi"/>
          <w:i/>
          <w:sz w:val="16"/>
          <w:szCs w:val="16"/>
          <w:lang w:eastAsia="ar-SA"/>
        </w:rPr>
      </w:pPr>
      <w:r w:rsidRPr="0090433B">
        <w:rPr>
          <w:rFonts w:eastAsia="Times New Roman" w:cstheme="minorHAnsi"/>
          <w:i/>
          <w:sz w:val="16"/>
          <w:szCs w:val="16"/>
          <w:lang w:eastAsia="ar-SA"/>
        </w:rPr>
        <w:t>(w przypadku składania oferty przez podmioty występujące wspólnie podać nazwy(firmy) i dokładne adresy wszystkich wspólników spółki cywilnej lub członków konsorcjum)</w:t>
      </w:r>
    </w:p>
    <w:p w14:paraId="008087FF" w14:textId="77777777" w:rsidR="00B46F41" w:rsidRPr="0090433B" w:rsidRDefault="00B46F41" w:rsidP="00B46F41">
      <w:pPr>
        <w:tabs>
          <w:tab w:val="left" w:pos="360"/>
        </w:tabs>
        <w:suppressAutoHyphens/>
        <w:spacing w:before="120" w:after="0" w:line="240" w:lineRule="auto"/>
        <w:ind w:left="284" w:right="-1" w:hanging="284"/>
        <w:jc w:val="both"/>
        <w:rPr>
          <w:rFonts w:eastAsia="Times New Roman" w:cstheme="minorHAnsi"/>
          <w:b/>
          <w:sz w:val="20"/>
          <w:szCs w:val="20"/>
          <w:lang w:eastAsia="ar-SA"/>
        </w:rPr>
      </w:pPr>
    </w:p>
    <w:p w14:paraId="5DEDE59A" w14:textId="77777777" w:rsidR="00B46F41" w:rsidRPr="0090433B" w:rsidRDefault="00B46F41" w:rsidP="0046055C">
      <w:pPr>
        <w:keepNext/>
        <w:shd w:val="clear" w:color="auto" w:fill="FFFFFF"/>
        <w:suppressAutoHyphens/>
        <w:spacing w:after="0" w:line="360" w:lineRule="auto"/>
        <w:jc w:val="both"/>
        <w:outlineLvl w:val="2"/>
        <w:rPr>
          <w:rFonts w:eastAsia="Times New Roman" w:cstheme="minorHAnsi"/>
          <w:lang w:eastAsia="ar-SA"/>
        </w:rPr>
      </w:pPr>
      <w:r w:rsidRPr="0090433B">
        <w:rPr>
          <w:rFonts w:eastAsia="Times New Roman" w:cstheme="minorHAnsi"/>
          <w:bCs/>
          <w:lang w:val="x-none" w:eastAsia="ar-SA"/>
        </w:rPr>
        <w:t xml:space="preserve">OSWIADCZAMY, że osoby wymienione w Załączniku nr 6 do SIWZ są zatrudnione w naszej firmie na umowę o pracę, zgodnie z art. 22 ustawy z dnia 26 czerwca 1974 roku Kodeks Pracy, </w:t>
      </w:r>
      <w:r w:rsidR="0046055C" w:rsidRPr="0090433B">
        <w:rPr>
          <w:rFonts w:cstheme="minorHAnsi"/>
          <w:bCs/>
          <w:shd w:val="clear" w:color="auto" w:fill="FFFFFF"/>
        </w:rPr>
        <w:t xml:space="preserve">tj. z dnia 13 kwietnia 2018 r.  Dz. U. z 2018 r. poz. 917. </w:t>
      </w:r>
    </w:p>
    <w:p w14:paraId="0A8E25FB" w14:textId="77777777" w:rsidR="00B46F41" w:rsidRPr="0090433B" w:rsidRDefault="00B46F41" w:rsidP="00B46F41">
      <w:pPr>
        <w:tabs>
          <w:tab w:val="left" w:pos="0"/>
        </w:tabs>
        <w:spacing w:before="120" w:after="0" w:line="360" w:lineRule="auto"/>
        <w:jc w:val="both"/>
        <w:rPr>
          <w:rFonts w:eastAsia="Times New Roman" w:cstheme="minorHAnsi"/>
          <w:i/>
          <w:lang w:eastAsia="x-none"/>
        </w:rPr>
      </w:pPr>
    </w:p>
    <w:p w14:paraId="0A53D5BE" w14:textId="77777777" w:rsidR="00B46F41" w:rsidRPr="0090433B" w:rsidRDefault="00B46F41" w:rsidP="00B46F41">
      <w:pPr>
        <w:tabs>
          <w:tab w:val="left" w:pos="0"/>
        </w:tabs>
        <w:spacing w:before="120" w:after="0" w:line="360" w:lineRule="auto"/>
        <w:jc w:val="both"/>
        <w:rPr>
          <w:rFonts w:eastAsia="Times New Roman" w:cstheme="minorHAnsi"/>
          <w:i/>
          <w:sz w:val="16"/>
          <w:szCs w:val="16"/>
          <w:lang w:val="x-none" w:eastAsia="x-none"/>
        </w:rPr>
      </w:pPr>
    </w:p>
    <w:p w14:paraId="4D3B9F68" w14:textId="77777777" w:rsidR="00B46F41" w:rsidRPr="0090433B" w:rsidRDefault="00B46F41" w:rsidP="00B46F41">
      <w:pPr>
        <w:spacing w:before="120" w:after="0" w:line="240" w:lineRule="auto"/>
        <w:ind w:firstLine="3960"/>
        <w:jc w:val="center"/>
        <w:rPr>
          <w:rFonts w:eastAsia="Times New Roman" w:cstheme="minorHAnsi"/>
          <w:i/>
          <w:sz w:val="16"/>
          <w:szCs w:val="16"/>
          <w:lang w:val="x-none" w:eastAsia="x-none"/>
        </w:rPr>
      </w:pPr>
    </w:p>
    <w:p w14:paraId="035F3A44" w14:textId="77777777" w:rsidR="00B46F41" w:rsidRPr="0090433B" w:rsidRDefault="00B46F41" w:rsidP="00B46F41">
      <w:pPr>
        <w:spacing w:before="120" w:after="0" w:line="240" w:lineRule="auto"/>
        <w:ind w:firstLine="3960"/>
        <w:jc w:val="center"/>
        <w:rPr>
          <w:rFonts w:eastAsia="Times New Roman" w:cstheme="minorHAnsi"/>
          <w:i/>
          <w:sz w:val="16"/>
          <w:szCs w:val="16"/>
          <w:lang w:val="x-none" w:eastAsia="x-none"/>
        </w:rPr>
      </w:pPr>
    </w:p>
    <w:p w14:paraId="774B023D" w14:textId="77777777" w:rsidR="00B46F41" w:rsidRPr="0090433B" w:rsidRDefault="00B46F41" w:rsidP="00B46F41">
      <w:pPr>
        <w:widowControl w:val="0"/>
        <w:adjustRightInd w:val="0"/>
        <w:spacing w:after="0" w:line="360" w:lineRule="atLeast"/>
        <w:contextualSpacing/>
        <w:jc w:val="right"/>
        <w:rPr>
          <w:rFonts w:eastAsia="Times New Roman" w:cstheme="minorHAnsi"/>
          <w:sz w:val="20"/>
          <w:szCs w:val="20"/>
          <w:lang w:eastAsia="pl-PL"/>
        </w:rPr>
      </w:pPr>
      <w:r w:rsidRPr="0090433B">
        <w:rPr>
          <w:rFonts w:eastAsia="Times New Roman" w:cstheme="minorHAnsi"/>
          <w:sz w:val="20"/>
          <w:szCs w:val="20"/>
          <w:lang w:eastAsia="pl-PL"/>
        </w:rPr>
        <w:t>…………………………………………………………..</w:t>
      </w:r>
    </w:p>
    <w:p w14:paraId="13A1DF90" w14:textId="77777777" w:rsidR="00B46F41" w:rsidRPr="0090433B" w:rsidRDefault="00B46F41" w:rsidP="00B46F41">
      <w:pPr>
        <w:widowControl w:val="0"/>
        <w:adjustRightInd w:val="0"/>
        <w:spacing w:after="0" w:line="360" w:lineRule="atLeast"/>
        <w:contextualSpacing/>
        <w:jc w:val="both"/>
        <w:rPr>
          <w:rFonts w:eastAsia="Times New Roman" w:cstheme="minorHAnsi"/>
          <w:i/>
          <w:color w:val="2E74B5"/>
          <w:sz w:val="20"/>
          <w:szCs w:val="20"/>
          <w:lang w:eastAsia="pl-PL"/>
        </w:rPr>
      </w:pPr>
      <w:r w:rsidRPr="0090433B">
        <w:rPr>
          <w:rFonts w:eastAsia="Times New Roman" w:cstheme="minorHAnsi"/>
          <w:sz w:val="20"/>
          <w:szCs w:val="20"/>
          <w:lang w:eastAsia="pl-PL"/>
        </w:rPr>
        <w:t xml:space="preserve">                                                                                                                                      Podpis Wykonawcy/Pełnomocnika</w:t>
      </w:r>
    </w:p>
    <w:p w14:paraId="440A6576" w14:textId="77777777" w:rsidR="00B46F41" w:rsidRPr="0090433B" w:rsidRDefault="00B46F41" w:rsidP="00B46F41">
      <w:pPr>
        <w:autoSpaceDE w:val="0"/>
        <w:autoSpaceDN w:val="0"/>
        <w:adjustRightInd w:val="0"/>
        <w:spacing w:after="0" w:line="240" w:lineRule="auto"/>
        <w:jc w:val="both"/>
        <w:rPr>
          <w:rFonts w:eastAsia="Times New Roman" w:cstheme="minorHAnsi"/>
          <w:bCs/>
          <w:sz w:val="20"/>
          <w:szCs w:val="20"/>
          <w:lang w:eastAsia="pl-PL"/>
        </w:rPr>
      </w:pPr>
    </w:p>
    <w:p w14:paraId="5DE34B03" w14:textId="77777777" w:rsidR="00B46F41" w:rsidRPr="0090433B" w:rsidRDefault="00B46F41" w:rsidP="00B46F41">
      <w:pPr>
        <w:tabs>
          <w:tab w:val="left" w:pos="142"/>
        </w:tabs>
        <w:spacing w:before="120" w:after="0" w:line="240" w:lineRule="auto"/>
        <w:ind w:right="8079"/>
        <w:jc w:val="center"/>
        <w:rPr>
          <w:rFonts w:eastAsia="Times New Roman" w:cstheme="minorHAnsi"/>
          <w:i/>
          <w:sz w:val="16"/>
          <w:szCs w:val="16"/>
          <w:lang w:val="x-none" w:eastAsia="x-none"/>
        </w:rPr>
      </w:pPr>
    </w:p>
    <w:p w14:paraId="73C1A88C" w14:textId="77777777" w:rsidR="00B46F41" w:rsidRPr="0090433B" w:rsidRDefault="00B46F41" w:rsidP="00B46F41">
      <w:pPr>
        <w:spacing w:before="120" w:after="0" w:line="240" w:lineRule="auto"/>
        <w:ind w:firstLine="3960"/>
        <w:jc w:val="center"/>
        <w:rPr>
          <w:rFonts w:eastAsia="Times New Roman" w:cstheme="minorHAnsi"/>
          <w:i/>
          <w:sz w:val="16"/>
          <w:szCs w:val="16"/>
          <w:lang w:val="x-none" w:eastAsia="x-none"/>
        </w:rPr>
      </w:pPr>
    </w:p>
    <w:p w14:paraId="676C09BA" w14:textId="77777777" w:rsidR="00B46F41" w:rsidRPr="0090433B" w:rsidRDefault="00B46F41" w:rsidP="00B46F41">
      <w:pPr>
        <w:spacing w:before="120" w:after="0" w:line="240" w:lineRule="auto"/>
        <w:ind w:firstLine="3960"/>
        <w:jc w:val="center"/>
        <w:rPr>
          <w:rFonts w:eastAsia="Times New Roman" w:cstheme="minorHAnsi"/>
          <w:i/>
          <w:sz w:val="16"/>
          <w:szCs w:val="16"/>
          <w:lang w:val="x-none" w:eastAsia="x-none"/>
        </w:rPr>
      </w:pPr>
    </w:p>
    <w:p w14:paraId="36BE22FA" w14:textId="77777777" w:rsidR="00B46F41" w:rsidRPr="0090433B" w:rsidRDefault="00B46F41" w:rsidP="00154A0E">
      <w:pPr>
        <w:spacing w:line="360" w:lineRule="auto"/>
        <w:ind w:right="-1"/>
        <w:rPr>
          <w:rFonts w:cstheme="minorHAnsi"/>
        </w:rPr>
      </w:pPr>
    </w:p>
    <w:p w14:paraId="375094B5" w14:textId="77777777" w:rsidR="00B46F41" w:rsidRPr="0090433B" w:rsidRDefault="00B46F41" w:rsidP="00154A0E">
      <w:pPr>
        <w:spacing w:line="360" w:lineRule="auto"/>
        <w:ind w:right="-1"/>
        <w:rPr>
          <w:rFonts w:cstheme="minorHAnsi"/>
        </w:rPr>
      </w:pPr>
    </w:p>
    <w:sectPr w:rsidR="00B46F41" w:rsidRPr="0090433B" w:rsidSect="0083436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A254" w14:textId="77777777" w:rsidR="00956A63" w:rsidRDefault="00956A63" w:rsidP="00154A0E">
      <w:pPr>
        <w:spacing w:after="0" w:line="240" w:lineRule="auto"/>
      </w:pPr>
      <w:r>
        <w:separator/>
      </w:r>
    </w:p>
  </w:endnote>
  <w:endnote w:type="continuationSeparator" w:id="0">
    <w:p w14:paraId="5E7F3268" w14:textId="77777777" w:rsidR="00956A63" w:rsidRDefault="00956A63" w:rsidP="0015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014673"/>
      <w:docPartObj>
        <w:docPartGallery w:val="Page Numbers (Bottom of Page)"/>
        <w:docPartUnique/>
      </w:docPartObj>
    </w:sdtPr>
    <w:sdtContent>
      <w:p w14:paraId="5C20A615" w14:textId="1AADDE1F" w:rsidR="00643BE2" w:rsidRDefault="00643BE2">
        <w:pPr>
          <w:pStyle w:val="Stopka"/>
          <w:jc w:val="center"/>
        </w:pPr>
        <w:r>
          <w:fldChar w:fldCharType="begin"/>
        </w:r>
        <w:r>
          <w:instrText>PAGE   \* MERGEFORMAT</w:instrText>
        </w:r>
        <w:r>
          <w:fldChar w:fldCharType="separate"/>
        </w:r>
        <w:r>
          <w:t>2</w:t>
        </w:r>
        <w:r>
          <w:fldChar w:fldCharType="end"/>
        </w:r>
      </w:p>
    </w:sdtContent>
  </w:sdt>
  <w:p w14:paraId="3077B3E0" w14:textId="77777777" w:rsidR="00643BE2" w:rsidRDefault="00643B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42B8" w14:textId="77777777" w:rsidR="00956A63" w:rsidRDefault="00956A63" w:rsidP="00154A0E">
      <w:pPr>
        <w:spacing w:after="0" w:line="240" w:lineRule="auto"/>
      </w:pPr>
      <w:r>
        <w:separator/>
      </w:r>
    </w:p>
  </w:footnote>
  <w:footnote w:type="continuationSeparator" w:id="0">
    <w:p w14:paraId="2B387994" w14:textId="77777777" w:rsidR="00956A63" w:rsidRDefault="00956A63" w:rsidP="00154A0E">
      <w:pPr>
        <w:spacing w:after="0" w:line="240" w:lineRule="auto"/>
      </w:pPr>
      <w:r>
        <w:continuationSeparator/>
      </w:r>
    </w:p>
  </w:footnote>
  <w:footnote w:id="1">
    <w:p w14:paraId="27B0DFDB" w14:textId="77777777" w:rsidR="00643BE2" w:rsidRDefault="00643BE2" w:rsidP="00DE228A">
      <w:pPr>
        <w:pStyle w:val="Tekstprzypisudolnego"/>
      </w:pPr>
      <w:r>
        <w:rPr>
          <w:rStyle w:val="Odwoanieprzypisudolnego"/>
          <w:rFonts w:cs="Arial"/>
        </w:rPr>
        <w:footnoteRef/>
      </w:r>
      <w:r>
        <w:t xml:space="preserve"> właściwe zakreślić;</w:t>
      </w:r>
    </w:p>
  </w:footnote>
  <w:footnote w:id="2">
    <w:p w14:paraId="4788AD59" w14:textId="77777777" w:rsidR="00643BE2" w:rsidRDefault="00643BE2" w:rsidP="00DE228A">
      <w:pPr>
        <w:pStyle w:val="Tekstprzypisudolnego"/>
      </w:pPr>
      <w:r>
        <w:rPr>
          <w:rStyle w:val="Odwoanieprzypisudolnego"/>
          <w:rFonts w:cs="Arial"/>
        </w:rPr>
        <w:footnoteRef/>
      </w:r>
      <w:r w:rsidRPr="00A24210">
        <w:t>brak zakreślenia będzie rozumiany jako</w:t>
      </w:r>
      <w:r>
        <w:t xml:space="preserve"> samodzielna realizacja całego zakresu zamówienia;</w:t>
      </w:r>
    </w:p>
  </w:footnote>
  <w:footnote w:id="3">
    <w:p w14:paraId="616F1289" w14:textId="77777777" w:rsidR="00643BE2" w:rsidRDefault="00643BE2" w:rsidP="00DE228A">
      <w:pPr>
        <w:pStyle w:val="Tekstprzypisudolnego"/>
      </w:pPr>
      <w:r>
        <w:rPr>
          <w:rStyle w:val="Odwoanieprzypisudolnego"/>
          <w:rFonts w:cs="Arial"/>
        </w:rPr>
        <w:footnoteRef/>
      </w:r>
      <w:r>
        <w:t>wypełnić, jeżeli dotyczy;</w:t>
      </w:r>
    </w:p>
  </w:footnote>
  <w:footnote w:id="4">
    <w:p w14:paraId="7D26FE7D" w14:textId="77777777" w:rsidR="00643BE2" w:rsidRPr="00D96C36" w:rsidRDefault="00643BE2" w:rsidP="00DE228A">
      <w:pPr>
        <w:pStyle w:val="Tekstprzypisudolnego"/>
        <w:rPr>
          <w:rFonts w:asciiTheme="minorHAnsi" w:hAnsiTheme="minorHAnsi"/>
        </w:rPr>
      </w:pPr>
      <w:r>
        <w:rPr>
          <w:rStyle w:val="Odwoanieprzypisudolnego"/>
          <w:rFonts w:cs="Arial"/>
        </w:rPr>
        <w:footnoteRef/>
      </w:r>
      <w:r>
        <w:t xml:space="preserve"> </w:t>
      </w:r>
      <w:r w:rsidRPr="00D96C36">
        <w:rPr>
          <w:rFonts w:asciiTheme="minorHAnsi" w:hAnsiTheme="minorHAnsi"/>
        </w:rPr>
        <w:t>Właściwe zakreślić;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E50"/>
    <w:multiLevelType w:val="multilevel"/>
    <w:tmpl w:val="0348378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asciiTheme="minorHAnsi" w:hAnsiTheme="minorHAnsi" w:hint="default"/>
        <w:b w:val="0"/>
        <w:color w:val="auto"/>
        <w:sz w:val="22"/>
      </w:rPr>
    </w:lvl>
    <w:lvl w:ilvl="2">
      <w:start w:val="1"/>
      <w:numFmt w:val="decimal"/>
      <w:isLgl/>
      <w:lvlText w:val="%1.%2.%3."/>
      <w:lvlJc w:val="left"/>
      <w:pPr>
        <w:ind w:left="1260" w:hanging="720"/>
      </w:pPr>
      <w:rPr>
        <w:rFonts w:asciiTheme="minorHAnsi" w:hAnsiTheme="minorHAnsi" w:hint="default"/>
        <w:b w:val="0"/>
        <w:color w:val="auto"/>
        <w:sz w:val="22"/>
      </w:rPr>
    </w:lvl>
    <w:lvl w:ilvl="3">
      <w:start w:val="1"/>
      <w:numFmt w:val="decimal"/>
      <w:isLgl/>
      <w:lvlText w:val="%1.%2.%3.%4."/>
      <w:lvlJc w:val="left"/>
      <w:pPr>
        <w:ind w:left="1260" w:hanging="720"/>
      </w:pPr>
      <w:rPr>
        <w:rFonts w:asciiTheme="minorHAnsi" w:hAnsiTheme="minorHAnsi" w:hint="default"/>
        <w:b w:val="0"/>
        <w:color w:val="auto"/>
        <w:sz w:val="22"/>
      </w:rPr>
    </w:lvl>
    <w:lvl w:ilvl="4">
      <w:start w:val="1"/>
      <w:numFmt w:val="decimal"/>
      <w:isLgl/>
      <w:lvlText w:val="%1.%2.%3.%4.%5."/>
      <w:lvlJc w:val="left"/>
      <w:pPr>
        <w:ind w:left="1620" w:hanging="1080"/>
      </w:pPr>
      <w:rPr>
        <w:rFonts w:asciiTheme="minorHAnsi" w:hAnsiTheme="minorHAnsi" w:hint="default"/>
        <w:b w:val="0"/>
        <w:color w:val="auto"/>
        <w:sz w:val="22"/>
      </w:rPr>
    </w:lvl>
    <w:lvl w:ilvl="5">
      <w:start w:val="1"/>
      <w:numFmt w:val="decimal"/>
      <w:isLgl/>
      <w:lvlText w:val="%1.%2.%3.%4.%5.%6."/>
      <w:lvlJc w:val="left"/>
      <w:pPr>
        <w:ind w:left="1620" w:hanging="1080"/>
      </w:pPr>
      <w:rPr>
        <w:rFonts w:asciiTheme="minorHAnsi" w:hAnsiTheme="minorHAnsi" w:hint="default"/>
        <w:b w:val="0"/>
        <w:color w:val="auto"/>
        <w:sz w:val="22"/>
      </w:rPr>
    </w:lvl>
    <w:lvl w:ilvl="6">
      <w:start w:val="1"/>
      <w:numFmt w:val="decimal"/>
      <w:isLgl/>
      <w:lvlText w:val="%1.%2.%3.%4.%5.%6.%7."/>
      <w:lvlJc w:val="left"/>
      <w:pPr>
        <w:ind w:left="1980" w:hanging="1440"/>
      </w:pPr>
      <w:rPr>
        <w:rFonts w:asciiTheme="minorHAnsi" w:hAnsiTheme="minorHAnsi" w:hint="default"/>
        <w:b w:val="0"/>
        <w:color w:val="auto"/>
        <w:sz w:val="22"/>
      </w:rPr>
    </w:lvl>
    <w:lvl w:ilvl="7">
      <w:start w:val="1"/>
      <w:numFmt w:val="decimal"/>
      <w:isLgl/>
      <w:lvlText w:val="%1.%2.%3.%4.%5.%6.%7.%8."/>
      <w:lvlJc w:val="left"/>
      <w:pPr>
        <w:ind w:left="1980" w:hanging="1440"/>
      </w:pPr>
      <w:rPr>
        <w:rFonts w:asciiTheme="minorHAnsi" w:hAnsiTheme="minorHAnsi" w:hint="default"/>
        <w:b w:val="0"/>
        <w:color w:val="auto"/>
        <w:sz w:val="22"/>
      </w:rPr>
    </w:lvl>
    <w:lvl w:ilvl="8">
      <w:start w:val="1"/>
      <w:numFmt w:val="decimal"/>
      <w:isLgl/>
      <w:lvlText w:val="%1.%2.%3.%4.%5.%6.%7.%8.%9."/>
      <w:lvlJc w:val="left"/>
      <w:pPr>
        <w:ind w:left="2340" w:hanging="1800"/>
      </w:pPr>
      <w:rPr>
        <w:rFonts w:asciiTheme="minorHAnsi" w:hAnsiTheme="minorHAnsi" w:hint="default"/>
        <w:b w:val="0"/>
        <w:color w:val="auto"/>
        <w:sz w:val="22"/>
      </w:rPr>
    </w:lvl>
  </w:abstractNum>
  <w:abstractNum w:abstractNumId="1" w15:restartNumberingAfterBreak="0">
    <w:nsid w:val="017355DE"/>
    <w:multiLevelType w:val="singleLevel"/>
    <w:tmpl w:val="BA3C1376"/>
    <w:lvl w:ilvl="0">
      <w:start w:val="1"/>
      <w:numFmt w:val="decimal"/>
      <w:lvlText w:val="%1."/>
      <w:lvlJc w:val="left"/>
      <w:pPr>
        <w:tabs>
          <w:tab w:val="num" w:pos="360"/>
        </w:tabs>
        <w:ind w:left="360" w:hanging="360"/>
      </w:pPr>
      <w:rPr>
        <w:rFonts w:hint="default"/>
      </w:rPr>
    </w:lvl>
  </w:abstractNum>
  <w:abstractNum w:abstractNumId="2" w15:restartNumberingAfterBreak="0">
    <w:nsid w:val="04264BAC"/>
    <w:multiLevelType w:val="hybridMultilevel"/>
    <w:tmpl w:val="A8B48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429DF"/>
    <w:multiLevelType w:val="hybridMultilevel"/>
    <w:tmpl w:val="186AF450"/>
    <w:lvl w:ilvl="0" w:tplc="6B46D064">
      <w:start w:val="3"/>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 w15:restartNumberingAfterBreak="0">
    <w:nsid w:val="0958350D"/>
    <w:multiLevelType w:val="singleLevel"/>
    <w:tmpl w:val="E94499A2"/>
    <w:lvl w:ilvl="0">
      <w:start w:val="1"/>
      <w:numFmt w:val="decimal"/>
      <w:lvlText w:val="%1)"/>
      <w:lvlJc w:val="left"/>
      <w:pPr>
        <w:tabs>
          <w:tab w:val="num" w:pos="720"/>
        </w:tabs>
        <w:ind w:left="720" w:hanging="360"/>
      </w:pPr>
      <w:rPr>
        <w:rFonts w:hint="default"/>
      </w:rPr>
    </w:lvl>
  </w:abstractNum>
  <w:abstractNum w:abstractNumId="5" w15:restartNumberingAfterBreak="0">
    <w:nsid w:val="16E15F14"/>
    <w:multiLevelType w:val="hybridMultilevel"/>
    <w:tmpl w:val="865C1E2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802"/>
    <w:multiLevelType w:val="hybridMultilevel"/>
    <w:tmpl w:val="D1089C68"/>
    <w:lvl w:ilvl="0" w:tplc="B8CCE9C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F49BD"/>
    <w:multiLevelType w:val="hybridMultilevel"/>
    <w:tmpl w:val="0BF62600"/>
    <w:lvl w:ilvl="0" w:tplc="1D664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71CBB"/>
    <w:multiLevelType w:val="hybridMultilevel"/>
    <w:tmpl w:val="1CAAF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C4C00"/>
    <w:multiLevelType w:val="multilevel"/>
    <w:tmpl w:val="0346F1F8"/>
    <w:lvl w:ilvl="0">
      <w:start w:val="10"/>
      <w:numFmt w:val="decimal"/>
      <w:lvlText w:val="%1."/>
      <w:lvlJc w:val="left"/>
      <w:pPr>
        <w:ind w:left="3196" w:hanging="360"/>
      </w:pPr>
      <w:rPr>
        <w:rFonts w:asciiTheme="minorHAnsi" w:hAnsiTheme="minorHAnsi" w:hint="default"/>
        <w:i w:val="0"/>
        <w:color w:val="auto"/>
        <w:sz w:val="22"/>
      </w:rPr>
    </w:lvl>
    <w:lvl w:ilvl="1">
      <w:start w:val="1"/>
      <w:numFmt w:val="decimal"/>
      <w:isLgl/>
      <w:lvlText w:val="%1.%2."/>
      <w:lvlJc w:val="left"/>
      <w:pPr>
        <w:ind w:left="3271" w:hanging="435"/>
      </w:pPr>
      <w:rPr>
        <w:rFonts w:hint="default"/>
        <w:b w:val="0"/>
        <w:i w:val="0"/>
        <w:color w:val="000000"/>
      </w:rPr>
    </w:lvl>
    <w:lvl w:ilvl="2">
      <w:start w:val="1"/>
      <w:numFmt w:val="decimal"/>
      <w:isLgl/>
      <w:lvlText w:val="%1.%2.%3."/>
      <w:lvlJc w:val="left"/>
      <w:pPr>
        <w:ind w:left="3556" w:hanging="720"/>
      </w:pPr>
      <w:rPr>
        <w:rFonts w:hint="default"/>
        <w:b w:val="0"/>
        <w:i w:val="0"/>
        <w:color w:val="000000"/>
      </w:rPr>
    </w:lvl>
    <w:lvl w:ilvl="3">
      <w:start w:val="1"/>
      <w:numFmt w:val="decimal"/>
      <w:isLgl/>
      <w:lvlText w:val="%1.%2.%3.%4."/>
      <w:lvlJc w:val="left"/>
      <w:pPr>
        <w:ind w:left="3556" w:hanging="720"/>
      </w:pPr>
      <w:rPr>
        <w:rFonts w:hint="default"/>
        <w:b w:val="0"/>
        <w:i w:val="0"/>
        <w:color w:val="000000"/>
      </w:rPr>
    </w:lvl>
    <w:lvl w:ilvl="4">
      <w:start w:val="1"/>
      <w:numFmt w:val="decimal"/>
      <w:isLgl/>
      <w:lvlText w:val="%1.%2.%3.%4.%5."/>
      <w:lvlJc w:val="left"/>
      <w:pPr>
        <w:ind w:left="3916" w:hanging="1080"/>
      </w:pPr>
      <w:rPr>
        <w:rFonts w:hint="default"/>
        <w:b w:val="0"/>
        <w:i w:val="0"/>
        <w:color w:val="000000"/>
      </w:rPr>
    </w:lvl>
    <w:lvl w:ilvl="5">
      <w:start w:val="1"/>
      <w:numFmt w:val="decimal"/>
      <w:isLgl/>
      <w:lvlText w:val="%1.%2.%3.%4.%5.%6."/>
      <w:lvlJc w:val="left"/>
      <w:pPr>
        <w:ind w:left="3916" w:hanging="1080"/>
      </w:pPr>
      <w:rPr>
        <w:rFonts w:hint="default"/>
        <w:b w:val="0"/>
        <w:i w:val="0"/>
        <w:color w:val="000000"/>
      </w:rPr>
    </w:lvl>
    <w:lvl w:ilvl="6">
      <w:start w:val="1"/>
      <w:numFmt w:val="decimal"/>
      <w:isLgl/>
      <w:lvlText w:val="%1.%2.%3.%4.%5.%6.%7."/>
      <w:lvlJc w:val="left"/>
      <w:pPr>
        <w:ind w:left="4276" w:hanging="1440"/>
      </w:pPr>
      <w:rPr>
        <w:rFonts w:hint="default"/>
        <w:b w:val="0"/>
        <w:i w:val="0"/>
        <w:color w:val="000000"/>
      </w:rPr>
    </w:lvl>
    <w:lvl w:ilvl="7">
      <w:start w:val="1"/>
      <w:numFmt w:val="decimal"/>
      <w:isLgl/>
      <w:lvlText w:val="%1.%2.%3.%4.%5.%6.%7.%8."/>
      <w:lvlJc w:val="left"/>
      <w:pPr>
        <w:ind w:left="4276" w:hanging="1440"/>
      </w:pPr>
      <w:rPr>
        <w:rFonts w:hint="default"/>
        <w:b w:val="0"/>
        <w:i w:val="0"/>
        <w:color w:val="000000"/>
      </w:rPr>
    </w:lvl>
    <w:lvl w:ilvl="8">
      <w:start w:val="1"/>
      <w:numFmt w:val="decimal"/>
      <w:isLgl/>
      <w:lvlText w:val="%1.%2.%3.%4.%5.%6.%7.%8.%9."/>
      <w:lvlJc w:val="left"/>
      <w:pPr>
        <w:ind w:left="4636" w:hanging="1800"/>
      </w:pPr>
      <w:rPr>
        <w:rFonts w:hint="default"/>
        <w:b w:val="0"/>
        <w:i w:val="0"/>
        <w:color w:val="000000"/>
      </w:rPr>
    </w:lvl>
  </w:abstractNum>
  <w:abstractNum w:abstractNumId="10" w15:restartNumberingAfterBreak="0">
    <w:nsid w:val="2A315EDE"/>
    <w:multiLevelType w:val="singleLevel"/>
    <w:tmpl w:val="E94499A2"/>
    <w:lvl w:ilvl="0">
      <w:start w:val="1"/>
      <w:numFmt w:val="decimal"/>
      <w:lvlText w:val="%1)"/>
      <w:lvlJc w:val="left"/>
      <w:pPr>
        <w:tabs>
          <w:tab w:val="num" w:pos="720"/>
        </w:tabs>
        <w:ind w:left="720" w:hanging="360"/>
      </w:pPr>
      <w:rPr>
        <w:rFonts w:hint="default"/>
      </w:rPr>
    </w:lvl>
  </w:abstractNum>
  <w:abstractNum w:abstractNumId="11" w15:restartNumberingAfterBreak="0">
    <w:nsid w:val="2E43037E"/>
    <w:multiLevelType w:val="hybridMultilevel"/>
    <w:tmpl w:val="2BD0101A"/>
    <w:lvl w:ilvl="0" w:tplc="D5245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14DD6"/>
    <w:multiLevelType w:val="hybridMultilevel"/>
    <w:tmpl w:val="63F296E2"/>
    <w:lvl w:ilvl="0" w:tplc="EF6807BE">
      <w:start w:val="1"/>
      <w:numFmt w:val="lowerLetter"/>
      <w:lvlText w:val="%1)"/>
      <w:lvlJc w:val="left"/>
      <w:pPr>
        <w:tabs>
          <w:tab w:val="num" w:pos="786"/>
        </w:tabs>
        <w:ind w:left="786" w:hanging="360"/>
      </w:pPr>
      <w:rPr>
        <w:rFonts w:hint="default"/>
        <w:color w:val="auto"/>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15:restartNumberingAfterBreak="0">
    <w:nsid w:val="37475DEF"/>
    <w:multiLevelType w:val="hybridMultilevel"/>
    <w:tmpl w:val="AA52AD6E"/>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467CD2"/>
    <w:multiLevelType w:val="singleLevel"/>
    <w:tmpl w:val="BA3C1376"/>
    <w:lvl w:ilvl="0">
      <w:start w:val="1"/>
      <w:numFmt w:val="decimal"/>
      <w:lvlText w:val="%1."/>
      <w:lvlJc w:val="left"/>
      <w:pPr>
        <w:tabs>
          <w:tab w:val="num" w:pos="360"/>
        </w:tabs>
        <w:ind w:left="360" w:hanging="360"/>
      </w:pPr>
      <w:rPr>
        <w:rFonts w:hint="default"/>
      </w:rPr>
    </w:lvl>
  </w:abstractNum>
  <w:abstractNum w:abstractNumId="15" w15:restartNumberingAfterBreak="0">
    <w:nsid w:val="3A691873"/>
    <w:multiLevelType w:val="hybridMultilevel"/>
    <w:tmpl w:val="EE6E81B4"/>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DA153C"/>
    <w:multiLevelType w:val="hybridMultilevel"/>
    <w:tmpl w:val="7DC45548"/>
    <w:lvl w:ilvl="0" w:tplc="16066A7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270D2B"/>
    <w:multiLevelType w:val="hybridMultilevel"/>
    <w:tmpl w:val="FF1A4BBE"/>
    <w:lvl w:ilvl="0" w:tplc="1AFA70A8">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913C8"/>
    <w:multiLevelType w:val="hybridMultilevel"/>
    <w:tmpl w:val="0AA25188"/>
    <w:lvl w:ilvl="0" w:tplc="3F006BD2">
      <w:start w:val="1"/>
      <w:numFmt w:val="decimal"/>
      <w:lvlText w:val="%1)"/>
      <w:lvlJc w:val="left"/>
      <w:pPr>
        <w:tabs>
          <w:tab w:val="num" w:pos="360"/>
        </w:tabs>
        <w:ind w:left="360" w:hanging="360"/>
      </w:pPr>
      <w:rPr>
        <w:rFonts w:ascii="Century Gothic" w:eastAsia="Times New Roman" w:hAnsi="Century Gothic"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134DD"/>
    <w:multiLevelType w:val="hybridMultilevel"/>
    <w:tmpl w:val="7A2EC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39007D"/>
    <w:multiLevelType w:val="hybridMultilevel"/>
    <w:tmpl w:val="0016A024"/>
    <w:lvl w:ilvl="0" w:tplc="165A0430">
      <w:start w:val="1"/>
      <w:numFmt w:val="decimal"/>
      <w:lvlText w:val="%1)"/>
      <w:lvlJc w:val="left"/>
      <w:pPr>
        <w:ind w:left="1080" w:hanging="360"/>
      </w:pPr>
      <w:rPr>
        <w:rFonts w:asciiTheme="minorHAnsi" w:hAnsiTheme="minorHAnsi" w:hint="default"/>
        <w:b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87C0647"/>
    <w:multiLevelType w:val="hybridMultilevel"/>
    <w:tmpl w:val="FFEE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E874F2"/>
    <w:multiLevelType w:val="multilevel"/>
    <w:tmpl w:val="D9F0718C"/>
    <w:lvl w:ilvl="0">
      <w:start w:val="14"/>
      <w:numFmt w:val="decimal"/>
      <w:lvlText w:val="%1."/>
      <w:lvlJc w:val="left"/>
      <w:pPr>
        <w:ind w:left="720" w:hanging="360"/>
      </w:pPr>
      <w:rPr>
        <w:rFonts w:asciiTheme="minorHAnsi" w:hAnsiTheme="minorHAnsi" w:hint="default"/>
        <w:b/>
        <w:color w:val="auto"/>
        <w:sz w:val="22"/>
      </w:rPr>
    </w:lvl>
    <w:lvl w:ilvl="1">
      <w:start w:val="1"/>
      <w:numFmt w:val="decimal"/>
      <w:isLgl/>
      <w:lvlText w:val="%1.%2."/>
      <w:lvlJc w:val="left"/>
      <w:pPr>
        <w:ind w:left="795" w:hanging="435"/>
      </w:pPr>
      <w:rPr>
        <w:rFonts w:asciiTheme="minorHAnsi" w:hAnsiTheme="minorHAnsi" w:hint="default"/>
        <w:b w:val="0"/>
        <w:color w:val="auto"/>
        <w:sz w:val="22"/>
      </w:rPr>
    </w:lvl>
    <w:lvl w:ilvl="2">
      <w:start w:val="1"/>
      <w:numFmt w:val="decimal"/>
      <w:isLgl/>
      <w:lvlText w:val="%1.%2.%3."/>
      <w:lvlJc w:val="left"/>
      <w:pPr>
        <w:ind w:left="1080" w:hanging="720"/>
      </w:pPr>
      <w:rPr>
        <w:rFonts w:asciiTheme="minorHAnsi" w:hAnsiTheme="minorHAnsi" w:hint="default"/>
        <w:b w:val="0"/>
        <w:color w:val="auto"/>
        <w:sz w:val="22"/>
      </w:rPr>
    </w:lvl>
    <w:lvl w:ilvl="3">
      <w:start w:val="1"/>
      <w:numFmt w:val="decimal"/>
      <w:isLgl/>
      <w:lvlText w:val="%1.%2.%3.%4."/>
      <w:lvlJc w:val="left"/>
      <w:pPr>
        <w:ind w:left="1080" w:hanging="720"/>
      </w:pPr>
      <w:rPr>
        <w:rFonts w:asciiTheme="minorHAnsi" w:hAnsiTheme="minorHAnsi" w:hint="default"/>
        <w:b w:val="0"/>
        <w:color w:val="auto"/>
        <w:sz w:val="22"/>
      </w:rPr>
    </w:lvl>
    <w:lvl w:ilvl="4">
      <w:start w:val="1"/>
      <w:numFmt w:val="decimal"/>
      <w:isLgl/>
      <w:lvlText w:val="%1.%2.%3.%4.%5."/>
      <w:lvlJc w:val="left"/>
      <w:pPr>
        <w:ind w:left="1440" w:hanging="1080"/>
      </w:pPr>
      <w:rPr>
        <w:rFonts w:asciiTheme="minorHAnsi" w:hAnsiTheme="minorHAnsi" w:hint="default"/>
        <w:b w:val="0"/>
        <w:color w:val="auto"/>
        <w:sz w:val="22"/>
      </w:rPr>
    </w:lvl>
    <w:lvl w:ilvl="5">
      <w:start w:val="1"/>
      <w:numFmt w:val="decimal"/>
      <w:isLgl/>
      <w:lvlText w:val="%1.%2.%3.%4.%5.%6."/>
      <w:lvlJc w:val="left"/>
      <w:pPr>
        <w:ind w:left="1440" w:hanging="1080"/>
      </w:pPr>
      <w:rPr>
        <w:rFonts w:asciiTheme="minorHAnsi" w:hAnsiTheme="minorHAnsi" w:hint="default"/>
        <w:b w:val="0"/>
        <w:color w:val="auto"/>
        <w:sz w:val="22"/>
      </w:rPr>
    </w:lvl>
    <w:lvl w:ilvl="6">
      <w:start w:val="1"/>
      <w:numFmt w:val="decimal"/>
      <w:isLgl/>
      <w:lvlText w:val="%1.%2.%3.%4.%5.%6.%7."/>
      <w:lvlJc w:val="left"/>
      <w:pPr>
        <w:ind w:left="1800" w:hanging="1440"/>
      </w:pPr>
      <w:rPr>
        <w:rFonts w:asciiTheme="minorHAnsi" w:hAnsiTheme="minorHAnsi" w:hint="default"/>
        <w:b w:val="0"/>
        <w:color w:val="auto"/>
        <w:sz w:val="22"/>
      </w:rPr>
    </w:lvl>
    <w:lvl w:ilvl="7">
      <w:start w:val="1"/>
      <w:numFmt w:val="decimal"/>
      <w:isLgl/>
      <w:lvlText w:val="%1.%2.%3.%4.%5.%6.%7.%8."/>
      <w:lvlJc w:val="left"/>
      <w:pPr>
        <w:ind w:left="1800" w:hanging="1440"/>
      </w:pPr>
      <w:rPr>
        <w:rFonts w:asciiTheme="minorHAnsi" w:hAnsiTheme="minorHAnsi" w:hint="default"/>
        <w:b w:val="0"/>
        <w:color w:val="auto"/>
        <w:sz w:val="22"/>
      </w:rPr>
    </w:lvl>
    <w:lvl w:ilvl="8">
      <w:start w:val="1"/>
      <w:numFmt w:val="decimal"/>
      <w:isLgl/>
      <w:lvlText w:val="%1.%2.%3.%4.%5.%6.%7.%8.%9."/>
      <w:lvlJc w:val="left"/>
      <w:pPr>
        <w:ind w:left="2160" w:hanging="1800"/>
      </w:pPr>
      <w:rPr>
        <w:rFonts w:asciiTheme="minorHAnsi" w:hAnsiTheme="minorHAnsi" w:hint="default"/>
        <w:b w:val="0"/>
        <w:color w:val="auto"/>
        <w:sz w:val="22"/>
      </w:rPr>
    </w:lvl>
  </w:abstractNum>
  <w:abstractNum w:abstractNumId="23" w15:restartNumberingAfterBreak="0">
    <w:nsid w:val="4B81586D"/>
    <w:multiLevelType w:val="hybridMultilevel"/>
    <w:tmpl w:val="615A4AB6"/>
    <w:lvl w:ilvl="0" w:tplc="04150001">
      <w:start w:val="1"/>
      <w:numFmt w:val="bullet"/>
      <w:lvlText w:val=""/>
      <w:lvlJc w:val="left"/>
      <w:pPr>
        <w:ind w:left="7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D03310"/>
    <w:multiLevelType w:val="hybridMultilevel"/>
    <w:tmpl w:val="0A1C4CE8"/>
    <w:lvl w:ilvl="0" w:tplc="707E2280">
      <w:start w:val="1"/>
      <w:numFmt w:val="decimal"/>
      <w:lvlText w:val="%1)"/>
      <w:lvlJc w:val="left"/>
      <w:pPr>
        <w:ind w:left="1260" w:hanging="360"/>
      </w:pPr>
      <w:rPr>
        <w:rFonts w:asciiTheme="minorHAnsi" w:hAnsiTheme="minorHAnsi" w:hint="default"/>
        <w:b w:val="0"/>
        <w:sz w:val="22"/>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001757E"/>
    <w:multiLevelType w:val="hybridMultilevel"/>
    <w:tmpl w:val="D4789C1A"/>
    <w:lvl w:ilvl="0" w:tplc="8168D874">
      <w:start w:val="1"/>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6A0627"/>
    <w:multiLevelType w:val="hybridMultilevel"/>
    <w:tmpl w:val="7B6C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F96E83"/>
    <w:multiLevelType w:val="hybridMultilevel"/>
    <w:tmpl w:val="3B463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F4912"/>
    <w:multiLevelType w:val="hybridMultilevel"/>
    <w:tmpl w:val="7AF6A952"/>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9" w15:restartNumberingAfterBreak="0">
    <w:nsid w:val="585D2737"/>
    <w:multiLevelType w:val="hybridMultilevel"/>
    <w:tmpl w:val="64523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031943"/>
    <w:multiLevelType w:val="hybridMultilevel"/>
    <w:tmpl w:val="0448B22A"/>
    <w:lvl w:ilvl="0" w:tplc="9AFEB0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122409"/>
    <w:multiLevelType w:val="multilevel"/>
    <w:tmpl w:val="04D853C0"/>
    <w:lvl w:ilvl="0">
      <w:start w:val="1"/>
      <w:numFmt w:val="decimal"/>
      <w:lvlText w:val="%1."/>
      <w:lvlJc w:val="left"/>
      <w:pPr>
        <w:ind w:left="3196" w:hanging="360"/>
      </w:pPr>
      <w:rPr>
        <w:b/>
        <w:i w:val="0"/>
        <w:color w:val="auto"/>
      </w:rPr>
    </w:lvl>
    <w:lvl w:ilvl="1">
      <w:start w:val="1"/>
      <w:numFmt w:val="decimal"/>
      <w:isLgl/>
      <w:lvlText w:val="%1.%2."/>
      <w:lvlJc w:val="left"/>
      <w:pPr>
        <w:ind w:left="3316" w:hanging="480"/>
      </w:pPr>
      <w:rPr>
        <w:rFonts w:ascii="Century Gothic" w:hAnsi="Century Gothic" w:hint="default"/>
        <w:b w:val="0"/>
        <w:i w:val="0"/>
        <w:color w:val="000000"/>
        <w:sz w:val="20"/>
        <w:szCs w:val="20"/>
      </w:rPr>
    </w:lvl>
    <w:lvl w:ilvl="2">
      <w:start w:val="1"/>
      <w:numFmt w:val="decimal"/>
      <w:isLgl/>
      <w:lvlText w:val="%1.%2.%3."/>
      <w:lvlJc w:val="left"/>
      <w:pPr>
        <w:ind w:left="3556" w:hanging="720"/>
      </w:pPr>
      <w:rPr>
        <w:rFonts w:ascii="TimesNewRomanPSMT" w:hAnsi="TimesNewRomanPSMT" w:hint="default"/>
        <w:b w:val="0"/>
        <w:i w:val="0"/>
        <w:color w:val="000000"/>
        <w:sz w:val="24"/>
      </w:rPr>
    </w:lvl>
    <w:lvl w:ilvl="3">
      <w:start w:val="1"/>
      <w:numFmt w:val="decimal"/>
      <w:isLgl/>
      <w:lvlText w:val="%1.%2.%3.%4."/>
      <w:lvlJc w:val="left"/>
      <w:pPr>
        <w:ind w:left="3556" w:hanging="720"/>
      </w:pPr>
      <w:rPr>
        <w:rFonts w:ascii="TimesNewRomanPSMT" w:hAnsi="TimesNewRomanPSMT" w:hint="default"/>
        <w:b w:val="0"/>
        <w:i w:val="0"/>
        <w:color w:val="000000"/>
        <w:sz w:val="24"/>
      </w:rPr>
    </w:lvl>
    <w:lvl w:ilvl="4">
      <w:start w:val="1"/>
      <w:numFmt w:val="decimal"/>
      <w:isLgl/>
      <w:lvlText w:val="%1.%2.%3.%4.%5."/>
      <w:lvlJc w:val="left"/>
      <w:pPr>
        <w:ind w:left="3916" w:hanging="1080"/>
      </w:pPr>
      <w:rPr>
        <w:rFonts w:ascii="TimesNewRomanPSMT" w:hAnsi="TimesNewRomanPSMT" w:hint="default"/>
        <w:b w:val="0"/>
        <w:i w:val="0"/>
        <w:color w:val="000000"/>
        <w:sz w:val="24"/>
      </w:rPr>
    </w:lvl>
    <w:lvl w:ilvl="5">
      <w:start w:val="1"/>
      <w:numFmt w:val="decimal"/>
      <w:isLgl/>
      <w:lvlText w:val="%1.%2.%3.%4.%5.%6."/>
      <w:lvlJc w:val="left"/>
      <w:pPr>
        <w:ind w:left="3916" w:hanging="1080"/>
      </w:pPr>
      <w:rPr>
        <w:rFonts w:ascii="TimesNewRomanPSMT" w:hAnsi="TimesNewRomanPSMT" w:hint="default"/>
        <w:b w:val="0"/>
        <w:i w:val="0"/>
        <w:color w:val="000000"/>
        <w:sz w:val="24"/>
      </w:rPr>
    </w:lvl>
    <w:lvl w:ilvl="6">
      <w:start w:val="1"/>
      <w:numFmt w:val="decimal"/>
      <w:isLgl/>
      <w:lvlText w:val="%1.%2.%3.%4.%5.%6.%7."/>
      <w:lvlJc w:val="left"/>
      <w:pPr>
        <w:ind w:left="4276" w:hanging="1440"/>
      </w:pPr>
      <w:rPr>
        <w:rFonts w:ascii="TimesNewRomanPSMT" w:hAnsi="TimesNewRomanPSMT" w:hint="default"/>
        <w:b w:val="0"/>
        <w:i w:val="0"/>
        <w:color w:val="000000"/>
        <w:sz w:val="24"/>
      </w:rPr>
    </w:lvl>
    <w:lvl w:ilvl="7">
      <w:start w:val="1"/>
      <w:numFmt w:val="decimal"/>
      <w:isLgl/>
      <w:lvlText w:val="%1.%2.%3.%4.%5.%6.%7.%8."/>
      <w:lvlJc w:val="left"/>
      <w:pPr>
        <w:ind w:left="4276" w:hanging="1440"/>
      </w:pPr>
      <w:rPr>
        <w:rFonts w:ascii="TimesNewRomanPSMT" w:hAnsi="TimesNewRomanPSMT" w:hint="default"/>
        <w:b w:val="0"/>
        <w:i w:val="0"/>
        <w:color w:val="000000"/>
        <w:sz w:val="24"/>
      </w:rPr>
    </w:lvl>
    <w:lvl w:ilvl="8">
      <w:start w:val="1"/>
      <w:numFmt w:val="decimal"/>
      <w:isLgl/>
      <w:lvlText w:val="%1.%2.%3.%4.%5.%6.%7.%8.%9."/>
      <w:lvlJc w:val="left"/>
      <w:pPr>
        <w:ind w:left="4636" w:hanging="1800"/>
      </w:pPr>
      <w:rPr>
        <w:rFonts w:ascii="TimesNewRomanPSMT" w:hAnsi="TimesNewRomanPSMT" w:hint="default"/>
        <w:b w:val="0"/>
        <w:i w:val="0"/>
        <w:color w:val="000000"/>
        <w:sz w:val="24"/>
      </w:rPr>
    </w:lvl>
  </w:abstractNum>
  <w:abstractNum w:abstractNumId="33" w15:restartNumberingAfterBreak="0">
    <w:nsid w:val="72BA17B0"/>
    <w:multiLevelType w:val="hybridMultilevel"/>
    <w:tmpl w:val="CD3C0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5" w15:restartNumberingAfterBreak="0">
    <w:nsid w:val="75CE2E03"/>
    <w:multiLevelType w:val="hybridMultilevel"/>
    <w:tmpl w:val="0B3A2262"/>
    <w:lvl w:ilvl="0" w:tplc="0415000F">
      <w:start w:val="1"/>
      <w:numFmt w:val="decimal"/>
      <w:lvlText w:val="%1."/>
      <w:lvlJc w:val="left"/>
      <w:pPr>
        <w:tabs>
          <w:tab w:val="num" w:pos="720"/>
        </w:tabs>
        <w:ind w:left="720" w:hanging="360"/>
      </w:pPr>
      <w:rPr>
        <w:rFonts w:hint="default"/>
      </w:rPr>
    </w:lvl>
    <w:lvl w:ilvl="1" w:tplc="EB744D64">
      <w:start w:val="1"/>
      <w:numFmt w:val="lowerLetter"/>
      <w:lvlText w:val="%2)"/>
      <w:lvlJc w:val="left"/>
      <w:pPr>
        <w:tabs>
          <w:tab w:val="num" w:pos="1440"/>
        </w:tabs>
        <w:ind w:left="1440" w:hanging="360"/>
      </w:pPr>
      <w:rPr>
        <w:rFonts w:hint="default"/>
      </w:rPr>
    </w:lvl>
    <w:lvl w:ilvl="2" w:tplc="5F6C373A">
      <w:start w:val="1"/>
      <w:numFmt w:val="decimal"/>
      <w:lvlText w:val="%3)"/>
      <w:lvlJc w:val="left"/>
      <w:pPr>
        <w:tabs>
          <w:tab w:val="num" w:pos="2340"/>
        </w:tabs>
        <w:ind w:left="2340" w:hanging="360"/>
      </w:pPr>
      <w:rPr>
        <w:rFonts w:ascii="Times New Roman" w:eastAsia="Times New Roman" w:hAnsi="Times New Roman" w:cs="Times New Roman"/>
      </w:rPr>
    </w:lvl>
    <w:lvl w:ilvl="3" w:tplc="CA8029CA">
      <w:start w:val="2"/>
      <w:numFmt w:val="bullet"/>
      <w:lvlText w:val=""/>
      <w:lvlJc w:val="left"/>
      <w:pPr>
        <w:tabs>
          <w:tab w:val="num" w:pos="2880"/>
        </w:tabs>
        <w:ind w:left="2880" w:hanging="360"/>
      </w:pPr>
      <w:rPr>
        <w:rFonts w:ascii="Symbol" w:eastAsia="Times New Roman" w:hAnsi="Symbol" w:cs="Times New Roman" w:hint="default"/>
      </w:rPr>
    </w:lvl>
    <w:lvl w:ilvl="4" w:tplc="E9225EA0">
      <w:start w:val="2"/>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D62733"/>
    <w:multiLevelType w:val="hybridMultilevel"/>
    <w:tmpl w:val="35CC35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0"/>
  </w:num>
  <w:num w:numId="3">
    <w:abstractNumId w:val="24"/>
  </w:num>
  <w:num w:numId="4">
    <w:abstractNumId w:val="12"/>
  </w:num>
  <w:num w:numId="5">
    <w:abstractNumId w:val="13"/>
  </w:num>
  <w:num w:numId="6">
    <w:abstractNumId w:val="22"/>
  </w:num>
  <w:num w:numId="7">
    <w:abstractNumId w:val="9"/>
  </w:num>
  <w:num w:numId="8">
    <w:abstractNumId w:val="20"/>
  </w:num>
  <w:num w:numId="9">
    <w:abstractNumId w:val="28"/>
  </w:num>
  <w:num w:numId="10">
    <w:abstractNumId w:val="3"/>
  </w:num>
  <w:num w:numId="11">
    <w:abstractNumId w:val="31"/>
  </w:num>
  <w:num w:numId="12">
    <w:abstractNumId w:val="35"/>
  </w:num>
  <w:num w:numId="13">
    <w:abstractNumId w:val="30"/>
  </w:num>
  <w:num w:numId="14">
    <w:abstractNumId w:val="27"/>
  </w:num>
  <w:num w:numId="15">
    <w:abstractNumId w:val="23"/>
  </w:num>
  <w:num w:numId="16">
    <w:abstractNumId w:val="2"/>
  </w:num>
  <w:num w:numId="17">
    <w:abstractNumId w:val="33"/>
  </w:num>
  <w:num w:numId="18">
    <w:abstractNumId w:val="21"/>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29"/>
  </w:num>
  <w:num w:numId="23">
    <w:abstractNumId w:val="5"/>
  </w:num>
  <w:num w:numId="24">
    <w:abstractNumId w:val="36"/>
  </w:num>
  <w:num w:numId="25">
    <w:abstractNumId w:val="26"/>
  </w:num>
  <w:num w:numId="26">
    <w:abstractNumId w:val="8"/>
  </w:num>
  <w:num w:numId="27">
    <w:abstractNumId w:val="25"/>
  </w:num>
  <w:num w:numId="28">
    <w:abstractNumId w:val="34"/>
  </w:num>
  <w:num w:numId="29">
    <w:abstractNumId w:val="17"/>
  </w:num>
  <w:num w:numId="30">
    <w:abstractNumId w:val="18"/>
  </w:num>
  <w:num w:numId="31">
    <w:abstractNumId w:val="6"/>
  </w:num>
  <w:num w:numId="32">
    <w:abstractNumId w:val="16"/>
  </w:num>
  <w:num w:numId="33">
    <w:abstractNumId w:val="15"/>
  </w:num>
  <w:num w:numId="34">
    <w:abstractNumId w:val="1"/>
  </w:num>
  <w:num w:numId="35">
    <w:abstractNumId w:val="4"/>
  </w:num>
  <w:num w:numId="36">
    <w:abstractNumId w:val="14"/>
  </w:num>
  <w:num w:numId="37">
    <w:abstractNumId w:val="10"/>
  </w:num>
  <w:num w:numId="3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15"/>
    <w:rsid w:val="0000214E"/>
    <w:rsid w:val="00003DAB"/>
    <w:rsid w:val="00005861"/>
    <w:rsid w:val="000061ED"/>
    <w:rsid w:val="00006A6E"/>
    <w:rsid w:val="0001464A"/>
    <w:rsid w:val="00020780"/>
    <w:rsid w:val="00025E03"/>
    <w:rsid w:val="00036D68"/>
    <w:rsid w:val="00037B64"/>
    <w:rsid w:val="00045B27"/>
    <w:rsid w:val="00053BFF"/>
    <w:rsid w:val="000541C5"/>
    <w:rsid w:val="0005597D"/>
    <w:rsid w:val="0006014C"/>
    <w:rsid w:val="00065915"/>
    <w:rsid w:val="000730FE"/>
    <w:rsid w:val="000855D9"/>
    <w:rsid w:val="00090102"/>
    <w:rsid w:val="00092093"/>
    <w:rsid w:val="00093EAB"/>
    <w:rsid w:val="000A082A"/>
    <w:rsid w:val="000A3602"/>
    <w:rsid w:val="000B38B1"/>
    <w:rsid w:val="000C1B13"/>
    <w:rsid w:val="000C1CBA"/>
    <w:rsid w:val="000C4BB1"/>
    <w:rsid w:val="000C4FC6"/>
    <w:rsid w:val="000C6FB9"/>
    <w:rsid w:val="000D0E49"/>
    <w:rsid w:val="000D5ABA"/>
    <w:rsid w:val="000E1050"/>
    <w:rsid w:val="000E46D3"/>
    <w:rsid w:val="000F41E4"/>
    <w:rsid w:val="000F4C07"/>
    <w:rsid w:val="00104053"/>
    <w:rsid w:val="0010415C"/>
    <w:rsid w:val="00105E69"/>
    <w:rsid w:val="00114832"/>
    <w:rsid w:val="001203AC"/>
    <w:rsid w:val="001338DB"/>
    <w:rsid w:val="00133ABF"/>
    <w:rsid w:val="00140420"/>
    <w:rsid w:val="00144113"/>
    <w:rsid w:val="00144D42"/>
    <w:rsid w:val="00150BF0"/>
    <w:rsid w:val="00154A0E"/>
    <w:rsid w:val="00155FE4"/>
    <w:rsid w:val="00156A65"/>
    <w:rsid w:val="001863BB"/>
    <w:rsid w:val="001942D9"/>
    <w:rsid w:val="00194791"/>
    <w:rsid w:val="001A06F3"/>
    <w:rsid w:val="001A309E"/>
    <w:rsid w:val="001B1650"/>
    <w:rsid w:val="001B70F3"/>
    <w:rsid w:val="001C0225"/>
    <w:rsid w:val="001C3AE9"/>
    <w:rsid w:val="001E1D6D"/>
    <w:rsid w:val="001E3158"/>
    <w:rsid w:val="001E50FE"/>
    <w:rsid w:val="00200756"/>
    <w:rsid w:val="002068E6"/>
    <w:rsid w:val="0020726B"/>
    <w:rsid w:val="00207FE6"/>
    <w:rsid w:val="00212A1F"/>
    <w:rsid w:val="0021745F"/>
    <w:rsid w:val="00217A02"/>
    <w:rsid w:val="002222CE"/>
    <w:rsid w:val="002274CE"/>
    <w:rsid w:val="0022771F"/>
    <w:rsid w:val="0023018B"/>
    <w:rsid w:val="002330E9"/>
    <w:rsid w:val="00234961"/>
    <w:rsid w:val="0023783E"/>
    <w:rsid w:val="002463FD"/>
    <w:rsid w:val="00254480"/>
    <w:rsid w:val="002572B2"/>
    <w:rsid w:val="0025786E"/>
    <w:rsid w:val="00257FF8"/>
    <w:rsid w:val="00260551"/>
    <w:rsid w:val="00263BCC"/>
    <w:rsid w:val="00264E60"/>
    <w:rsid w:val="00266548"/>
    <w:rsid w:val="00267E96"/>
    <w:rsid w:val="00277057"/>
    <w:rsid w:val="00277197"/>
    <w:rsid w:val="00284AFF"/>
    <w:rsid w:val="002901BB"/>
    <w:rsid w:val="00290D0D"/>
    <w:rsid w:val="002915A6"/>
    <w:rsid w:val="0029178E"/>
    <w:rsid w:val="002C1F70"/>
    <w:rsid w:val="002D330F"/>
    <w:rsid w:val="002E0C77"/>
    <w:rsid w:val="002F58BD"/>
    <w:rsid w:val="003007A8"/>
    <w:rsid w:val="00301522"/>
    <w:rsid w:val="00305A23"/>
    <w:rsid w:val="003112BB"/>
    <w:rsid w:val="003120E9"/>
    <w:rsid w:val="00312CE6"/>
    <w:rsid w:val="00313C77"/>
    <w:rsid w:val="00315B9D"/>
    <w:rsid w:val="00315BB7"/>
    <w:rsid w:val="00316D1E"/>
    <w:rsid w:val="00320097"/>
    <w:rsid w:val="00327AF0"/>
    <w:rsid w:val="0033039A"/>
    <w:rsid w:val="00357089"/>
    <w:rsid w:val="00360587"/>
    <w:rsid w:val="00361915"/>
    <w:rsid w:val="003725CB"/>
    <w:rsid w:val="00376772"/>
    <w:rsid w:val="00376781"/>
    <w:rsid w:val="00377A73"/>
    <w:rsid w:val="00377D68"/>
    <w:rsid w:val="00380CF5"/>
    <w:rsid w:val="00386718"/>
    <w:rsid w:val="00387736"/>
    <w:rsid w:val="003908A7"/>
    <w:rsid w:val="00396C9B"/>
    <w:rsid w:val="003A6A0C"/>
    <w:rsid w:val="003B0531"/>
    <w:rsid w:val="003B5E17"/>
    <w:rsid w:val="003C35F5"/>
    <w:rsid w:val="003D79FF"/>
    <w:rsid w:val="003F6323"/>
    <w:rsid w:val="00407577"/>
    <w:rsid w:val="00412252"/>
    <w:rsid w:val="00416271"/>
    <w:rsid w:val="00417699"/>
    <w:rsid w:val="00425EBC"/>
    <w:rsid w:val="004314B1"/>
    <w:rsid w:val="00435ADE"/>
    <w:rsid w:val="0043774D"/>
    <w:rsid w:val="004409B6"/>
    <w:rsid w:val="00444E8D"/>
    <w:rsid w:val="0045497B"/>
    <w:rsid w:val="00454EED"/>
    <w:rsid w:val="0046055C"/>
    <w:rsid w:val="00460620"/>
    <w:rsid w:val="004606A7"/>
    <w:rsid w:val="00461EF2"/>
    <w:rsid w:val="004625FD"/>
    <w:rsid w:val="00466D43"/>
    <w:rsid w:val="004671EB"/>
    <w:rsid w:val="004747E5"/>
    <w:rsid w:val="00474C6B"/>
    <w:rsid w:val="004757A0"/>
    <w:rsid w:val="004809B8"/>
    <w:rsid w:val="0048561F"/>
    <w:rsid w:val="0049272F"/>
    <w:rsid w:val="00495D31"/>
    <w:rsid w:val="004B0A81"/>
    <w:rsid w:val="004B1667"/>
    <w:rsid w:val="004B6B75"/>
    <w:rsid w:val="004C0E95"/>
    <w:rsid w:val="004C3172"/>
    <w:rsid w:val="004D509A"/>
    <w:rsid w:val="004D5D7D"/>
    <w:rsid w:val="004D7101"/>
    <w:rsid w:val="004E0B98"/>
    <w:rsid w:val="004E3EC6"/>
    <w:rsid w:val="004F1204"/>
    <w:rsid w:val="004F684B"/>
    <w:rsid w:val="00501850"/>
    <w:rsid w:val="005028A8"/>
    <w:rsid w:val="00502BC8"/>
    <w:rsid w:val="005070D1"/>
    <w:rsid w:val="00517A2B"/>
    <w:rsid w:val="00525078"/>
    <w:rsid w:val="0053535F"/>
    <w:rsid w:val="00536210"/>
    <w:rsid w:val="005415F7"/>
    <w:rsid w:val="005418D0"/>
    <w:rsid w:val="00544E82"/>
    <w:rsid w:val="0054686B"/>
    <w:rsid w:val="00551256"/>
    <w:rsid w:val="00561FEC"/>
    <w:rsid w:val="00566464"/>
    <w:rsid w:val="00567B57"/>
    <w:rsid w:val="005737EF"/>
    <w:rsid w:val="00575008"/>
    <w:rsid w:val="00581883"/>
    <w:rsid w:val="005840D2"/>
    <w:rsid w:val="005871F5"/>
    <w:rsid w:val="0059031B"/>
    <w:rsid w:val="00594CDC"/>
    <w:rsid w:val="00596F01"/>
    <w:rsid w:val="005C384B"/>
    <w:rsid w:val="005C4607"/>
    <w:rsid w:val="005D1B96"/>
    <w:rsid w:val="005D300A"/>
    <w:rsid w:val="005E0D30"/>
    <w:rsid w:val="005E1D04"/>
    <w:rsid w:val="005E39D9"/>
    <w:rsid w:val="005F1774"/>
    <w:rsid w:val="00602BFB"/>
    <w:rsid w:val="006047AF"/>
    <w:rsid w:val="0060785D"/>
    <w:rsid w:val="00607EB5"/>
    <w:rsid w:val="006178AC"/>
    <w:rsid w:val="00624A00"/>
    <w:rsid w:val="0062595A"/>
    <w:rsid w:val="006269EA"/>
    <w:rsid w:val="00626F2E"/>
    <w:rsid w:val="00627646"/>
    <w:rsid w:val="00633B6C"/>
    <w:rsid w:val="00634651"/>
    <w:rsid w:val="00643BE2"/>
    <w:rsid w:val="00657410"/>
    <w:rsid w:val="00661395"/>
    <w:rsid w:val="006617D3"/>
    <w:rsid w:val="006627A7"/>
    <w:rsid w:val="00664094"/>
    <w:rsid w:val="00667288"/>
    <w:rsid w:val="006678A8"/>
    <w:rsid w:val="006711EA"/>
    <w:rsid w:val="0067374E"/>
    <w:rsid w:val="00676D76"/>
    <w:rsid w:val="006770E0"/>
    <w:rsid w:val="006824D1"/>
    <w:rsid w:val="006870F0"/>
    <w:rsid w:val="00696C92"/>
    <w:rsid w:val="006A1DF7"/>
    <w:rsid w:val="006A7892"/>
    <w:rsid w:val="006B3DE3"/>
    <w:rsid w:val="006B4884"/>
    <w:rsid w:val="006B5270"/>
    <w:rsid w:val="006B7346"/>
    <w:rsid w:val="006B7636"/>
    <w:rsid w:val="006C15A7"/>
    <w:rsid w:val="006C3EC3"/>
    <w:rsid w:val="006C501D"/>
    <w:rsid w:val="006C57D2"/>
    <w:rsid w:val="006C7DA2"/>
    <w:rsid w:val="006D278C"/>
    <w:rsid w:val="006D2E8D"/>
    <w:rsid w:val="006D645E"/>
    <w:rsid w:val="006F2281"/>
    <w:rsid w:val="006F3109"/>
    <w:rsid w:val="006F3958"/>
    <w:rsid w:val="006F5440"/>
    <w:rsid w:val="007007FE"/>
    <w:rsid w:val="00701014"/>
    <w:rsid w:val="0071254A"/>
    <w:rsid w:val="00723DFE"/>
    <w:rsid w:val="007267B7"/>
    <w:rsid w:val="007309CF"/>
    <w:rsid w:val="00733AC0"/>
    <w:rsid w:val="007408CA"/>
    <w:rsid w:val="007411C3"/>
    <w:rsid w:val="007441E7"/>
    <w:rsid w:val="00747A0A"/>
    <w:rsid w:val="007522BE"/>
    <w:rsid w:val="0075550A"/>
    <w:rsid w:val="007739FF"/>
    <w:rsid w:val="007754EA"/>
    <w:rsid w:val="0077762C"/>
    <w:rsid w:val="00794B28"/>
    <w:rsid w:val="007968E4"/>
    <w:rsid w:val="007A0838"/>
    <w:rsid w:val="007A16C0"/>
    <w:rsid w:val="007A4A3A"/>
    <w:rsid w:val="007B0076"/>
    <w:rsid w:val="007B340C"/>
    <w:rsid w:val="007B35CB"/>
    <w:rsid w:val="007B53ED"/>
    <w:rsid w:val="007B6617"/>
    <w:rsid w:val="007B6C26"/>
    <w:rsid w:val="007C79F8"/>
    <w:rsid w:val="007E00ED"/>
    <w:rsid w:val="007E3FAE"/>
    <w:rsid w:val="007E6C1F"/>
    <w:rsid w:val="00800A6D"/>
    <w:rsid w:val="00800E58"/>
    <w:rsid w:val="00803AF5"/>
    <w:rsid w:val="00804D9A"/>
    <w:rsid w:val="0080638B"/>
    <w:rsid w:val="00806478"/>
    <w:rsid w:val="00810181"/>
    <w:rsid w:val="00810531"/>
    <w:rsid w:val="00814B6C"/>
    <w:rsid w:val="00817757"/>
    <w:rsid w:val="00817E89"/>
    <w:rsid w:val="008215E9"/>
    <w:rsid w:val="008244AD"/>
    <w:rsid w:val="00825463"/>
    <w:rsid w:val="008264B3"/>
    <w:rsid w:val="00834362"/>
    <w:rsid w:val="00834981"/>
    <w:rsid w:val="008366D5"/>
    <w:rsid w:val="0083775A"/>
    <w:rsid w:val="0084143D"/>
    <w:rsid w:val="008428CF"/>
    <w:rsid w:val="008436B0"/>
    <w:rsid w:val="00850A83"/>
    <w:rsid w:val="008635E1"/>
    <w:rsid w:val="00866A75"/>
    <w:rsid w:val="00870C87"/>
    <w:rsid w:val="00876AAF"/>
    <w:rsid w:val="00884BD7"/>
    <w:rsid w:val="008942F5"/>
    <w:rsid w:val="00895BBC"/>
    <w:rsid w:val="008A4BB5"/>
    <w:rsid w:val="008A5F4E"/>
    <w:rsid w:val="008B424D"/>
    <w:rsid w:val="008D23CF"/>
    <w:rsid w:val="008D35F0"/>
    <w:rsid w:val="008D4315"/>
    <w:rsid w:val="008E5E61"/>
    <w:rsid w:val="008F38EB"/>
    <w:rsid w:val="009005DE"/>
    <w:rsid w:val="00901241"/>
    <w:rsid w:val="00903886"/>
    <w:rsid w:val="0090433B"/>
    <w:rsid w:val="009068AE"/>
    <w:rsid w:val="00911B68"/>
    <w:rsid w:val="00912D75"/>
    <w:rsid w:val="00913261"/>
    <w:rsid w:val="00914A83"/>
    <w:rsid w:val="009204F1"/>
    <w:rsid w:val="00932342"/>
    <w:rsid w:val="00936232"/>
    <w:rsid w:val="00940D03"/>
    <w:rsid w:val="00955EB0"/>
    <w:rsid w:val="00956A63"/>
    <w:rsid w:val="00960101"/>
    <w:rsid w:val="009615AD"/>
    <w:rsid w:val="00983766"/>
    <w:rsid w:val="0098584A"/>
    <w:rsid w:val="009863B4"/>
    <w:rsid w:val="0099061A"/>
    <w:rsid w:val="00994DA1"/>
    <w:rsid w:val="009A07B3"/>
    <w:rsid w:val="009A155A"/>
    <w:rsid w:val="009B4068"/>
    <w:rsid w:val="009C0015"/>
    <w:rsid w:val="009C51BF"/>
    <w:rsid w:val="009C5EF7"/>
    <w:rsid w:val="009C6972"/>
    <w:rsid w:val="009D53E0"/>
    <w:rsid w:val="009E4A32"/>
    <w:rsid w:val="009E5B97"/>
    <w:rsid w:val="009F25A6"/>
    <w:rsid w:val="00A03DD9"/>
    <w:rsid w:val="00A054D0"/>
    <w:rsid w:val="00A166B9"/>
    <w:rsid w:val="00A26478"/>
    <w:rsid w:val="00A364EB"/>
    <w:rsid w:val="00A374F0"/>
    <w:rsid w:val="00A411D5"/>
    <w:rsid w:val="00A523CC"/>
    <w:rsid w:val="00A637A7"/>
    <w:rsid w:val="00A6400F"/>
    <w:rsid w:val="00A646B2"/>
    <w:rsid w:val="00A74558"/>
    <w:rsid w:val="00A803E2"/>
    <w:rsid w:val="00A81E55"/>
    <w:rsid w:val="00A81E6A"/>
    <w:rsid w:val="00A84877"/>
    <w:rsid w:val="00A9280A"/>
    <w:rsid w:val="00A92E37"/>
    <w:rsid w:val="00AA3C79"/>
    <w:rsid w:val="00AB3880"/>
    <w:rsid w:val="00AB4D1F"/>
    <w:rsid w:val="00AC20D8"/>
    <w:rsid w:val="00AC3FBB"/>
    <w:rsid w:val="00AC3FEE"/>
    <w:rsid w:val="00AE3E15"/>
    <w:rsid w:val="00AE4D62"/>
    <w:rsid w:val="00AF629B"/>
    <w:rsid w:val="00B00B96"/>
    <w:rsid w:val="00B06040"/>
    <w:rsid w:val="00B07F71"/>
    <w:rsid w:val="00B14221"/>
    <w:rsid w:val="00B15F75"/>
    <w:rsid w:val="00B2259D"/>
    <w:rsid w:val="00B27205"/>
    <w:rsid w:val="00B32D69"/>
    <w:rsid w:val="00B45D6C"/>
    <w:rsid w:val="00B46F41"/>
    <w:rsid w:val="00B51E80"/>
    <w:rsid w:val="00B5204E"/>
    <w:rsid w:val="00B5775F"/>
    <w:rsid w:val="00B65161"/>
    <w:rsid w:val="00B66197"/>
    <w:rsid w:val="00B71018"/>
    <w:rsid w:val="00B85741"/>
    <w:rsid w:val="00B920A0"/>
    <w:rsid w:val="00BA28E5"/>
    <w:rsid w:val="00BA7ED9"/>
    <w:rsid w:val="00BB25BE"/>
    <w:rsid w:val="00BB31DF"/>
    <w:rsid w:val="00BB4E8A"/>
    <w:rsid w:val="00BC0563"/>
    <w:rsid w:val="00BC0B0D"/>
    <w:rsid w:val="00BC3809"/>
    <w:rsid w:val="00BC6E09"/>
    <w:rsid w:val="00BC7635"/>
    <w:rsid w:val="00BD2B77"/>
    <w:rsid w:val="00BE1755"/>
    <w:rsid w:val="00BE33F9"/>
    <w:rsid w:val="00BE560D"/>
    <w:rsid w:val="00BE5F76"/>
    <w:rsid w:val="00BE68B4"/>
    <w:rsid w:val="00BE6F8A"/>
    <w:rsid w:val="00BF0076"/>
    <w:rsid w:val="00BF0C66"/>
    <w:rsid w:val="00BF36EE"/>
    <w:rsid w:val="00BF5035"/>
    <w:rsid w:val="00BF6603"/>
    <w:rsid w:val="00C0593F"/>
    <w:rsid w:val="00C079D5"/>
    <w:rsid w:val="00C10259"/>
    <w:rsid w:val="00C3581B"/>
    <w:rsid w:val="00C41FA6"/>
    <w:rsid w:val="00C45926"/>
    <w:rsid w:val="00C54B27"/>
    <w:rsid w:val="00C65A8C"/>
    <w:rsid w:val="00C65E78"/>
    <w:rsid w:val="00C957BF"/>
    <w:rsid w:val="00CA024C"/>
    <w:rsid w:val="00CA3796"/>
    <w:rsid w:val="00CA43B8"/>
    <w:rsid w:val="00CA6791"/>
    <w:rsid w:val="00CA6ECE"/>
    <w:rsid w:val="00CB1282"/>
    <w:rsid w:val="00CC0745"/>
    <w:rsid w:val="00CC522B"/>
    <w:rsid w:val="00CC5AA2"/>
    <w:rsid w:val="00CD1B23"/>
    <w:rsid w:val="00CD675F"/>
    <w:rsid w:val="00CE1AA3"/>
    <w:rsid w:val="00CF0687"/>
    <w:rsid w:val="00CF37D8"/>
    <w:rsid w:val="00D017E2"/>
    <w:rsid w:val="00D12852"/>
    <w:rsid w:val="00D232C0"/>
    <w:rsid w:val="00D25425"/>
    <w:rsid w:val="00D316A4"/>
    <w:rsid w:val="00D34277"/>
    <w:rsid w:val="00D51187"/>
    <w:rsid w:val="00D5198D"/>
    <w:rsid w:val="00D539D4"/>
    <w:rsid w:val="00D542DD"/>
    <w:rsid w:val="00D611D1"/>
    <w:rsid w:val="00D63575"/>
    <w:rsid w:val="00D70DC3"/>
    <w:rsid w:val="00D742DA"/>
    <w:rsid w:val="00D74955"/>
    <w:rsid w:val="00D81332"/>
    <w:rsid w:val="00D92EE4"/>
    <w:rsid w:val="00D939A9"/>
    <w:rsid w:val="00D96C36"/>
    <w:rsid w:val="00DA3A06"/>
    <w:rsid w:val="00DA75FF"/>
    <w:rsid w:val="00DA7BBC"/>
    <w:rsid w:val="00DB0836"/>
    <w:rsid w:val="00DB0CB5"/>
    <w:rsid w:val="00DB1C1D"/>
    <w:rsid w:val="00DB2EC0"/>
    <w:rsid w:val="00DC3E94"/>
    <w:rsid w:val="00DC5C8A"/>
    <w:rsid w:val="00DC7D3C"/>
    <w:rsid w:val="00DD5200"/>
    <w:rsid w:val="00DE228A"/>
    <w:rsid w:val="00DE3177"/>
    <w:rsid w:val="00DE6D52"/>
    <w:rsid w:val="00DE6E53"/>
    <w:rsid w:val="00DF02ED"/>
    <w:rsid w:val="00DF3AA2"/>
    <w:rsid w:val="00E00953"/>
    <w:rsid w:val="00E04141"/>
    <w:rsid w:val="00E12628"/>
    <w:rsid w:val="00E130A5"/>
    <w:rsid w:val="00E13182"/>
    <w:rsid w:val="00E131B1"/>
    <w:rsid w:val="00E1627B"/>
    <w:rsid w:val="00E1691D"/>
    <w:rsid w:val="00E20864"/>
    <w:rsid w:val="00E23A82"/>
    <w:rsid w:val="00E2530A"/>
    <w:rsid w:val="00E26505"/>
    <w:rsid w:val="00E32ED3"/>
    <w:rsid w:val="00E33B9B"/>
    <w:rsid w:val="00E36078"/>
    <w:rsid w:val="00E430A8"/>
    <w:rsid w:val="00E53D71"/>
    <w:rsid w:val="00E54740"/>
    <w:rsid w:val="00E6596A"/>
    <w:rsid w:val="00E739DF"/>
    <w:rsid w:val="00E818AE"/>
    <w:rsid w:val="00E818DF"/>
    <w:rsid w:val="00E85F03"/>
    <w:rsid w:val="00E93699"/>
    <w:rsid w:val="00E9720E"/>
    <w:rsid w:val="00E978D1"/>
    <w:rsid w:val="00EA4EF2"/>
    <w:rsid w:val="00EB707C"/>
    <w:rsid w:val="00EC0905"/>
    <w:rsid w:val="00EC71F5"/>
    <w:rsid w:val="00ED0A4C"/>
    <w:rsid w:val="00ED6AE0"/>
    <w:rsid w:val="00EE02F0"/>
    <w:rsid w:val="00EE1F24"/>
    <w:rsid w:val="00EE5BC3"/>
    <w:rsid w:val="00EF1A21"/>
    <w:rsid w:val="00EF7F78"/>
    <w:rsid w:val="00F118BA"/>
    <w:rsid w:val="00F30C38"/>
    <w:rsid w:val="00F31468"/>
    <w:rsid w:val="00F33469"/>
    <w:rsid w:val="00F3421D"/>
    <w:rsid w:val="00F3536D"/>
    <w:rsid w:val="00F3743B"/>
    <w:rsid w:val="00F37505"/>
    <w:rsid w:val="00F46027"/>
    <w:rsid w:val="00F47D34"/>
    <w:rsid w:val="00F54303"/>
    <w:rsid w:val="00F56B5E"/>
    <w:rsid w:val="00F57441"/>
    <w:rsid w:val="00F578A3"/>
    <w:rsid w:val="00F61750"/>
    <w:rsid w:val="00F6474A"/>
    <w:rsid w:val="00F67A2C"/>
    <w:rsid w:val="00F70C1A"/>
    <w:rsid w:val="00F71994"/>
    <w:rsid w:val="00F7393C"/>
    <w:rsid w:val="00F858C4"/>
    <w:rsid w:val="00F8686B"/>
    <w:rsid w:val="00F86B01"/>
    <w:rsid w:val="00F87076"/>
    <w:rsid w:val="00F923DB"/>
    <w:rsid w:val="00F945BC"/>
    <w:rsid w:val="00F9772C"/>
    <w:rsid w:val="00FA23BC"/>
    <w:rsid w:val="00FA3261"/>
    <w:rsid w:val="00FA3F9D"/>
    <w:rsid w:val="00FB1C56"/>
    <w:rsid w:val="00FB2853"/>
    <w:rsid w:val="00FB4972"/>
    <w:rsid w:val="00FC53CA"/>
    <w:rsid w:val="00FC55D7"/>
    <w:rsid w:val="00FC6F79"/>
    <w:rsid w:val="00FD24B8"/>
    <w:rsid w:val="00FD26C5"/>
    <w:rsid w:val="00FE5475"/>
    <w:rsid w:val="00FE7C59"/>
    <w:rsid w:val="00FF1CE4"/>
    <w:rsid w:val="00FF64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1127"/>
  <w15:chartTrackingRefBased/>
  <w15:docId w15:val="{04EEF5BB-F497-44E7-8D13-4E8B18FF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23DFE"/>
    <w:pPr>
      <w:ind w:left="720"/>
      <w:contextualSpacing/>
    </w:pPr>
  </w:style>
  <w:style w:type="character" w:styleId="Hipercze">
    <w:name w:val="Hyperlink"/>
    <w:basedOn w:val="Domylnaczcionkaakapitu"/>
    <w:uiPriority w:val="99"/>
    <w:unhideWhenUsed/>
    <w:rsid w:val="00105E69"/>
    <w:rPr>
      <w:color w:val="0000FF"/>
      <w:u w:val="single"/>
    </w:rPr>
  </w:style>
  <w:style w:type="character" w:customStyle="1" w:styleId="fontstyle01">
    <w:name w:val="fontstyle01"/>
    <w:basedOn w:val="Domylnaczcionkaakapitu"/>
    <w:rsid w:val="00105E69"/>
    <w:rPr>
      <w:rFonts w:ascii="TimesNewRomanPSMT" w:hAnsi="TimesNewRomanPSMT" w:hint="default"/>
      <w:b w:val="0"/>
      <w:bCs w:val="0"/>
      <w:i w:val="0"/>
      <w:iCs w:val="0"/>
      <w:color w:val="000000"/>
      <w:sz w:val="24"/>
      <w:szCs w:val="24"/>
    </w:rPr>
  </w:style>
  <w:style w:type="character" w:customStyle="1" w:styleId="fontstyle21">
    <w:name w:val="fontstyle21"/>
    <w:basedOn w:val="Domylnaczcionkaakapitu"/>
    <w:rsid w:val="00105E69"/>
    <w:rPr>
      <w:rFonts w:ascii="TimesNewRomanPS-BoldMT" w:hAnsi="TimesNewRomanPS-BoldMT" w:hint="default"/>
      <w:b/>
      <w:bCs/>
      <w:i w:val="0"/>
      <w:iCs w:val="0"/>
      <w:color w:val="000000"/>
      <w:sz w:val="24"/>
      <w:szCs w:val="24"/>
    </w:rPr>
  </w:style>
  <w:style w:type="paragraph" w:styleId="Tekstpodstawowy">
    <w:name w:val="Body Text"/>
    <w:aliases w:val="a2"/>
    <w:basedOn w:val="Normalny"/>
    <w:link w:val="TekstpodstawowyZnak"/>
    <w:uiPriority w:val="99"/>
    <w:rsid w:val="00376781"/>
    <w:pPr>
      <w:suppressAutoHyphens/>
      <w:spacing w:after="0" w:line="240" w:lineRule="auto"/>
    </w:pPr>
    <w:rPr>
      <w:rFonts w:ascii="Arial" w:eastAsia="Times New Roman" w:hAnsi="Arial" w:cs="Times New Roman"/>
      <w:sz w:val="24"/>
      <w:szCs w:val="24"/>
      <w:lang w:val="x-none" w:eastAsia="ar-SA"/>
    </w:rPr>
  </w:style>
  <w:style w:type="character" w:customStyle="1" w:styleId="TekstpodstawowyZnak">
    <w:name w:val="Tekst podstawowy Znak"/>
    <w:aliases w:val="a2 Znak"/>
    <w:basedOn w:val="Domylnaczcionkaakapitu"/>
    <w:link w:val="Tekstpodstawowy"/>
    <w:uiPriority w:val="99"/>
    <w:rsid w:val="00376781"/>
    <w:rPr>
      <w:rFonts w:ascii="Arial" w:eastAsia="Times New Roman" w:hAnsi="Arial" w:cs="Times New Roman"/>
      <w:sz w:val="24"/>
      <w:szCs w:val="24"/>
      <w:lang w:val="x-none" w:eastAsia="ar-SA"/>
    </w:rPr>
  </w:style>
  <w:style w:type="paragraph" w:customStyle="1" w:styleId="Tekstpodstawowy31">
    <w:name w:val="Tekst podstawowy 31"/>
    <w:basedOn w:val="Normalny"/>
    <w:rsid w:val="00376781"/>
    <w:pPr>
      <w:suppressAutoHyphens/>
      <w:spacing w:before="120" w:after="0" w:line="240" w:lineRule="auto"/>
      <w:jc w:val="both"/>
    </w:pPr>
    <w:rPr>
      <w:rFonts w:ascii="Times New Roman" w:eastAsia="Times New Roman" w:hAnsi="Times New Roman" w:cs="Times New Roman"/>
      <w:i/>
      <w:iCs/>
      <w:sz w:val="24"/>
      <w:szCs w:val="24"/>
      <w:lang w:eastAsia="ar-SA"/>
    </w:rPr>
  </w:style>
  <w:style w:type="paragraph" w:customStyle="1" w:styleId="Tekstpodstawowy22">
    <w:name w:val="Tekst podstawowy 22"/>
    <w:basedOn w:val="Normalny"/>
    <w:rsid w:val="0037678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kapitzlistZnak">
    <w:name w:val="Akapit z listą Znak"/>
    <w:link w:val="Akapitzlist"/>
    <w:locked/>
    <w:rsid w:val="00376781"/>
  </w:style>
  <w:style w:type="character" w:customStyle="1" w:styleId="fontstyle31">
    <w:name w:val="fontstyle31"/>
    <w:basedOn w:val="Domylnaczcionkaakapitu"/>
    <w:rsid w:val="00AB3880"/>
    <w:rPr>
      <w:rFonts w:ascii="TimesNewRomanPS-BoldItalicMT" w:hAnsi="TimesNewRomanPS-BoldItalicMT" w:hint="default"/>
      <w:b/>
      <w:bCs/>
      <w:i/>
      <w:iCs/>
      <w:color w:val="000000"/>
      <w:sz w:val="24"/>
      <w:szCs w:val="24"/>
    </w:rPr>
  </w:style>
  <w:style w:type="paragraph" w:styleId="Tekstdymka">
    <w:name w:val="Balloon Text"/>
    <w:basedOn w:val="Normalny"/>
    <w:link w:val="TekstdymkaZnak"/>
    <w:uiPriority w:val="99"/>
    <w:semiHidden/>
    <w:unhideWhenUsed/>
    <w:rsid w:val="00B857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5741"/>
    <w:rPr>
      <w:rFonts w:ascii="Segoe UI" w:hAnsi="Segoe UI" w:cs="Segoe UI"/>
      <w:sz w:val="18"/>
      <w:szCs w:val="18"/>
    </w:rPr>
  </w:style>
  <w:style w:type="paragraph" w:customStyle="1" w:styleId="Styl">
    <w:name w:val="Styl"/>
    <w:rsid w:val="004409B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rsid w:val="00154A0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154A0E"/>
    <w:rPr>
      <w:rFonts w:ascii="Times New Roman" w:eastAsia="Times New Roman" w:hAnsi="Times New Roman" w:cs="Times New Roman"/>
      <w:sz w:val="20"/>
      <w:szCs w:val="20"/>
      <w:lang w:val="x-none" w:eastAsia="ar-SA"/>
    </w:rPr>
  </w:style>
  <w:style w:type="character" w:styleId="Odwoanieprzypisudolnego">
    <w:name w:val="footnote reference"/>
    <w:rsid w:val="00154A0E"/>
    <w:rPr>
      <w:vertAlign w:val="superscript"/>
    </w:rPr>
  </w:style>
  <w:style w:type="paragraph" w:customStyle="1" w:styleId="mainpub">
    <w:name w:val="mainpub"/>
    <w:basedOn w:val="Normalny"/>
    <w:rsid w:val="00466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okbold">
    <w:name w:val="tekst dok. bold"/>
    <w:rsid w:val="00CD675F"/>
    <w:rPr>
      <w:b/>
      <w:bCs/>
    </w:rPr>
  </w:style>
  <w:style w:type="paragraph" w:customStyle="1" w:styleId="zacznik">
    <w:name w:val="załącznik"/>
    <w:basedOn w:val="Tekstpodstawowy"/>
    <w:rsid w:val="00CD675F"/>
    <w:pPr>
      <w:tabs>
        <w:tab w:val="left" w:pos="1701"/>
      </w:tabs>
      <w:ind w:left="2160" w:hanging="2160"/>
      <w:jc w:val="both"/>
    </w:pPr>
    <w:rPr>
      <w:i/>
      <w:iCs/>
      <w:sz w:val="22"/>
      <w:szCs w:val="22"/>
    </w:rPr>
  </w:style>
  <w:style w:type="paragraph" w:customStyle="1" w:styleId="ZnakZnak5">
    <w:name w:val="Znak Znak5"/>
    <w:basedOn w:val="Normalny"/>
    <w:rsid w:val="00FB4972"/>
    <w:pPr>
      <w:spacing w:after="0" w:line="240" w:lineRule="auto"/>
    </w:pPr>
    <w:rPr>
      <w:rFonts w:ascii="Arial" w:eastAsia="Calibri" w:hAnsi="Arial" w:cs="Arial"/>
      <w:sz w:val="24"/>
      <w:szCs w:val="24"/>
      <w:lang w:eastAsia="pl-PL"/>
    </w:rPr>
  </w:style>
  <w:style w:type="paragraph" w:customStyle="1" w:styleId="rozdzia">
    <w:name w:val="rozdział"/>
    <w:basedOn w:val="Normalny"/>
    <w:rsid w:val="004747E5"/>
    <w:pPr>
      <w:suppressAutoHyphens/>
      <w:spacing w:after="0" w:line="240" w:lineRule="auto"/>
      <w:ind w:left="540" w:hanging="540"/>
      <w:jc w:val="both"/>
    </w:pPr>
    <w:rPr>
      <w:rFonts w:ascii="Verdana" w:eastAsia="Times New Roman" w:hAnsi="Verdana" w:cs="Times New Roman"/>
      <w:b/>
      <w:iCs/>
      <w:sz w:val="20"/>
      <w:szCs w:val="20"/>
      <w:lang w:eastAsia="ar-SA"/>
    </w:rPr>
  </w:style>
  <w:style w:type="character" w:customStyle="1" w:styleId="fontstyle41">
    <w:name w:val="fontstyle41"/>
    <w:basedOn w:val="Domylnaczcionkaakapitu"/>
    <w:rsid w:val="001203AC"/>
    <w:rPr>
      <w:rFonts w:ascii="Arial" w:hAnsi="Arial" w:cs="Arial" w:hint="default"/>
      <w:b w:val="0"/>
      <w:bCs w:val="0"/>
      <w:i/>
      <w:iCs/>
      <w:color w:val="000000"/>
      <w:sz w:val="24"/>
      <w:szCs w:val="24"/>
    </w:rPr>
  </w:style>
  <w:style w:type="character" w:styleId="Nierozpoznanawzmianka">
    <w:name w:val="Unresolved Mention"/>
    <w:basedOn w:val="Domylnaczcionkaakapitu"/>
    <w:uiPriority w:val="99"/>
    <w:semiHidden/>
    <w:unhideWhenUsed/>
    <w:rsid w:val="00E130A5"/>
    <w:rPr>
      <w:color w:val="605E5C"/>
      <w:shd w:val="clear" w:color="auto" w:fill="E1DFDD"/>
    </w:rPr>
  </w:style>
  <w:style w:type="paragraph" w:styleId="Nagwek">
    <w:name w:val="header"/>
    <w:basedOn w:val="Normalny"/>
    <w:link w:val="NagwekZnak"/>
    <w:uiPriority w:val="99"/>
    <w:unhideWhenUsed/>
    <w:rsid w:val="00396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C9B"/>
  </w:style>
  <w:style w:type="paragraph" w:styleId="Stopka">
    <w:name w:val="footer"/>
    <w:basedOn w:val="Normalny"/>
    <w:link w:val="StopkaZnak"/>
    <w:uiPriority w:val="99"/>
    <w:unhideWhenUsed/>
    <w:rsid w:val="00396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642391">
      <w:bodyDiv w:val="1"/>
      <w:marLeft w:val="0"/>
      <w:marRight w:val="0"/>
      <w:marTop w:val="0"/>
      <w:marBottom w:val="0"/>
      <w:divBdr>
        <w:top w:val="none" w:sz="0" w:space="0" w:color="auto"/>
        <w:left w:val="none" w:sz="0" w:space="0" w:color="auto"/>
        <w:bottom w:val="none" w:sz="0" w:space="0" w:color="auto"/>
        <w:right w:val="none" w:sz="0" w:space="0" w:color="auto"/>
      </w:divBdr>
      <w:divsChild>
        <w:div w:id="1361859569">
          <w:marLeft w:val="0"/>
          <w:marRight w:val="0"/>
          <w:marTop w:val="0"/>
          <w:marBottom w:val="0"/>
          <w:divBdr>
            <w:top w:val="none" w:sz="0" w:space="0" w:color="auto"/>
            <w:left w:val="none" w:sz="0" w:space="0" w:color="auto"/>
            <w:bottom w:val="none" w:sz="0" w:space="0" w:color="auto"/>
            <w:right w:val="none" w:sz="0" w:space="0" w:color="auto"/>
          </w:divBdr>
          <w:divsChild>
            <w:div w:id="1267739239">
              <w:marLeft w:val="0"/>
              <w:marRight w:val="0"/>
              <w:marTop w:val="0"/>
              <w:marBottom w:val="300"/>
              <w:divBdr>
                <w:top w:val="none" w:sz="0" w:space="0" w:color="auto"/>
                <w:left w:val="none" w:sz="0" w:space="0" w:color="auto"/>
                <w:bottom w:val="none" w:sz="0" w:space="0" w:color="auto"/>
                <w:right w:val="none" w:sz="0" w:space="0" w:color="auto"/>
              </w:divBdr>
              <w:divsChild>
                <w:div w:id="77874469">
                  <w:marLeft w:val="0"/>
                  <w:marRight w:val="0"/>
                  <w:marTop w:val="0"/>
                  <w:marBottom w:val="0"/>
                  <w:divBdr>
                    <w:top w:val="none" w:sz="0" w:space="0" w:color="auto"/>
                    <w:left w:val="none" w:sz="0" w:space="0" w:color="auto"/>
                    <w:bottom w:val="none" w:sz="0" w:space="0" w:color="auto"/>
                    <w:right w:val="none" w:sz="0" w:space="0" w:color="auto"/>
                  </w:divBdr>
                  <w:divsChild>
                    <w:div w:id="685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csbydgoszc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sbydgoszc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sbydgosz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sbydgoszcz.pl" TargetMode="External"/><Relationship Id="rId4" Type="http://schemas.openxmlformats.org/officeDocument/2006/relationships/settings" Target="settings.xml"/><Relationship Id="rId9" Type="http://schemas.openxmlformats.org/officeDocument/2006/relationships/hyperlink" Target="http://www.bcsbydgosz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F518-232C-42D8-8E6B-F986F6FE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25</Pages>
  <Words>7205</Words>
  <Characters>43231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BCS Bydgoszcz</cp:lastModifiedBy>
  <cp:revision>426</cp:revision>
  <cp:lastPrinted>2020-11-09T11:40:00Z</cp:lastPrinted>
  <dcterms:created xsi:type="dcterms:W3CDTF">2020-11-02T11:11:00Z</dcterms:created>
  <dcterms:modified xsi:type="dcterms:W3CDTF">2020-11-10T07:27:00Z</dcterms:modified>
</cp:coreProperties>
</file>